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EC" w:rsidRPr="00A20137" w:rsidRDefault="0092254D" w:rsidP="006F3FEC">
      <w:pPr>
        <w:widowControl/>
        <w:spacing w:after="200" w:line="276" w:lineRule="auto"/>
        <w:ind w:left="426"/>
        <w:jc w:val="center"/>
        <w:rPr>
          <w:rFonts w:ascii="Arial" w:eastAsia="Times New Roman" w:hAnsi="Arial" w:cs="Arial"/>
          <w:b/>
          <w:color w:val="000000" w:themeColor="text1"/>
          <w:sz w:val="28"/>
          <w:szCs w:val="22"/>
        </w:rPr>
      </w:pPr>
      <w:r w:rsidRPr="00A20137">
        <w:rPr>
          <w:rFonts w:ascii="Arial" w:eastAsia="Times New Roman" w:hAnsi="Arial" w:cs="Arial"/>
          <w:noProof/>
          <w:color w:val="000000" w:themeColor="text1"/>
          <w:sz w:val="22"/>
          <w:szCs w:val="22"/>
        </w:rPr>
        <w:drawing>
          <wp:inline distT="0" distB="0" distL="0" distR="0">
            <wp:extent cx="614045" cy="76454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614045" cy="764540"/>
                    </a:xfrm>
                    <a:prstGeom prst="rect">
                      <a:avLst/>
                    </a:prstGeom>
                    <a:noFill/>
                    <a:ln w="9525">
                      <a:noFill/>
                      <a:miter lim="800000"/>
                      <a:headEnd/>
                      <a:tailEnd/>
                    </a:ln>
                  </pic:spPr>
                </pic:pic>
              </a:graphicData>
            </a:graphic>
          </wp:inline>
        </w:drawing>
      </w:r>
    </w:p>
    <w:p w:rsidR="00525539" w:rsidRPr="00A20137" w:rsidRDefault="00DF5451" w:rsidP="00525539">
      <w:pPr>
        <w:pStyle w:val="20"/>
        <w:shd w:val="clear" w:color="auto" w:fill="auto"/>
        <w:spacing w:line="240" w:lineRule="auto"/>
        <w:ind w:right="20"/>
        <w:rPr>
          <w:rFonts w:ascii="Arial" w:hAnsi="Arial" w:cs="Arial"/>
          <w:color w:val="000000" w:themeColor="text1"/>
          <w:sz w:val="32"/>
          <w:szCs w:val="32"/>
        </w:rPr>
      </w:pPr>
      <w:r w:rsidRPr="00A20137">
        <w:rPr>
          <w:rFonts w:ascii="Arial" w:hAnsi="Arial" w:cs="Arial"/>
          <w:color w:val="000000" w:themeColor="text1"/>
          <w:sz w:val="32"/>
          <w:szCs w:val="32"/>
        </w:rPr>
        <w:t xml:space="preserve">АДМИНИСТРАЦИЯ МУНИЦИПАЛЬНОГО ОБРАЗОВАНИЯ ГОРОДСКОЕ ПОСЕЛЕНИЕ ПЕЧЕНГА </w:t>
      </w:r>
    </w:p>
    <w:p w:rsidR="00585692" w:rsidRPr="00A20137" w:rsidRDefault="00DF5451" w:rsidP="00525539">
      <w:pPr>
        <w:pStyle w:val="20"/>
        <w:shd w:val="clear" w:color="auto" w:fill="auto"/>
        <w:spacing w:line="240" w:lineRule="auto"/>
        <w:ind w:right="20"/>
        <w:rPr>
          <w:rFonts w:ascii="Arial" w:hAnsi="Arial" w:cs="Arial"/>
          <w:color w:val="000000" w:themeColor="text1"/>
          <w:sz w:val="32"/>
          <w:szCs w:val="32"/>
        </w:rPr>
      </w:pPr>
      <w:r w:rsidRPr="00A20137">
        <w:rPr>
          <w:rFonts w:ascii="Arial" w:hAnsi="Arial" w:cs="Arial"/>
          <w:color w:val="000000" w:themeColor="text1"/>
          <w:sz w:val="32"/>
          <w:szCs w:val="32"/>
        </w:rPr>
        <w:t>ПЕЧЕНГСКОГО РАЙОНА</w:t>
      </w:r>
    </w:p>
    <w:p w:rsidR="00585692" w:rsidRPr="00A20137" w:rsidRDefault="00DF5451" w:rsidP="00525539">
      <w:pPr>
        <w:pStyle w:val="20"/>
        <w:shd w:val="clear" w:color="auto" w:fill="auto"/>
        <w:spacing w:after="324" w:line="240" w:lineRule="auto"/>
        <w:ind w:right="20"/>
        <w:rPr>
          <w:rFonts w:ascii="Arial" w:hAnsi="Arial" w:cs="Arial"/>
          <w:color w:val="000000" w:themeColor="text1"/>
          <w:sz w:val="32"/>
          <w:szCs w:val="32"/>
        </w:rPr>
      </w:pPr>
      <w:r w:rsidRPr="00A20137">
        <w:rPr>
          <w:rFonts w:ascii="Arial" w:hAnsi="Arial" w:cs="Arial"/>
          <w:color w:val="000000" w:themeColor="text1"/>
          <w:sz w:val="32"/>
          <w:szCs w:val="32"/>
        </w:rPr>
        <w:t>МУРМАНСКОЙ ОБЛАСТИ</w:t>
      </w:r>
    </w:p>
    <w:p w:rsidR="00585692" w:rsidRPr="00A20137" w:rsidRDefault="00DF5451">
      <w:pPr>
        <w:pStyle w:val="12"/>
        <w:keepNext/>
        <w:keepLines/>
        <w:shd w:val="clear" w:color="auto" w:fill="auto"/>
        <w:spacing w:before="0" w:after="316" w:line="440" w:lineRule="exact"/>
        <w:rPr>
          <w:rFonts w:ascii="Arial" w:hAnsi="Arial" w:cs="Arial"/>
          <w:color w:val="000000" w:themeColor="text1"/>
          <w:sz w:val="32"/>
          <w:szCs w:val="32"/>
        </w:rPr>
      </w:pPr>
      <w:bookmarkStart w:id="0" w:name="bookmark0"/>
      <w:r w:rsidRPr="00A20137">
        <w:rPr>
          <w:rFonts w:ascii="Arial" w:hAnsi="Arial" w:cs="Arial"/>
          <w:color w:val="000000" w:themeColor="text1"/>
          <w:sz w:val="32"/>
          <w:szCs w:val="32"/>
        </w:rPr>
        <w:t>ПОСТАНОВЛЕНИЕ</w:t>
      </w:r>
      <w:bookmarkEnd w:id="0"/>
      <w:r w:rsidR="00F747AC">
        <w:rPr>
          <w:rFonts w:ascii="Arial" w:hAnsi="Arial" w:cs="Arial"/>
          <w:color w:val="000000" w:themeColor="text1"/>
          <w:sz w:val="32"/>
          <w:szCs w:val="32"/>
        </w:rPr>
        <w:t xml:space="preserve"> </w:t>
      </w:r>
      <w:r w:rsidR="008B008D">
        <w:rPr>
          <w:rFonts w:ascii="Arial" w:hAnsi="Arial" w:cs="Arial"/>
          <w:color w:val="000000" w:themeColor="text1"/>
          <w:sz w:val="32"/>
          <w:szCs w:val="32"/>
        </w:rPr>
        <w:t>(ПРОЕКТ)</w:t>
      </w:r>
    </w:p>
    <w:p w:rsidR="00585692" w:rsidRPr="00A20137" w:rsidRDefault="00DF5451">
      <w:pPr>
        <w:pStyle w:val="30"/>
        <w:shd w:val="clear" w:color="auto" w:fill="auto"/>
        <w:spacing w:before="0" w:after="443" w:line="230" w:lineRule="exact"/>
        <w:rPr>
          <w:rFonts w:ascii="Arial" w:hAnsi="Arial" w:cs="Arial"/>
          <w:color w:val="000000" w:themeColor="text1"/>
          <w:sz w:val="24"/>
          <w:szCs w:val="24"/>
        </w:rPr>
      </w:pPr>
      <w:r w:rsidRPr="00A20137">
        <w:rPr>
          <w:rFonts w:ascii="Arial" w:hAnsi="Arial" w:cs="Arial"/>
          <w:color w:val="000000" w:themeColor="text1"/>
          <w:sz w:val="24"/>
          <w:szCs w:val="24"/>
        </w:rPr>
        <w:t>п. Печенга</w:t>
      </w:r>
    </w:p>
    <w:p w:rsidR="00F75088" w:rsidRPr="00A20137" w:rsidRDefault="00BB3BB3" w:rsidP="00BB3BB3">
      <w:pPr>
        <w:shd w:val="clear" w:color="auto" w:fill="FFFFFF"/>
        <w:spacing w:line="274" w:lineRule="exact"/>
        <w:rPr>
          <w:rFonts w:ascii="Arial" w:hAnsi="Arial" w:cs="Arial"/>
          <w:b/>
          <w:bCs/>
          <w:color w:val="000000" w:themeColor="text1"/>
          <w:spacing w:val="1"/>
        </w:rPr>
      </w:pPr>
      <w:r w:rsidRPr="00A20137">
        <w:rPr>
          <w:rFonts w:ascii="Arial" w:hAnsi="Arial" w:cs="Arial"/>
          <w:b/>
          <w:bCs/>
          <w:color w:val="000000" w:themeColor="text1"/>
          <w:spacing w:val="1"/>
        </w:rPr>
        <w:t>Об утверждении административного регламента</w:t>
      </w:r>
    </w:p>
    <w:p w:rsidR="00BB3BB3" w:rsidRPr="00A20137" w:rsidRDefault="00E77649" w:rsidP="00BB3BB3">
      <w:pPr>
        <w:shd w:val="clear" w:color="auto" w:fill="FFFFFF"/>
        <w:spacing w:line="274" w:lineRule="exact"/>
        <w:rPr>
          <w:rFonts w:ascii="Arial" w:hAnsi="Arial" w:cs="Arial"/>
          <w:b/>
          <w:bCs/>
          <w:color w:val="000000" w:themeColor="text1"/>
          <w:spacing w:val="1"/>
        </w:rPr>
      </w:pPr>
      <w:r w:rsidRPr="00A20137">
        <w:rPr>
          <w:rFonts w:ascii="Arial" w:hAnsi="Arial" w:cs="Arial"/>
          <w:b/>
          <w:bCs/>
          <w:color w:val="000000" w:themeColor="text1"/>
          <w:spacing w:val="1"/>
        </w:rPr>
        <w:t xml:space="preserve">предоставления </w:t>
      </w:r>
      <w:r w:rsidR="00BB3BB3" w:rsidRPr="00A20137">
        <w:rPr>
          <w:rFonts w:ascii="Arial" w:hAnsi="Arial" w:cs="Arial"/>
          <w:b/>
          <w:bCs/>
          <w:color w:val="000000" w:themeColor="text1"/>
          <w:spacing w:val="1"/>
        </w:rPr>
        <w:t xml:space="preserve">муниципальной услуги </w:t>
      </w:r>
    </w:p>
    <w:p w:rsidR="00080639" w:rsidRPr="00A20137" w:rsidRDefault="009A5CEF" w:rsidP="00080639">
      <w:pPr>
        <w:rPr>
          <w:rFonts w:ascii="Arial" w:hAnsi="Arial" w:cs="Arial"/>
          <w:b/>
          <w:bCs/>
          <w:color w:val="000000" w:themeColor="text1"/>
          <w:spacing w:val="-2"/>
        </w:rPr>
      </w:pPr>
      <w:r w:rsidRPr="00A20137">
        <w:rPr>
          <w:rFonts w:ascii="Arial" w:hAnsi="Arial" w:cs="Arial"/>
          <w:b/>
          <w:bCs/>
          <w:color w:val="000000" w:themeColor="text1"/>
        </w:rPr>
        <w:t>«</w:t>
      </w:r>
      <w:r w:rsidR="00080639" w:rsidRPr="00A20137">
        <w:rPr>
          <w:rFonts w:ascii="Arial" w:hAnsi="Arial" w:cs="Arial"/>
          <w:b/>
          <w:bCs/>
          <w:color w:val="000000" w:themeColor="text1"/>
          <w:spacing w:val="-2"/>
        </w:rPr>
        <w:t>Прием заявлений, документов, а также</w:t>
      </w:r>
    </w:p>
    <w:p w:rsidR="00080639" w:rsidRPr="00A20137" w:rsidRDefault="00080639" w:rsidP="00080639">
      <w:pPr>
        <w:rPr>
          <w:rFonts w:ascii="Arial" w:hAnsi="Arial" w:cs="Arial"/>
          <w:b/>
          <w:bCs/>
          <w:color w:val="000000" w:themeColor="text1"/>
          <w:spacing w:val="-2"/>
        </w:rPr>
      </w:pPr>
      <w:r w:rsidRPr="00A20137">
        <w:rPr>
          <w:rFonts w:ascii="Arial" w:hAnsi="Arial" w:cs="Arial"/>
          <w:b/>
          <w:bCs/>
          <w:color w:val="000000" w:themeColor="text1"/>
          <w:spacing w:val="-2"/>
        </w:rPr>
        <w:t xml:space="preserve">постановка граждан на учет в качестве </w:t>
      </w:r>
    </w:p>
    <w:p w:rsidR="00BB3BB3" w:rsidRPr="00A20137" w:rsidRDefault="00080639" w:rsidP="00080639">
      <w:pPr>
        <w:rPr>
          <w:rFonts w:ascii="Arial" w:hAnsi="Arial" w:cs="Arial"/>
          <w:b/>
          <w:bCs/>
          <w:color w:val="000000" w:themeColor="text1"/>
        </w:rPr>
      </w:pPr>
      <w:proofErr w:type="gramStart"/>
      <w:r w:rsidRPr="00A20137">
        <w:rPr>
          <w:rFonts w:ascii="Arial" w:hAnsi="Arial" w:cs="Arial"/>
          <w:b/>
          <w:bCs/>
          <w:color w:val="000000" w:themeColor="text1"/>
          <w:spacing w:val="-2"/>
        </w:rPr>
        <w:t>нуждающихся в жилых помещениях</w:t>
      </w:r>
      <w:r w:rsidR="009A5CEF" w:rsidRPr="00A20137">
        <w:rPr>
          <w:rFonts w:ascii="Arial" w:hAnsi="Arial" w:cs="Arial"/>
          <w:b/>
          <w:bCs/>
          <w:color w:val="000000" w:themeColor="text1"/>
        </w:rPr>
        <w:t>»</w:t>
      </w:r>
      <w:proofErr w:type="gramEnd"/>
    </w:p>
    <w:p w:rsidR="00F75088" w:rsidRPr="00A20137" w:rsidRDefault="00F75088" w:rsidP="00F75088">
      <w:pPr>
        <w:pStyle w:val="50"/>
        <w:shd w:val="clear" w:color="auto" w:fill="auto"/>
        <w:spacing w:before="0" w:after="0" w:line="240" w:lineRule="auto"/>
        <w:ind w:firstLine="0"/>
        <w:jc w:val="left"/>
        <w:rPr>
          <w:rFonts w:ascii="Arial" w:hAnsi="Arial" w:cs="Arial"/>
          <w:b/>
          <w:bCs/>
          <w:color w:val="000000" w:themeColor="text1"/>
          <w:sz w:val="24"/>
          <w:szCs w:val="24"/>
        </w:rPr>
      </w:pPr>
    </w:p>
    <w:p w:rsidR="00D22DE9" w:rsidRPr="00A20137" w:rsidRDefault="00D22DE9" w:rsidP="00080639">
      <w:pPr>
        <w:pStyle w:val="ConsPlusNormal"/>
        <w:ind w:firstLine="567"/>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 xml:space="preserve">В соответствии с Федеральными законами от 29.12.2004 </w:t>
      </w:r>
      <w:hyperlink r:id="rId9" w:history="1">
        <w:r w:rsidRPr="00A20137">
          <w:rPr>
            <w:rFonts w:ascii="Arial" w:hAnsi="Arial" w:cs="Arial"/>
            <w:color w:val="000000" w:themeColor="text1"/>
            <w:sz w:val="24"/>
            <w:szCs w:val="24"/>
          </w:rPr>
          <w:t>№ 188-ФЗ</w:t>
        </w:r>
      </w:hyperlink>
      <w:r w:rsidR="009A5CEF" w:rsidRPr="00A20137">
        <w:rPr>
          <w:rFonts w:ascii="Arial" w:hAnsi="Arial" w:cs="Arial"/>
          <w:color w:val="000000" w:themeColor="text1"/>
          <w:sz w:val="24"/>
          <w:szCs w:val="24"/>
        </w:rPr>
        <w:t xml:space="preserve"> «</w:t>
      </w:r>
      <w:r w:rsidRPr="00A20137">
        <w:rPr>
          <w:rFonts w:ascii="Arial" w:hAnsi="Arial" w:cs="Arial"/>
          <w:color w:val="000000" w:themeColor="text1"/>
          <w:sz w:val="24"/>
          <w:szCs w:val="24"/>
        </w:rPr>
        <w:t>Жилищный кодекс Российской Федерации</w:t>
      </w:r>
      <w:r w:rsidR="009A5CEF" w:rsidRPr="00A20137">
        <w:rPr>
          <w:rFonts w:ascii="Arial" w:hAnsi="Arial" w:cs="Arial"/>
          <w:color w:val="000000" w:themeColor="text1"/>
          <w:sz w:val="24"/>
          <w:szCs w:val="24"/>
        </w:rPr>
        <w:t>»</w:t>
      </w:r>
      <w:r w:rsidRPr="00A20137">
        <w:rPr>
          <w:rFonts w:ascii="Arial" w:hAnsi="Arial" w:cs="Arial"/>
          <w:color w:val="000000" w:themeColor="text1"/>
          <w:sz w:val="24"/>
          <w:szCs w:val="24"/>
        </w:rPr>
        <w:t xml:space="preserve">, от 06.10.2003 </w:t>
      </w:r>
      <w:hyperlink r:id="rId10" w:history="1">
        <w:r w:rsidRPr="00A20137">
          <w:rPr>
            <w:rFonts w:ascii="Arial" w:hAnsi="Arial" w:cs="Arial"/>
            <w:color w:val="000000" w:themeColor="text1"/>
            <w:sz w:val="24"/>
            <w:szCs w:val="24"/>
          </w:rPr>
          <w:t>№ 131-ФЗ</w:t>
        </w:r>
      </w:hyperlink>
      <w:r w:rsidR="009A5CEF" w:rsidRPr="00A20137">
        <w:rPr>
          <w:rFonts w:ascii="Arial" w:hAnsi="Arial" w:cs="Arial"/>
          <w:color w:val="000000" w:themeColor="text1"/>
          <w:sz w:val="24"/>
          <w:szCs w:val="24"/>
        </w:rPr>
        <w:t>«</w:t>
      </w:r>
      <w:r w:rsidRPr="00A20137">
        <w:rPr>
          <w:rFonts w:ascii="Arial" w:hAnsi="Arial" w:cs="Arial"/>
          <w:color w:val="000000" w:themeColor="text1"/>
          <w:sz w:val="24"/>
          <w:szCs w:val="24"/>
        </w:rPr>
        <w:t>Об общих принципах организации местного самоуправления в Российской Федерации</w:t>
      </w:r>
      <w:r w:rsidR="009A5CEF" w:rsidRPr="00A20137">
        <w:rPr>
          <w:rFonts w:ascii="Arial" w:hAnsi="Arial" w:cs="Arial"/>
          <w:color w:val="000000" w:themeColor="text1"/>
          <w:sz w:val="24"/>
          <w:szCs w:val="24"/>
        </w:rPr>
        <w:t>»</w:t>
      </w:r>
      <w:r w:rsidRPr="00A20137">
        <w:rPr>
          <w:rFonts w:ascii="Arial" w:hAnsi="Arial" w:cs="Arial"/>
          <w:color w:val="000000" w:themeColor="text1"/>
          <w:sz w:val="24"/>
          <w:szCs w:val="24"/>
        </w:rPr>
        <w:t xml:space="preserve">, от 27.07.2010 </w:t>
      </w:r>
      <w:hyperlink r:id="rId11" w:history="1">
        <w:r w:rsidRPr="00A20137">
          <w:rPr>
            <w:rFonts w:ascii="Arial" w:hAnsi="Arial" w:cs="Arial"/>
            <w:color w:val="000000" w:themeColor="text1"/>
            <w:sz w:val="24"/>
            <w:szCs w:val="24"/>
          </w:rPr>
          <w:t>№ 210-ФЗ</w:t>
        </w:r>
      </w:hyperlink>
      <w:r w:rsidR="009A5CEF" w:rsidRPr="00A20137">
        <w:rPr>
          <w:rFonts w:ascii="Arial" w:hAnsi="Arial" w:cs="Arial"/>
          <w:color w:val="000000" w:themeColor="text1"/>
          <w:sz w:val="24"/>
          <w:szCs w:val="24"/>
        </w:rPr>
        <w:t>«</w:t>
      </w:r>
      <w:r w:rsidRPr="00A20137">
        <w:rPr>
          <w:rFonts w:ascii="Arial" w:hAnsi="Arial" w:cs="Arial"/>
          <w:color w:val="000000" w:themeColor="text1"/>
          <w:sz w:val="24"/>
          <w:szCs w:val="24"/>
        </w:rPr>
        <w:t>Об организации предоставления государственных и муниципальных услуг</w:t>
      </w:r>
      <w:r w:rsidR="009A5CEF" w:rsidRPr="00A20137">
        <w:rPr>
          <w:rFonts w:ascii="Arial" w:hAnsi="Arial" w:cs="Arial"/>
          <w:color w:val="000000" w:themeColor="text1"/>
          <w:sz w:val="24"/>
          <w:szCs w:val="24"/>
        </w:rPr>
        <w:t>»</w:t>
      </w:r>
      <w:r w:rsidRPr="00A20137">
        <w:rPr>
          <w:rFonts w:ascii="Arial" w:hAnsi="Arial" w:cs="Arial"/>
          <w:color w:val="000000" w:themeColor="text1"/>
          <w:sz w:val="24"/>
          <w:szCs w:val="24"/>
        </w:rPr>
        <w:t xml:space="preserve">, руководствуясь </w:t>
      </w:r>
      <w:hyperlink r:id="rId12" w:history="1">
        <w:r w:rsidRPr="00A20137">
          <w:rPr>
            <w:rFonts w:ascii="Arial" w:hAnsi="Arial" w:cs="Arial"/>
            <w:color w:val="000000" w:themeColor="text1"/>
            <w:sz w:val="24"/>
            <w:szCs w:val="24"/>
          </w:rPr>
          <w:t>Уставом</w:t>
        </w:r>
      </w:hyperlink>
      <w:r w:rsidR="00F747AC">
        <w:t xml:space="preserve"> </w:t>
      </w:r>
      <w:r w:rsidR="003E1613" w:rsidRPr="00A20137">
        <w:rPr>
          <w:rFonts w:ascii="Arial" w:hAnsi="Arial" w:cs="Arial"/>
          <w:color w:val="000000" w:themeColor="text1"/>
          <w:sz w:val="24"/>
          <w:szCs w:val="24"/>
        </w:rPr>
        <w:t>городского пос</w:t>
      </w:r>
      <w:r w:rsidR="00FC56F2" w:rsidRPr="00A20137">
        <w:rPr>
          <w:rFonts w:ascii="Arial" w:hAnsi="Arial" w:cs="Arial"/>
          <w:color w:val="000000" w:themeColor="text1"/>
          <w:sz w:val="24"/>
          <w:szCs w:val="24"/>
        </w:rPr>
        <w:t>е</w:t>
      </w:r>
      <w:r w:rsidR="003E1613" w:rsidRPr="00A20137">
        <w:rPr>
          <w:rFonts w:ascii="Arial" w:hAnsi="Arial" w:cs="Arial"/>
          <w:color w:val="000000" w:themeColor="text1"/>
          <w:sz w:val="24"/>
          <w:szCs w:val="24"/>
        </w:rPr>
        <w:t xml:space="preserve">ления Печенга </w:t>
      </w:r>
      <w:proofErr w:type="spellStart"/>
      <w:r w:rsidR="003E1613" w:rsidRPr="00A20137">
        <w:rPr>
          <w:rFonts w:ascii="Arial" w:hAnsi="Arial" w:cs="Arial"/>
          <w:color w:val="000000" w:themeColor="text1"/>
          <w:sz w:val="24"/>
          <w:szCs w:val="24"/>
        </w:rPr>
        <w:t>Печенгского</w:t>
      </w:r>
      <w:proofErr w:type="spellEnd"/>
      <w:r w:rsidR="003E1613" w:rsidRPr="00A20137">
        <w:rPr>
          <w:rFonts w:ascii="Arial" w:hAnsi="Arial" w:cs="Arial"/>
          <w:color w:val="000000" w:themeColor="text1"/>
          <w:sz w:val="24"/>
          <w:szCs w:val="24"/>
        </w:rPr>
        <w:t xml:space="preserve"> района Мурманской области</w:t>
      </w:r>
      <w:r w:rsidRPr="00A20137">
        <w:rPr>
          <w:rFonts w:ascii="Arial" w:hAnsi="Arial" w:cs="Arial"/>
          <w:color w:val="000000" w:themeColor="text1"/>
          <w:sz w:val="24"/>
          <w:szCs w:val="24"/>
        </w:rPr>
        <w:t xml:space="preserve">, постановлениями администрации </w:t>
      </w:r>
      <w:r w:rsidR="00FC56F2" w:rsidRPr="00A20137">
        <w:rPr>
          <w:rFonts w:ascii="Arial" w:hAnsi="Arial" w:cs="Arial"/>
          <w:color w:val="000000" w:themeColor="text1"/>
          <w:sz w:val="24"/>
          <w:szCs w:val="24"/>
        </w:rPr>
        <w:t xml:space="preserve">муниципального образования городское поселение Печенга </w:t>
      </w:r>
      <w:r w:rsidRPr="00A20137">
        <w:rPr>
          <w:rFonts w:ascii="Arial" w:hAnsi="Arial" w:cs="Arial"/>
          <w:color w:val="000000" w:themeColor="text1"/>
          <w:sz w:val="24"/>
          <w:szCs w:val="24"/>
        </w:rPr>
        <w:t xml:space="preserve">от </w:t>
      </w:r>
      <w:r w:rsidR="00FC56F2" w:rsidRPr="00A20137">
        <w:rPr>
          <w:rFonts w:ascii="Arial" w:hAnsi="Arial" w:cs="Arial"/>
          <w:color w:val="000000" w:themeColor="text1"/>
          <w:sz w:val="24"/>
          <w:szCs w:val="24"/>
        </w:rPr>
        <w:t>27.04.2011</w:t>
      </w:r>
      <w:hyperlink r:id="rId13" w:history="1">
        <w:r w:rsidRPr="00A20137">
          <w:rPr>
            <w:rFonts w:ascii="Arial" w:hAnsi="Arial" w:cs="Arial"/>
            <w:color w:val="000000" w:themeColor="text1"/>
            <w:sz w:val="24"/>
            <w:szCs w:val="24"/>
          </w:rPr>
          <w:t xml:space="preserve">№ </w:t>
        </w:r>
        <w:r w:rsidR="00FC56F2" w:rsidRPr="00A20137">
          <w:rPr>
            <w:rFonts w:ascii="Arial" w:hAnsi="Arial" w:cs="Arial"/>
            <w:color w:val="000000" w:themeColor="text1"/>
            <w:sz w:val="24"/>
            <w:szCs w:val="24"/>
          </w:rPr>
          <w:t>32</w:t>
        </w:r>
      </w:hyperlink>
      <w:r w:rsidR="009A5CEF" w:rsidRPr="00A20137">
        <w:rPr>
          <w:rFonts w:ascii="Arial" w:hAnsi="Arial" w:cs="Arial"/>
          <w:color w:val="000000" w:themeColor="text1"/>
          <w:sz w:val="24"/>
          <w:szCs w:val="24"/>
        </w:rPr>
        <w:t>«</w:t>
      </w:r>
      <w:r w:rsidRPr="00A20137">
        <w:rPr>
          <w:rFonts w:ascii="Arial" w:hAnsi="Arial" w:cs="Arial"/>
          <w:color w:val="000000" w:themeColor="text1"/>
          <w:sz w:val="24"/>
          <w:szCs w:val="24"/>
        </w:rPr>
        <w:t>О порядке разработки и утверждения административных регламентов</w:t>
      </w:r>
      <w:proofErr w:type="gramEnd"/>
      <w:r w:rsidRPr="00A20137">
        <w:rPr>
          <w:rFonts w:ascii="Arial" w:hAnsi="Arial" w:cs="Arial"/>
          <w:color w:val="000000" w:themeColor="text1"/>
          <w:sz w:val="24"/>
          <w:szCs w:val="24"/>
        </w:rPr>
        <w:t xml:space="preserve"> исполнения муниципальных функций и административных регламентов предоставления муниципальных услуг в муниципальном образовании </w:t>
      </w:r>
      <w:r w:rsidR="00916FA7" w:rsidRPr="00A20137">
        <w:rPr>
          <w:rFonts w:ascii="Arial" w:hAnsi="Arial" w:cs="Arial"/>
          <w:color w:val="000000" w:themeColor="text1"/>
          <w:sz w:val="24"/>
          <w:szCs w:val="24"/>
        </w:rPr>
        <w:t>городское поселение Печенга</w:t>
      </w:r>
      <w:r w:rsidR="009A5CEF" w:rsidRPr="00A20137">
        <w:rPr>
          <w:rFonts w:ascii="Arial" w:hAnsi="Arial" w:cs="Arial"/>
          <w:color w:val="000000" w:themeColor="text1"/>
          <w:sz w:val="24"/>
          <w:szCs w:val="24"/>
        </w:rPr>
        <w:t>»</w:t>
      </w:r>
      <w:r w:rsidRPr="00A20137">
        <w:rPr>
          <w:rFonts w:ascii="Arial" w:hAnsi="Arial" w:cs="Arial"/>
          <w:color w:val="000000" w:themeColor="text1"/>
          <w:sz w:val="24"/>
          <w:szCs w:val="24"/>
        </w:rPr>
        <w:t xml:space="preserve">, от </w:t>
      </w:r>
      <w:r w:rsidR="007F75D1" w:rsidRPr="00A20137">
        <w:rPr>
          <w:rFonts w:ascii="Arial" w:hAnsi="Arial" w:cs="Arial"/>
          <w:color w:val="000000" w:themeColor="text1"/>
          <w:sz w:val="24"/>
          <w:szCs w:val="24"/>
        </w:rPr>
        <w:t>06.06.2011</w:t>
      </w:r>
      <w:hyperlink r:id="rId14" w:history="1">
        <w:r w:rsidRPr="00A20137">
          <w:rPr>
            <w:rFonts w:ascii="Arial" w:hAnsi="Arial" w:cs="Arial"/>
            <w:color w:val="000000" w:themeColor="text1"/>
            <w:sz w:val="24"/>
            <w:szCs w:val="24"/>
          </w:rPr>
          <w:t xml:space="preserve">№ </w:t>
        </w:r>
        <w:r w:rsidR="007F75D1" w:rsidRPr="00A20137">
          <w:rPr>
            <w:rFonts w:ascii="Arial" w:hAnsi="Arial" w:cs="Arial"/>
            <w:color w:val="000000" w:themeColor="text1"/>
            <w:sz w:val="24"/>
            <w:szCs w:val="24"/>
          </w:rPr>
          <w:t>50</w:t>
        </w:r>
      </w:hyperlink>
      <w:r w:rsidR="00F747AC">
        <w:t xml:space="preserve"> </w:t>
      </w:r>
      <w:r w:rsidR="009A5CEF" w:rsidRPr="00A20137">
        <w:rPr>
          <w:rFonts w:ascii="Arial" w:hAnsi="Arial" w:cs="Arial"/>
          <w:color w:val="000000" w:themeColor="text1"/>
          <w:sz w:val="24"/>
          <w:szCs w:val="24"/>
        </w:rPr>
        <w:t>«</w:t>
      </w:r>
      <w:r w:rsidRPr="00A20137">
        <w:rPr>
          <w:rFonts w:ascii="Arial" w:hAnsi="Arial" w:cs="Arial"/>
          <w:color w:val="000000" w:themeColor="text1"/>
          <w:sz w:val="24"/>
          <w:szCs w:val="24"/>
        </w:rPr>
        <w:t>Об утверждении рее</w:t>
      </w:r>
      <w:r w:rsidR="007F75D1" w:rsidRPr="00A20137">
        <w:rPr>
          <w:rFonts w:ascii="Arial" w:hAnsi="Arial" w:cs="Arial"/>
          <w:color w:val="000000" w:themeColor="text1"/>
          <w:sz w:val="24"/>
          <w:szCs w:val="24"/>
        </w:rPr>
        <w:t xml:space="preserve">стра муниципальных услуг» (с изменениями </w:t>
      </w:r>
      <w:r w:rsidR="00744955" w:rsidRPr="00A20137">
        <w:rPr>
          <w:rFonts w:ascii="Arial" w:hAnsi="Arial" w:cs="Arial"/>
          <w:color w:val="000000" w:themeColor="text1"/>
          <w:sz w:val="24"/>
          <w:szCs w:val="24"/>
        </w:rPr>
        <w:t xml:space="preserve">от 22.12.2014 № 212 «О внесении изменений в </w:t>
      </w:r>
      <w:r w:rsidR="00D13A1A" w:rsidRPr="00A20137">
        <w:rPr>
          <w:rFonts w:ascii="Arial" w:hAnsi="Arial" w:cs="Arial"/>
          <w:color w:val="000000" w:themeColor="text1"/>
          <w:sz w:val="24"/>
          <w:szCs w:val="24"/>
        </w:rPr>
        <w:t>реестр</w:t>
      </w:r>
      <w:r w:rsidR="00744955" w:rsidRPr="00A20137">
        <w:rPr>
          <w:rFonts w:ascii="Arial" w:hAnsi="Arial" w:cs="Arial"/>
          <w:color w:val="000000" w:themeColor="text1"/>
          <w:sz w:val="24"/>
          <w:szCs w:val="24"/>
        </w:rPr>
        <w:t xml:space="preserve"> муниципальных услуг</w:t>
      </w:r>
      <w:r w:rsidR="00D13A1A" w:rsidRPr="00A20137">
        <w:rPr>
          <w:rFonts w:ascii="Arial" w:hAnsi="Arial" w:cs="Arial"/>
          <w:color w:val="000000" w:themeColor="text1"/>
          <w:sz w:val="24"/>
          <w:szCs w:val="24"/>
        </w:rPr>
        <w:t>»</w:t>
      </w:r>
      <w:r w:rsidR="00744955" w:rsidRPr="00A20137">
        <w:rPr>
          <w:rFonts w:ascii="Arial" w:hAnsi="Arial" w:cs="Arial"/>
          <w:color w:val="000000" w:themeColor="text1"/>
          <w:sz w:val="24"/>
          <w:szCs w:val="24"/>
        </w:rPr>
        <w:t>)</w:t>
      </w:r>
      <w:r w:rsidR="00435050" w:rsidRPr="00A20137">
        <w:rPr>
          <w:rFonts w:ascii="Arial" w:hAnsi="Arial" w:cs="Arial"/>
          <w:color w:val="000000" w:themeColor="text1"/>
          <w:sz w:val="24"/>
          <w:szCs w:val="24"/>
        </w:rPr>
        <w:t>,</w:t>
      </w:r>
    </w:p>
    <w:p w:rsidR="00435050" w:rsidRPr="00A20137" w:rsidRDefault="00435050" w:rsidP="00A20BD8">
      <w:pPr>
        <w:pStyle w:val="40"/>
        <w:shd w:val="clear" w:color="auto" w:fill="auto"/>
        <w:spacing w:before="0" w:after="0" w:line="240" w:lineRule="auto"/>
        <w:ind w:firstLine="567"/>
        <w:jc w:val="left"/>
        <w:rPr>
          <w:rFonts w:ascii="Arial" w:hAnsi="Arial" w:cs="Arial"/>
          <w:color w:val="000000" w:themeColor="text1"/>
          <w:sz w:val="24"/>
          <w:szCs w:val="24"/>
        </w:rPr>
      </w:pPr>
    </w:p>
    <w:p w:rsidR="00585692" w:rsidRPr="00A20137" w:rsidRDefault="00DF5451" w:rsidP="00A20BD8">
      <w:pPr>
        <w:pStyle w:val="40"/>
        <w:shd w:val="clear" w:color="auto" w:fill="auto"/>
        <w:spacing w:before="0" w:after="0" w:line="240" w:lineRule="auto"/>
        <w:ind w:firstLine="567"/>
        <w:jc w:val="left"/>
        <w:rPr>
          <w:rFonts w:ascii="Arial" w:hAnsi="Arial" w:cs="Arial"/>
          <w:color w:val="000000" w:themeColor="text1"/>
          <w:sz w:val="24"/>
          <w:szCs w:val="24"/>
        </w:rPr>
      </w:pPr>
      <w:r w:rsidRPr="00A20137">
        <w:rPr>
          <w:rFonts w:ascii="Arial" w:hAnsi="Arial" w:cs="Arial"/>
          <w:color w:val="000000" w:themeColor="text1"/>
          <w:sz w:val="24"/>
          <w:szCs w:val="24"/>
        </w:rPr>
        <w:t>ПОСТАНОВЛЯЮ:</w:t>
      </w:r>
    </w:p>
    <w:p w:rsidR="00CE49F0" w:rsidRPr="00A20137" w:rsidRDefault="00CE49F0" w:rsidP="00A20BD8">
      <w:pPr>
        <w:pStyle w:val="40"/>
        <w:shd w:val="clear" w:color="auto" w:fill="auto"/>
        <w:spacing w:before="0" w:after="0" w:line="240" w:lineRule="auto"/>
        <w:ind w:firstLine="567"/>
        <w:jc w:val="left"/>
        <w:rPr>
          <w:rFonts w:ascii="Arial" w:hAnsi="Arial" w:cs="Arial"/>
          <w:color w:val="000000" w:themeColor="text1"/>
          <w:sz w:val="24"/>
          <w:szCs w:val="24"/>
        </w:rPr>
      </w:pPr>
    </w:p>
    <w:p w:rsidR="001B4E55" w:rsidRPr="00A20137" w:rsidRDefault="008C349B" w:rsidP="00A20BD8">
      <w:pPr>
        <w:pStyle w:val="50"/>
        <w:numPr>
          <w:ilvl w:val="0"/>
          <w:numId w:val="1"/>
        </w:numPr>
        <w:shd w:val="clear" w:color="auto" w:fill="auto"/>
        <w:tabs>
          <w:tab w:val="left" w:pos="993"/>
        </w:tabs>
        <w:spacing w:before="0" w:after="0" w:line="240" w:lineRule="auto"/>
        <w:ind w:firstLine="567"/>
        <w:rPr>
          <w:rFonts w:ascii="Arial" w:hAnsi="Arial" w:cs="Arial"/>
          <w:color w:val="000000" w:themeColor="text1"/>
          <w:sz w:val="24"/>
          <w:szCs w:val="24"/>
        </w:rPr>
      </w:pPr>
      <w:r w:rsidRPr="00A20137">
        <w:rPr>
          <w:rFonts w:ascii="Arial" w:hAnsi="Arial" w:cs="Arial"/>
          <w:color w:val="000000" w:themeColor="text1"/>
          <w:sz w:val="24"/>
          <w:szCs w:val="24"/>
        </w:rPr>
        <w:t xml:space="preserve">Утвердить административный </w:t>
      </w:r>
      <w:hyperlink w:anchor="P37" w:history="1">
        <w:r w:rsidRPr="00A20137">
          <w:rPr>
            <w:rFonts w:ascii="Arial" w:hAnsi="Arial" w:cs="Arial"/>
            <w:color w:val="000000" w:themeColor="text1"/>
            <w:sz w:val="24"/>
            <w:szCs w:val="24"/>
          </w:rPr>
          <w:t>регламент</w:t>
        </w:r>
      </w:hyperlink>
      <w:r w:rsidRPr="00A20137">
        <w:rPr>
          <w:rFonts w:ascii="Arial" w:hAnsi="Arial" w:cs="Arial"/>
          <w:color w:val="000000" w:themeColor="text1"/>
          <w:sz w:val="24"/>
          <w:szCs w:val="24"/>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согласно приложению к настоящему постановлению.</w:t>
      </w:r>
    </w:p>
    <w:p w:rsidR="008929D9" w:rsidRPr="00A20137" w:rsidRDefault="008929D9" w:rsidP="00A20BD8">
      <w:pPr>
        <w:pStyle w:val="50"/>
        <w:numPr>
          <w:ilvl w:val="0"/>
          <w:numId w:val="1"/>
        </w:numPr>
        <w:shd w:val="clear" w:color="auto" w:fill="auto"/>
        <w:tabs>
          <w:tab w:val="left" w:pos="993"/>
        </w:tabs>
        <w:spacing w:before="0" w:after="0" w:line="240" w:lineRule="auto"/>
        <w:ind w:firstLine="567"/>
        <w:rPr>
          <w:rFonts w:ascii="Arial" w:hAnsi="Arial" w:cs="Arial"/>
          <w:color w:val="000000" w:themeColor="text1"/>
          <w:sz w:val="24"/>
          <w:szCs w:val="24"/>
        </w:rPr>
      </w:pPr>
      <w:r w:rsidRPr="00A20137">
        <w:rPr>
          <w:rFonts w:ascii="Arial" w:hAnsi="Arial" w:cs="Arial"/>
          <w:color w:val="000000" w:themeColor="text1"/>
          <w:sz w:val="24"/>
          <w:szCs w:val="24"/>
        </w:rPr>
        <w:t>Настоящее постановление вступает в силу с момента опубликования.</w:t>
      </w:r>
    </w:p>
    <w:p w:rsidR="00585692" w:rsidRPr="00A20137" w:rsidRDefault="008929D9" w:rsidP="00A20BD8">
      <w:pPr>
        <w:pStyle w:val="50"/>
        <w:numPr>
          <w:ilvl w:val="0"/>
          <w:numId w:val="1"/>
        </w:numPr>
        <w:shd w:val="clear" w:color="auto" w:fill="auto"/>
        <w:tabs>
          <w:tab w:val="left" w:pos="993"/>
        </w:tabs>
        <w:spacing w:before="0" w:after="0" w:line="240" w:lineRule="auto"/>
        <w:ind w:firstLine="567"/>
        <w:rPr>
          <w:rFonts w:ascii="Arial" w:hAnsi="Arial" w:cs="Arial"/>
          <w:color w:val="000000" w:themeColor="text1"/>
          <w:sz w:val="24"/>
          <w:szCs w:val="24"/>
        </w:rPr>
      </w:pPr>
      <w:r w:rsidRPr="00A20137">
        <w:rPr>
          <w:rFonts w:ascii="Arial" w:hAnsi="Arial" w:cs="Arial"/>
          <w:color w:val="000000" w:themeColor="text1"/>
          <w:sz w:val="24"/>
          <w:szCs w:val="24"/>
        </w:rPr>
        <w:t>Настоящее постановление</w:t>
      </w:r>
      <w:r w:rsidR="00ED5093" w:rsidRPr="00A20137">
        <w:rPr>
          <w:rFonts w:ascii="Arial" w:hAnsi="Arial" w:cs="Arial"/>
          <w:color w:val="000000" w:themeColor="text1"/>
          <w:sz w:val="24"/>
          <w:szCs w:val="24"/>
        </w:rPr>
        <w:t xml:space="preserve"> опубликовать в соответствии с п</w:t>
      </w:r>
      <w:r w:rsidRPr="00A20137">
        <w:rPr>
          <w:rFonts w:ascii="Arial" w:hAnsi="Arial" w:cs="Arial"/>
          <w:color w:val="000000" w:themeColor="text1"/>
          <w:sz w:val="24"/>
          <w:szCs w:val="24"/>
        </w:rPr>
        <w:t>орядком опубликования (обнародования) муниципальных правовых актов органов ме</w:t>
      </w:r>
      <w:r w:rsidR="00846182" w:rsidRPr="00A20137">
        <w:rPr>
          <w:rFonts w:ascii="Arial" w:hAnsi="Arial" w:cs="Arial"/>
          <w:color w:val="000000" w:themeColor="text1"/>
          <w:sz w:val="24"/>
          <w:szCs w:val="24"/>
        </w:rPr>
        <w:t>стного самоуправления городское поселение</w:t>
      </w:r>
      <w:r w:rsidRPr="00A20137">
        <w:rPr>
          <w:rFonts w:ascii="Arial" w:hAnsi="Arial" w:cs="Arial"/>
          <w:color w:val="000000" w:themeColor="text1"/>
          <w:sz w:val="24"/>
          <w:szCs w:val="24"/>
        </w:rPr>
        <w:t xml:space="preserve"> Печенга.</w:t>
      </w:r>
    </w:p>
    <w:p w:rsidR="008929D9" w:rsidRPr="00A20137" w:rsidRDefault="008929D9" w:rsidP="00A20BD8">
      <w:pPr>
        <w:pStyle w:val="50"/>
        <w:numPr>
          <w:ilvl w:val="0"/>
          <w:numId w:val="1"/>
        </w:numPr>
        <w:shd w:val="clear" w:color="auto" w:fill="auto"/>
        <w:tabs>
          <w:tab w:val="left" w:pos="993"/>
        </w:tabs>
        <w:spacing w:before="0" w:after="0" w:line="240" w:lineRule="auto"/>
        <w:ind w:firstLine="567"/>
        <w:rPr>
          <w:rFonts w:ascii="Arial" w:hAnsi="Arial" w:cs="Arial"/>
          <w:color w:val="000000" w:themeColor="text1"/>
          <w:sz w:val="24"/>
          <w:szCs w:val="24"/>
        </w:rPr>
      </w:pPr>
      <w:proofErr w:type="gramStart"/>
      <w:r w:rsidRPr="00A20137">
        <w:rPr>
          <w:rFonts w:ascii="Arial" w:hAnsi="Arial" w:cs="Arial"/>
          <w:color w:val="000000" w:themeColor="text1"/>
          <w:sz w:val="24"/>
          <w:szCs w:val="24"/>
        </w:rPr>
        <w:t>Контроль за</w:t>
      </w:r>
      <w:proofErr w:type="gramEnd"/>
      <w:r w:rsidRPr="00A20137">
        <w:rPr>
          <w:rFonts w:ascii="Arial" w:hAnsi="Arial" w:cs="Arial"/>
          <w:color w:val="000000" w:themeColor="text1"/>
          <w:sz w:val="24"/>
          <w:szCs w:val="24"/>
        </w:rPr>
        <w:t xml:space="preserve"> исполнением настоящего постановления </w:t>
      </w:r>
      <w:r w:rsidR="0006063C" w:rsidRPr="00A20137">
        <w:rPr>
          <w:rFonts w:ascii="Arial" w:hAnsi="Arial" w:cs="Arial"/>
          <w:color w:val="000000" w:themeColor="text1"/>
          <w:sz w:val="24"/>
          <w:szCs w:val="24"/>
        </w:rPr>
        <w:t xml:space="preserve">возложить на заместителя главы администрации </w:t>
      </w:r>
      <w:r w:rsidR="00ED5093" w:rsidRPr="00A20137">
        <w:rPr>
          <w:rFonts w:ascii="Arial" w:hAnsi="Arial" w:cs="Arial"/>
          <w:color w:val="000000" w:themeColor="text1"/>
          <w:sz w:val="24"/>
          <w:szCs w:val="24"/>
        </w:rPr>
        <w:t>муниципального образования городское поселение</w:t>
      </w:r>
      <w:r w:rsidR="007E52F4">
        <w:rPr>
          <w:rFonts w:ascii="Arial" w:hAnsi="Arial" w:cs="Arial"/>
          <w:color w:val="000000" w:themeColor="text1"/>
          <w:sz w:val="24"/>
          <w:szCs w:val="24"/>
        </w:rPr>
        <w:t xml:space="preserve"> Печенга.</w:t>
      </w:r>
    </w:p>
    <w:p w:rsidR="00CE49F0" w:rsidRPr="00A20137" w:rsidRDefault="00226D73" w:rsidP="008929D9">
      <w:pPr>
        <w:spacing w:before="360"/>
        <w:contextualSpacing/>
        <w:jc w:val="both"/>
        <w:rPr>
          <w:rFonts w:ascii="Arial" w:hAnsi="Arial" w:cs="Arial"/>
          <w:b/>
          <w:bCs/>
          <w:color w:val="000000" w:themeColor="text1"/>
        </w:rPr>
      </w:pPr>
      <w:r>
        <w:rPr>
          <w:rFonts w:ascii="Arial" w:hAnsi="Arial" w:cs="Arial"/>
          <w:b/>
          <w:bCs/>
          <w:color w:val="000000" w:themeColor="text1"/>
        </w:rPr>
        <w:t>И.о. главы</w:t>
      </w:r>
      <w:r w:rsidR="00CE49F0" w:rsidRPr="00A20137">
        <w:rPr>
          <w:rFonts w:ascii="Arial" w:hAnsi="Arial" w:cs="Arial"/>
          <w:b/>
          <w:bCs/>
          <w:color w:val="000000" w:themeColor="text1"/>
        </w:rPr>
        <w:t xml:space="preserve"> администрации</w:t>
      </w:r>
    </w:p>
    <w:p w:rsidR="00CE49F0" w:rsidRPr="00A20137" w:rsidRDefault="00CE49F0" w:rsidP="008929D9">
      <w:pPr>
        <w:spacing w:before="360"/>
        <w:contextualSpacing/>
        <w:jc w:val="both"/>
        <w:rPr>
          <w:rFonts w:ascii="Arial" w:hAnsi="Arial" w:cs="Arial"/>
          <w:b/>
          <w:bCs/>
          <w:color w:val="000000" w:themeColor="text1"/>
        </w:rPr>
      </w:pPr>
      <w:r w:rsidRPr="00A20137">
        <w:rPr>
          <w:rFonts w:ascii="Arial" w:hAnsi="Arial" w:cs="Arial"/>
          <w:b/>
          <w:bCs/>
          <w:color w:val="000000" w:themeColor="text1"/>
        </w:rPr>
        <w:t>муниципального образования</w:t>
      </w:r>
    </w:p>
    <w:p w:rsidR="00A74618" w:rsidRPr="00A20137" w:rsidRDefault="00CE49F0" w:rsidP="00A74618">
      <w:pPr>
        <w:spacing w:before="360"/>
        <w:contextualSpacing/>
        <w:jc w:val="both"/>
        <w:rPr>
          <w:rFonts w:ascii="Arial" w:hAnsi="Arial" w:cs="Arial"/>
          <w:b/>
          <w:bCs/>
          <w:color w:val="000000" w:themeColor="text1"/>
        </w:rPr>
      </w:pPr>
      <w:r w:rsidRPr="00A20137">
        <w:rPr>
          <w:rFonts w:ascii="Arial" w:hAnsi="Arial" w:cs="Arial"/>
          <w:b/>
          <w:bCs/>
          <w:color w:val="000000" w:themeColor="text1"/>
        </w:rPr>
        <w:t xml:space="preserve">городское поселение Печенга </w:t>
      </w:r>
      <w:r w:rsidR="008929D9" w:rsidRPr="00A20137">
        <w:rPr>
          <w:rFonts w:ascii="Arial" w:hAnsi="Arial" w:cs="Arial"/>
          <w:b/>
          <w:bCs/>
          <w:color w:val="000000" w:themeColor="text1"/>
        </w:rPr>
        <w:tab/>
      </w:r>
      <w:r w:rsidR="00F747AC">
        <w:rPr>
          <w:rFonts w:ascii="Arial" w:hAnsi="Arial" w:cs="Arial"/>
          <w:b/>
          <w:bCs/>
          <w:color w:val="000000" w:themeColor="text1"/>
        </w:rPr>
        <w:t xml:space="preserve">                                                    </w:t>
      </w:r>
      <w:r w:rsidR="00226D73">
        <w:rPr>
          <w:rFonts w:ascii="Arial" w:hAnsi="Arial" w:cs="Arial"/>
          <w:b/>
          <w:bCs/>
          <w:color w:val="000000" w:themeColor="text1"/>
        </w:rPr>
        <w:t xml:space="preserve">А.Н. </w:t>
      </w:r>
      <w:proofErr w:type="spellStart"/>
      <w:r w:rsidR="00226D73">
        <w:rPr>
          <w:rFonts w:ascii="Arial" w:hAnsi="Arial" w:cs="Arial"/>
          <w:b/>
          <w:bCs/>
          <w:color w:val="000000" w:themeColor="text1"/>
        </w:rPr>
        <w:t>Быстров</w:t>
      </w:r>
      <w:proofErr w:type="spellEnd"/>
    </w:p>
    <w:p w:rsidR="002E124A" w:rsidRPr="00A20137" w:rsidRDefault="002E124A" w:rsidP="00BA44E2">
      <w:pPr>
        <w:spacing w:before="600" w:after="24"/>
        <w:rPr>
          <w:rFonts w:ascii="Arial" w:hAnsi="Arial" w:cs="Arial"/>
          <w:color w:val="000000" w:themeColor="text1"/>
          <w:spacing w:val="2"/>
          <w:u w:val="single"/>
        </w:rPr>
      </w:pPr>
    </w:p>
    <w:p w:rsidR="00BA44E2" w:rsidRPr="00A20137" w:rsidRDefault="00BA44E2" w:rsidP="00BA44E2">
      <w:pPr>
        <w:spacing w:before="600" w:after="24"/>
        <w:rPr>
          <w:rFonts w:ascii="Arial" w:hAnsi="Arial" w:cs="Arial"/>
          <w:color w:val="000000" w:themeColor="text1"/>
          <w:spacing w:val="2"/>
          <w:u w:val="single"/>
        </w:rPr>
      </w:pPr>
      <w:r w:rsidRPr="00A20137">
        <w:rPr>
          <w:rFonts w:ascii="Arial" w:hAnsi="Arial" w:cs="Arial"/>
          <w:color w:val="000000" w:themeColor="text1"/>
          <w:spacing w:val="2"/>
          <w:u w:val="single"/>
        </w:rPr>
        <w:t>Согласовано:</w:t>
      </w:r>
    </w:p>
    <w:p w:rsidR="00BA44E2" w:rsidRPr="00A20137" w:rsidRDefault="00BA44E2" w:rsidP="00BA44E2">
      <w:pPr>
        <w:spacing w:before="24" w:after="24"/>
        <w:rPr>
          <w:rFonts w:ascii="Arial" w:hAnsi="Arial" w:cs="Arial"/>
          <w:color w:val="000000" w:themeColor="text1"/>
          <w:spacing w:val="2"/>
        </w:rPr>
      </w:pPr>
    </w:p>
    <w:p w:rsidR="00D1031E" w:rsidRPr="00A20137" w:rsidRDefault="001479EC" w:rsidP="00D1031E">
      <w:pPr>
        <w:spacing w:before="24" w:after="24"/>
        <w:jc w:val="both"/>
        <w:rPr>
          <w:rFonts w:ascii="Arial" w:hAnsi="Arial" w:cs="Arial"/>
          <w:color w:val="000000" w:themeColor="text1"/>
          <w:spacing w:val="2"/>
        </w:rPr>
      </w:pPr>
      <w:r w:rsidRPr="00A20137">
        <w:rPr>
          <w:rFonts w:ascii="Arial" w:hAnsi="Arial" w:cs="Arial"/>
          <w:color w:val="000000" w:themeColor="text1"/>
          <w:spacing w:val="2"/>
        </w:rPr>
        <w:t>Зам.</w:t>
      </w:r>
      <w:r w:rsidR="00D1031E" w:rsidRPr="00A20137">
        <w:rPr>
          <w:rFonts w:ascii="Arial" w:hAnsi="Arial" w:cs="Arial"/>
          <w:color w:val="000000" w:themeColor="text1"/>
          <w:spacing w:val="2"/>
        </w:rPr>
        <w:t xml:space="preserve"> главы администрации</w:t>
      </w:r>
    </w:p>
    <w:p w:rsidR="00D1031E" w:rsidRPr="00A20137" w:rsidRDefault="001479EC" w:rsidP="00D1031E">
      <w:pPr>
        <w:spacing w:before="24" w:after="24"/>
        <w:rPr>
          <w:rFonts w:ascii="Arial" w:hAnsi="Arial" w:cs="Arial"/>
          <w:color w:val="000000" w:themeColor="text1"/>
          <w:spacing w:val="2"/>
        </w:rPr>
      </w:pPr>
      <w:r w:rsidRPr="00A20137">
        <w:rPr>
          <w:rFonts w:ascii="Arial" w:hAnsi="Arial" w:cs="Arial"/>
          <w:color w:val="000000" w:themeColor="text1"/>
          <w:spacing w:val="2"/>
        </w:rPr>
        <w:t>МО</w:t>
      </w:r>
      <w:r w:rsidR="00095EDE">
        <w:rPr>
          <w:rFonts w:ascii="Arial" w:hAnsi="Arial" w:cs="Arial"/>
          <w:color w:val="000000" w:themeColor="text1"/>
          <w:spacing w:val="2"/>
        </w:rPr>
        <w:t xml:space="preserve"> </w:t>
      </w:r>
      <w:r w:rsidR="00D1031E" w:rsidRPr="00A20137">
        <w:rPr>
          <w:rFonts w:ascii="Arial" w:hAnsi="Arial" w:cs="Arial"/>
          <w:color w:val="000000" w:themeColor="text1"/>
          <w:spacing w:val="2"/>
        </w:rPr>
        <w:t xml:space="preserve">г.п. Печенга  </w:t>
      </w:r>
      <w:r w:rsidR="00F747AC">
        <w:rPr>
          <w:rFonts w:ascii="Arial" w:hAnsi="Arial" w:cs="Arial"/>
          <w:color w:val="000000" w:themeColor="text1"/>
          <w:spacing w:val="2"/>
        </w:rPr>
        <w:t xml:space="preserve">                                 </w:t>
      </w:r>
      <w:r w:rsidR="00D1031E" w:rsidRPr="00A20137">
        <w:rPr>
          <w:rFonts w:ascii="Arial" w:hAnsi="Arial" w:cs="Arial"/>
          <w:color w:val="000000" w:themeColor="text1"/>
          <w:spacing w:val="2"/>
        </w:rPr>
        <w:t xml:space="preserve"> _______________________ А.Н. </w:t>
      </w:r>
      <w:proofErr w:type="spellStart"/>
      <w:r w:rsidR="00D1031E" w:rsidRPr="00A20137">
        <w:rPr>
          <w:rFonts w:ascii="Arial" w:hAnsi="Arial" w:cs="Arial"/>
          <w:color w:val="000000" w:themeColor="text1"/>
          <w:spacing w:val="2"/>
        </w:rPr>
        <w:t>Быстров</w:t>
      </w:r>
      <w:proofErr w:type="spellEnd"/>
    </w:p>
    <w:p w:rsidR="00D1031E" w:rsidRPr="00A20137" w:rsidRDefault="00D1031E" w:rsidP="00D1031E">
      <w:pPr>
        <w:spacing w:before="24" w:after="24"/>
        <w:rPr>
          <w:rFonts w:ascii="Arial" w:hAnsi="Arial" w:cs="Arial"/>
          <w:color w:val="000000" w:themeColor="text1"/>
          <w:spacing w:val="2"/>
        </w:rPr>
      </w:pPr>
      <w:r w:rsidRPr="00A20137">
        <w:rPr>
          <w:rFonts w:ascii="Arial" w:hAnsi="Arial" w:cs="Arial"/>
          <w:color w:val="000000" w:themeColor="text1"/>
          <w:spacing w:val="2"/>
          <w:vertAlign w:val="superscript"/>
        </w:rPr>
        <w:t xml:space="preserve">                                                                                                                дата,    подпись</w:t>
      </w:r>
    </w:p>
    <w:p w:rsidR="00BF6589" w:rsidRPr="00A20137" w:rsidRDefault="00BF6589" w:rsidP="00BF6589">
      <w:pPr>
        <w:tabs>
          <w:tab w:val="left" w:pos="4536"/>
        </w:tabs>
        <w:spacing w:before="24" w:after="24"/>
        <w:rPr>
          <w:rFonts w:ascii="Arial" w:hAnsi="Arial" w:cs="Arial"/>
          <w:color w:val="000000" w:themeColor="text1"/>
          <w:spacing w:val="2"/>
        </w:rPr>
      </w:pPr>
    </w:p>
    <w:p w:rsidR="00BA44E2" w:rsidRPr="00A20137" w:rsidRDefault="00F747AC" w:rsidP="007014B3">
      <w:pPr>
        <w:tabs>
          <w:tab w:val="left" w:pos="4678"/>
        </w:tabs>
        <w:spacing w:before="24" w:after="24"/>
        <w:rPr>
          <w:rFonts w:ascii="Arial" w:hAnsi="Arial" w:cs="Arial"/>
          <w:color w:val="000000" w:themeColor="text1"/>
          <w:spacing w:val="2"/>
          <w:vertAlign w:val="superscript"/>
        </w:rPr>
      </w:pPr>
      <w:r>
        <w:rPr>
          <w:rFonts w:ascii="Arial" w:hAnsi="Arial" w:cs="Arial"/>
          <w:color w:val="000000" w:themeColor="text1"/>
          <w:spacing w:val="2"/>
        </w:rPr>
        <w:t>Юрисконсульт</w:t>
      </w:r>
      <w:r w:rsidR="00BA44E2" w:rsidRPr="00A20137">
        <w:rPr>
          <w:rFonts w:ascii="Arial" w:hAnsi="Arial" w:cs="Arial"/>
          <w:color w:val="000000" w:themeColor="text1"/>
          <w:spacing w:val="2"/>
        </w:rPr>
        <w:t xml:space="preserve">                  </w:t>
      </w:r>
      <w:r>
        <w:rPr>
          <w:rFonts w:ascii="Arial" w:hAnsi="Arial" w:cs="Arial"/>
          <w:color w:val="000000" w:themeColor="text1"/>
          <w:spacing w:val="2"/>
        </w:rPr>
        <w:t xml:space="preserve">              </w:t>
      </w:r>
      <w:r w:rsidR="00BA44E2" w:rsidRPr="00A20137">
        <w:rPr>
          <w:rFonts w:ascii="Arial" w:hAnsi="Arial" w:cs="Arial"/>
          <w:color w:val="000000" w:themeColor="text1"/>
          <w:spacing w:val="2"/>
        </w:rPr>
        <w:t xml:space="preserve">      _______________________ </w:t>
      </w:r>
      <w:r>
        <w:rPr>
          <w:rFonts w:ascii="Arial" w:hAnsi="Arial" w:cs="Arial"/>
          <w:color w:val="000000" w:themeColor="text1"/>
          <w:spacing w:val="2"/>
        </w:rPr>
        <w:t>М.В. Ощепкова</w:t>
      </w:r>
    </w:p>
    <w:p w:rsidR="00BA44E2" w:rsidRPr="00A20137" w:rsidRDefault="00BA44E2" w:rsidP="00BA44E2">
      <w:pPr>
        <w:spacing w:before="24" w:after="24"/>
        <w:rPr>
          <w:rFonts w:ascii="Arial" w:hAnsi="Arial" w:cs="Arial"/>
          <w:color w:val="000000" w:themeColor="text1"/>
          <w:spacing w:val="2"/>
          <w:vertAlign w:val="superscript"/>
        </w:rPr>
      </w:pPr>
      <w:r w:rsidRPr="00A20137">
        <w:rPr>
          <w:rFonts w:ascii="Arial" w:hAnsi="Arial" w:cs="Arial"/>
          <w:color w:val="000000" w:themeColor="text1"/>
          <w:spacing w:val="2"/>
          <w:vertAlign w:val="superscript"/>
        </w:rPr>
        <w:t xml:space="preserve">                                                                                                                дата,    подпись</w:t>
      </w:r>
    </w:p>
    <w:p w:rsidR="00BA44E2" w:rsidRPr="00A20137" w:rsidRDefault="00BA44E2" w:rsidP="00BA44E2">
      <w:pPr>
        <w:spacing w:before="24" w:after="24"/>
        <w:rPr>
          <w:rFonts w:ascii="Arial" w:hAnsi="Arial" w:cs="Arial"/>
          <w:color w:val="000000" w:themeColor="text1"/>
          <w:spacing w:val="2"/>
          <w:vertAlign w:val="superscript"/>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rPr>
      </w:pPr>
    </w:p>
    <w:p w:rsidR="00D1031E" w:rsidRPr="00A20137" w:rsidRDefault="00D1031E" w:rsidP="00BA44E2">
      <w:pPr>
        <w:contextualSpacing/>
        <w:jc w:val="both"/>
        <w:rPr>
          <w:rFonts w:ascii="Arial" w:hAnsi="Arial" w:cs="Arial"/>
          <w:color w:val="000000" w:themeColor="text1"/>
        </w:rPr>
      </w:pPr>
    </w:p>
    <w:p w:rsidR="00924402" w:rsidRPr="00A20137" w:rsidRDefault="00924402" w:rsidP="00BA44E2">
      <w:pPr>
        <w:contextualSpacing/>
        <w:jc w:val="both"/>
        <w:rPr>
          <w:rFonts w:ascii="Arial" w:hAnsi="Arial" w:cs="Arial"/>
          <w:color w:val="000000" w:themeColor="text1"/>
        </w:rPr>
      </w:pPr>
    </w:p>
    <w:p w:rsidR="00D9530E" w:rsidRPr="00A20137" w:rsidRDefault="00D9530E" w:rsidP="00BA44E2">
      <w:pPr>
        <w:contextualSpacing/>
        <w:jc w:val="both"/>
        <w:rPr>
          <w:rFonts w:ascii="Arial" w:hAnsi="Arial" w:cs="Arial"/>
          <w:color w:val="000000" w:themeColor="text1"/>
        </w:rPr>
      </w:pPr>
    </w:p>
    <w:p w:rsidR="00D9530E" w:rsidRPr="00A20137" w:rsidRDefault="00D9530E" w:rsidP="00BA44E2">
      <w:pPr>
        <w:contextualSpacing/>
        <w:jc w:val="both"/>
        <w:rPr>
          <w:rFonts w:ascii="Arial" w:hAnsi="Arial" w:cs="Arial"/>
          <w:color w:val="000000" w:themeColor="text1"/>
        </w:rPr>
      </w:pPr>
    </w:p>
    <w:p w:rsidR="00D9530E" w:rsidRPr="00A20137" w:rsidRDefault="00D9530E" w:rsidP="00BA44E2">
      <w:pPr>
        <w:contextualSpacing/>
        <w:jc w:val="both"/>
        <w:rPr>
          <w:rFonts w:ascii="Arial" w:hAnsi="Arial" w:cs="Arial"/>
          <w:color w:val="000000" w:themeColor="text1"/>
        </w:rPr>
      </w:pPr>
    </w:p>
    <w:p w:rsidR="00D9530E" w:rsidRPr="00A20137" w:rsidRDefault="00D9530E" w:rsidP="00BA44E2">
      <w:pPr>
        <w:contextualSpacing/>
        <w:jc w:val="both"/>
        <w:rPr>
          <w:rFonts w:ascii="Arial" w:hAnsi="Arial" w:cs="Arial"/>
          <w:color w:val="000000" w:themeColor="text1"/>
        </w:rPr>
      </w:pPr>
    </w:p>
    <w:p w:rsidR="00D9530E" w:rsidRPr="00A20137" w:rsidRDefault="00D9530E" w:rsidP="00BA44E2">
      <w:pPr>
        <w:contextualSpacing/>
        <w:jc w:val="both"/>
        <w:rPr>
          <w:rFonts w:ascii="Arial" w:hAnsi="Arial" w:cs="Arial"/>
          <w:color w:val="000000" w:themeColor="text1"/>
        </w:rPr>
      </w:pPr>
    </w:p>
    <w:p w:rsidR="00D9530E" w:rsidRPr="00A20137" w:rsidRDefault="00D9530E" w:rsidP="00BA44E2">
      <w:pPr>
        <w:contextualSpacing/>
        <w:jc w:val="both"/>
        <w:rPr>
          <w:rFonts w:ascii="Arial" w:hAnsi="Arial" w:cs="Arial"/>
          <w:color w:val="000000" w:themeColor="text1"/>
        </w:rPr>
      </w:pPr>
    </w:p>
    <w:p w:rsidR="0001267E" w:rsidRPr="00A20137" w:rsidRDefault="0001267E" w:rsidP="00BA44E2">
      <w:pPr>
        <w:contextualSpacing/>
        <w:jc w:val="both"/>
        <w:rPr>
          <w:rFonts w:ascii="Arial" w:hAnsi="Arial" w:cs="Arial"/>
          <w:color w:val="000000" w:themeColor="text1"/>
        </w:rPr>
      </w:pPr>
    </w:p>
    <w:p w:rsidR="00215EE6" w:rsidRDefault="00215EE6" w:rsidP="00BA44E2">
      <w:pPr>
        <w:contextualSpacing/>
        <w:jc w:val="both"/>
        <w:rPr>
          <w:rFonts w:ascii="Arial" w:hAnsi="Arial" w:cs="Arial"/>
          <w:color w:val="000000" w:themeColor="text1"/>
        </w:rPr>
      </w:pPr>
    </w:p>
    <w:p w:rsidR="002D70E3" w:rsidRDefault="002D70E3" w:rsidP="00BA44E2">
      <w:pPr>
        <w:contextualSpacing/>
        <w:jc w:val="both"/>
        <w:rPr>
          <w:rFonts w:ascii="Arial" w:hAnsi="Arial" w:cs="Arial"/>
          <w:color w:val="000000" w:themeColor="text1"/>
        </w:rPr>
      </w:pPr>
    </w:p>
    <w:p w:rsidR="002D70E3" w:rsidRDefault="002D70E3" w:rsidP="00BA44E2">
      <w:pPr>
        <w:contextualSpacing/>
        <w:jc w:val="both"/>
        <w:rPr>
          <w:rFonts w:ascii="Arial" w:hAnsi="Arial" w:cs="Arial"/>
          <w:color w:val="000000" w:themeColor="text1"/>
        </w:rPr>
      </w:pPr>
    </w:p>
    <w:p w:rsidR="00F747AC" w:rsidRDefault="00F747AC" w:rsidP="00BA44E2">
      <w:pPr>
        <w:contextualSpacing/>
        <w:jc w:val="both"/>
        <w:rPr>
          <w:rFonts w:ascii="Arial" w:hAnsi="Arial" w:cs="Arial"/>
          <w:color w:val="000000" w:themeColor="text1"/>
        </w:rPr>
      </w:pPr>
    </w:p>
    <w:p w:rsidR="002D70E3" w:rsidRPr="00A20137" w:rsidRDefault="002D70E3" w:rsidP="00BA44E2">
      <w:pPr>
        <w:contextualSpacing/>
        <w:jc w:val="both"/>
        <w:rPr>
          <w:rFonts w:ascii="Arial" w:hAnsi="Arial" w:cs="Arial"/>
          <w:color w:val="000000" w:themeColor="text1"/>
        </w:rPr>
      </w:pPr>
    </w:p>
    <w:p w:rsidR="00215EE6" w:rsidRPr="00A20137" w:rsidRDefault="00215EE6" w:rsidP="00BA44E2">
      <w:pPr>
        <w:contextualSpacing/>
        <w:jc w:val="both"/>
        <w:rPr>
          <w:rFonts w:ascii="Arial" w:hAnsi="Arial" w:cs="Arial"/>
          <w:color w:val="000000" w:themeColor="text1"/>
        </w:rPr>
      </w:pPr>
    </w:p>
    <w:p w:rsidR="00D1031E" w:rsidRPr="00A20137" w:rsidRDefault="00D1031E" w:rsidP="00BA44E2">
      <w:pPr>
        <w:contextualSpacing/>
        <w:jc w:val="both"/>
        <w:rPr>
          <w:rFonts w:ascii="Arial" w:hAnsi="Arial" w:cs="Arial"/>
          <w:color w:val="000000" w:themeColor="text1"/>
        </w:rPr>
      </w:pPr>
    </w:p>
    <w:p w:rsidR="00BA44E2" w:rsidRPr="00A20137" w:rsidRDefault="00BA44E2" w:rsidP="00BA44E2">
      <w:pPr>
        <w:contextualSpacing/>
        <w:jc w:val="both"/>
        <w:rPr>
          <w:rFonts w:ascii="Arial" w:hAnsi="Arial" w:cs="Arial"/>
          <w:color w:val="000000" w:themeColor="text1"/>
          <w:sz w:val="18"/>
          <w:szCs w:val="18"/>
        </w:rPr>
      </w:pPr>
      <w:r w:rsidRPr="00A20137">
        <w:rPr>
          <w:rFonts w:ascii="Arial" w:hAnsi="Arial" w:cs="Arial"/>
          <w:color w:val="000000" w:themeColor="text1"/>
          <w:sz w:val="18"/>
          <w:szCs w:val="18"/>
        </w:rPr>
        <w:t>Исп. Неб Е.Н.</w:t>
      </w:r>
    </w:p>
    <w:p w:rsidR="00BA44E2" w:rsidRPr="00A20137" w:rsidRDefault="00BA44E2" w:rsidP="00BA44E2">
      <w:pPr>
        <w:contextualSpacing/>
        <w:jc w:val="both"/>
        <w:rPr>
          <w:rFonts w:ascii="Arial" w:hAnsi="Arial" w:cs="Arial"/>
          <w:color w:val="000000" w:themeColor="text1"/>
          <w:sz w:val="18"/>
          <w:szCs w:val="18"/>
        </w:rPr>
      </w:pPr>
    </w:p>
    <w:p w:rsidR="00BA44E2" w:rsidRPr="00A20137" w:rsidRDefault="00BA44E2" w:rsidP="00BA44E2">
      <w:pPr>
        <w:contextualSpacing/>
        <w:jc w:val="both"/>
        <w:rPr>
          <w:rFonts w:ascii="Arial" w:hAnsi="Arial" w:cs="Arial"/>
          <w:color w:val="000000" w:themeColor="text1"/>
          <w:sz w:val="18"/>
          <w:szCs w:val="18"/>
        </w:rPr>
      </w:pPr>
      <w:r w:rsidRPr="00A20137">
        <w:rPr>
          <w:rFonts w:ascii="Arial" w:hAnsi="Arial" w:cs="Arial"/>
          <w:color w:val="000000" w:themeColor="text1"/>
          <w:sz w:val="18"/>
          <w:szCs w:val="18"/>
        </w:rPr>
        <w:t>Рассылка</w:t>
      </w:r>
      <w:r w:rsidR="00F747AC">
        <w:rPr>
          <w:rFonts w:ascii="Arial" w:hAnsi="Arial" w:cs="Arial"/>
          <w:color w:val="000000" w:themeColor="text1"/>
          <w:sz w:val="18"/>
          <w:szCs w:val="18"/>
        </w:rPr>
        <w:t xml:space="preserve"> </w:t>
      </w:r>
      <w:r w:rsidR="002D70E3">
        <w:rPr>
          <w:rFonts w:ascii="Arial" w:hAnsi="Arial" w:cs="Arial"/>
          <w:color w:val="000000" w:themeColor="text1"/>
          <w:sz w:val="18"/>
          <w:szCs w:val="18"/>
        </w:rPr>
        <w:t>4</w:t>
      </w:r>
      <w:r w:rsidRPr="00A20137">
        <w:rPr>
          <w:rFonts w:ascii="Arial" w:hAnsi="Arial" w:cs="Arial"/>
          <w:color w:val="000000" w:themeColor="text1"/>
          <w:sz w:val="18"/>
          <w:szCs w:val="18"/>
        </w:rPr>
        <w:t xml:space="preserve"> экз.: 1- дело, 1-прокуратура, 1-МКУ (опубликовать),  1-</w:t>
      </w:r>
      <w:r w:rsidR="00C7640C" w:rsidRPr="00A20137">
        <w:rPr>
          <w:rFonts w:ascii="Arial" w:hAnsi="Arial" w:cs="Arial"/>
          <w:color w:val="000000" w:themeColor="text1"/>
          <w:sz w:val="18"/>
          <w:szCs w:val="18"/>
        </w:rPr>
        <w:t xml:space="preserve"> отдел ЖКХ</w:t>
      </w:r>
    </w:p>
    <w:p w:rsidR="00215EE6" w:rsidRPr="00A20137" w:rsidRDefault="00215EE6" w:rsidP="008929D9">
      <w:pPr>
        <w:widowControl/>
        <w:jc w:val="right"/>
        <w:rPr>
          <w:rFonts w:ascii="Arial" w:eastAsia="Calibri" w:hAnsi="Arial" w:cs="Arial"/>
          <w:color w:val="000000" w:themeColor="text1"/>
          <w:sz w:val="22"/>
          <w:szCs w:val="22"/>
          <w:lang w:eastAsia="en-US"/>
        </w:rPr>
      </w:pPr>
    </w:p>
    <w:p w:rsidR="00F747AC" w:rsidRDefault="00F747AC" w:rsidP="008929D9">
      <w:pPr>
        <w:widowControl/>
        <w:jc w:val="right"/>
        <w:rPr>
          <w:rFonts w:ascii="Arial" w:eastAsia="Calibri" w:hAnsi="Arial" w:cs="Arial"/>
          <w:color w:val="000000" w:themeColor="text1"/>
          <w:lang w:eastAsia="en-US"/>
        </w:rPr>
      </w:pPr>
    </w:p>
    <w:p w:rsidR="008929D9" w:rsidRPr="00A20137" w:rsidRDefault="008929D9" w:rsidP="008929D9">
      <w:pPr>
        <w:widowControl/>
        <w:jc w:val="right"/>
        <w:rPr>
          <w:rFonts w:ascii="Arial" w:eastAsia="Calibri" w:hAnsi="Arial" w:cs="Arial"/>
          <w:color w:val="000000" w:themeColor="text1"/>
          <w:lang w:eastAsia="en-US"/>
        </w:rPr>
      </w:pPr>
      <w:r w:rsidRPr="00A20137">
        <w:rPr>
          <w:rFonts w:ascii="Arial" w:eastAsia="Calibri" w:hAnsi="Arial" w:cs="Arial"/>
          <w:color w:val="000000" w:themeColor="text1"/>
          <w:lang w:eastAsia="en-US"/>
        </w:rPr>
        <w:t xml:space="preserve">Приложение № 1 </w:t>
      </w:r>
    </w:p>
    <w:p w:rsidR="00CE49F0" w:rsidRPr="00A20137" w:rsidRDefault="00307B3D" w:rsidP="008929D9">
      <w:pPr>
        <w:widowControl/>
        <w:jc w:val="right"/>
        <w:rPr>
          <w:rFonts w:ascii="Arial" w:eastAsia="Calibri" w:hAnsi="Arial" w:cs="Arial"/>
          <w:color w:val="000000" w:themeColor="text1"/>
          <w:lang w:eastAsia="en-US"/>
        </w:rPr>
      </w:pPr>
      <w:r w:rsidRPr="00A20137">
        <w:rPr>
          <w:rFonts w:ascii="Arial" w:eastAsia="Calibri" w:hAnsi="Arial" w:cs="Arial"/>
          <w:color w:val="000000" w:themeColor="text1"/>
          <w:lang w:eastAsia="en-US"/>
        </w:rPr>
        <w:t>к п</w:t>
      </w:r>
      <w:r w:rsidR="008929D9" w:rsidRPr="00A20137">
        <w:rPr>
          <w:rFonts w:ascii="Arial" w:eastAsia="Calibri" w:hAnsi="Arial" w:cs="Arial"/>
          <w:color w:val="000000" w:themeColor="text1"/>
          <w:lang w:eastAsia="en-US"/>
        </w:rPr>
        <w:t xml:space="preserve">остановлению </w:t>
      </w:r>
      <w:r w:rsidR="00CE49F0" w:rsidRPr="00A20137">
        <w:rPr>
          <w:rFonts w:ascii="Arial" w:eastAsia="Calibri" w:hAnsi="Arial" w:cs="Arial"/>
          <w:color w:val="000000" w:themeColor="text1"/>
          <w:lang w:eastAsia="en-US"/>
        </w:rPr>
        <w:t>администрации</w:t>
      </w:r>
    </w:p>
    <w:p w:rsidR="008929D9" w:rsidRPr="00A20137" w:rsidRDefault="008929D9" w:rsidP="00CE49F0">
      <w:pPr>
        <w:widowControl/>
        <w:jc w:val="right"/>
        <w:rPr>
          <w:rFonts w:ascii="Arial" w:eastAsia="Calibri" w:hAnsi="Arial" w:cs="Arial"/>
          <w:color w:val="000000" w:themeColor="text1"/>
          <w:lang w:eastAsia="en-US"/>
        </w:rPr>
      </w:pPr>
      <w:r w:rsidRPr="00A20137">
        <w:rPr>
          <w:rFonts w:ascii="Arial" w:eastAsia="Calibri" w:hAnsi="Arial" w:cs="Arial"/>
          <w:color w:val="000000" w:themeColor="text1"/>
          <w:lang w:eastAsia="en-US"/>
        </w:rPr>
        <w:t xml:space="preserve">муниципального </w:t>
      </w:r>
      <w:r w:rsidR="00806A7A" w:rsidRPr="00A20137">
        <w:rPr>
          <w:rFonts w:ascii="Arial" w:eastAsia="Calibri" w:hAnsi="Arial" w:cs="Arial"/>
          <w:color w:val="000000" w:themeColor="text1"/>
          <w:lang w:eastAsia="en-US"/>
        </w:rPr>
        <w:t>о</w:t>
      </w:r>
      <w:r w:rsidRPr="00A20137">
        <w:rPr>
          <w:rFonts w:ascii="Arial" w:eastAsia="Calibri" w:hAnsi="Arial" w:cs="Arial"/>
          <w:color w:val="000000" w:themeColor="text1"/>
          <w:lang w:eastAsia="en-US"/>
        </w:rPr>
        <w:t xml:space="preserve">бразования городское поселение Печенга </w:t>
      </w:r>
    </w:p>
    <w:p w:rsidR="008929D9" w:rsidRPr="00A20137" w:rsidRDefault="008929D9" w:rsidP="008929D9">
      <w:pPr>
        <w:widowControl/>
        <w:jc w:val="right"/>
        <w:rPr>
          <w:rFonts w:ascii="Arial" w:eastAsia="Calibri" w:hAnsi="Arial" w:cs="Arial"/>
          <w:color w:val="000000" w:themeColor="text1"/>
          <w:lang w:eastAsia="en-US"/>
        </w:rPr>
      </w:pPr>
    </w:p>
    <w:p w:rsidR="008929D9" w:rsidRPr="00A20137" w:rsidRDefault="008929D9" w:rsidP="008929D9">
      <w:pPr>
        <w:widowControl/>
        <w:jc w:val="right"/>
        <w:rPr>
          <w:rFonts w:ascii="Arial" w:eastAsia="Calibri" w:hAnsi="Arial" w:cs="Arial"/>
          <w:color w:val="000000" w:themeColor="text1"/>
          <w:lang w:eastAsia="en-US"/>
        </w:rPr>
      </w:pPr>
    </w:p>
    <w:p w:rsidR="0001267E" w:rsidRPr="00A20137" w:rsidRDefault="0001267E" w:rsidP="0001267E">
      <w:pPr>
        <w:pStyle w:val="ConsPlusNormal"/>
        <w:jc w:val="center"/>
        <w:rPr>
          <w:rFonts w:ascii="Arial" w:hAnsi="Arial" w:cs="Arial"/>
          <w:color w:val="000000" w:themeColor="text1"/>
          <w:sz w:val="24"/>
          <w:szCs w:val="24"/>
        </w:rPr>
      </w:pPr>
    </w:p>
    <w:p w:rsidR="0001267E" w:rsidRPr="00A20137" w:rsidRDefault="0001267E" w:rsidP="0001267E">
      <w:pPr>
        <w:pStyle w:val="ConsPlusTitle"/>
        <w:jc w:val="center"/>
        <w:rPr>
          <w:rFonts w:ascii="Arial" w:hAnsi="Arial" w:cs="Arial"/>
          <w:color w:val="000000" w:themeColor="text1"/>
          <w:sz w:val="24"/>
          <w:szCs w:val="24"/>
        </w:rPr>
      </w:pPr>
      <w:bookmarkStart w:id="1" w:name="P37"/>
      <w:bookmarkEnd w:id="1"/>
      <w:r w:rsidRPr="00A20137">
        <w:rPr>
          <w:rFonts w:ascii="Arial" w:hAnsi="Arial" w:cs="Arial"/>
          <w:color w:val="000000" w:themeColor="text1"/>
          <w:sz w:val="24"/>
          <w:szCs w:val="24"/>
        </w:rPr>
        <w:t>Административный регламент</w:t>
      </w:r>
    </w:p>
    <w:p w:rsidR="0001267E" w:rsidRPr="00A20137" w:rsidRDefault="0001267E" w:rsidP="0001267E">
      <w:pPr>
        <w:shd w:val="clear" w:color="auto" w:fill="FFFFFF"/>
        <w:spacing w:line="274" w:lineRule="exact"/>
        <w:jc w:val="center"/>
        <w:rPr>
          <w:rFonts w:ascii="Arial" w:hAnsi="Arial" w:cs="Arial"/>
          <w:b/>
          <w:bCs/>
          <w:color w:val="000000" w:themeColor="text1"/>
          <w:spacing w:val="1"/>
        </w:rPr>
      </w:pPr>
      <w:r w:rsidRPr="00A20137">
        <w:rPr>
          <w:rFonts w:ascii="Arial" w:hAnsi="Arial" w:cs="Arial"/>
          <w:b/>
          <w:bCs/>
          <w:color w:val="000000" w:themeColor="text1"/>
          <w:spacing w:val="1"/>
        </w:rPr>
        <w:t>предоставления муниципальной услуги</w:t>
      </w:r>
    </w:p>
    <w:p w:rsidR="00517ACA" w:rsidRPr="00A20137" w:rsidRDefault="0001267E" w:rsidP="00D9530E">
      <w:pPr>
        <w:jc w:val="center"/>
        <w:rPr>
          <w:rFonts w:ascii="Arial" w:hAnsi="Arial" w:cs="Arial"/>
          <w:b/>
          <w:bCs/>
          <w:color w:val="000000" w:themeColor="text1"/>
          <w:spacing w:val="-2"/>
        </w:rPr>
      </w:pPr>
      <w:r w:rsidRPr="00A20137">
        <w:rPr>
          <w:rFonts w:ascii="Arial" w:hAnsi="Arial" w:cs="Arial"/>
          <w:b/>
          <w:bCs/>
          <w:color w:val="000000" w:themeColor="text1"/>
        </w:rPr>
        <w:t>«</w:t>
      </w:r>
      <w:r w:rsidRPr="00A20137">
        <w:rPr>
          <w:rFonts w:ascii="Arial" w:hAnsi="Arial" w:cs="Arial"/>
          <w:b/>
          <w:bCs/>
          <w:color w:val="000000" w:themeColor="text1"/>
          <w:spacing w:val="-2"/>
        </w:rPr>
        <w:t>Прием заявлений, документов, а также</w:t>
      </w:r>
      <w:r w:rsidR="008F6B91">
        <w:rPr>
          <w:rFonts w:ascii="Arial" w:hAnsi="Arial" w:cs="Arial"/>
          <w:b/>
          <w:bCs/>
          <w:color w:val="000000" w:themeColor="text1"/>
          <w:spacing w:val="-2"/>
        </w:rPr>
        <w:t xml:space="preserve"> </w:t>
      </w:r>
      <w:r w:rsidRPr="00A20137">
        <w:rPr>
          <w:rFonts w:ascii="Arial" w:hAnsi="Arial" w:cs="Arial"/>
          <w:b/>
          <w:bCs/>
          <w:color w:val="000000" w:themeColor="text1"/>
          <w:spacing w:val="-2"/>
        </w:rPr>
        <w:t xml:space="preserve">постановка граждан на учет </w:t>
      </w:r>
    </w:p>
    <w:p w:rsidR="0001267E" w:rsidRPr="00A20137" w:rsidRDefault="0001267E" w:rsidP="00D9530E">
      <w:pPr>
        <w:jc w:val="center"/>
        <w:rPr>
          <w:rFonts w:ascii="Arial" w:hAnsi="Arial" w:cs="Arial"/>
          <w:b/>
          <w:color w:val="000000" w:themeColor="text1"/>
        </w:rPr>
      </w:pPr>
      <w:proofErr w:type="gramStart"/>
      <w:r w:rsidRPr="00A20137">
        <w:rPr>
          <w:rFonts w:ascii="Arial" w:hAnsi="Arial" w:cs="Arial"/>
          <w:b/>
          <w:bCs/>
          <w:color w:val="000000" w:themeColor="text1"/>
          <w:spacing w:val="-2"/>
        </w:rPr>
        <w:t>в качестве</w:t>
      </w:r>
      <w:r w:rsidR="008F6B91">
        <w:rPr>
          <w:rFonts w:ascii="Arial" w:hAnsi="Arial" w:cs="Arial"/>
          <w:b/>
          <w:bCs/>
          <w:color w:val="000000" w:themeColor="text1"/>
          <w:spacing w:val="-2"/>
        </w:rPr>
        <w:t xml:space="preserve"> </w:t>
      </w:r>
      <w:r w:rsidRPr="00A20137">
        <w:rPr>
          <w:rFonts w:ascii="Arial" w:hAnsi="Arial" w:cs="Arial"/>
          <w:b/>
          <w:bCs/>
          <w:color w:val="000000" w:themeColor="text1"/>
          <w:spacing w:val="-2"/>
        </w:rPr>
        <w:t>нуждающихся в жилых помещениях</w:t>
      </w:r>
      <w:r w:rsidRPr="00A20137">
        <w:rPr>
          <w:rFonts w:ascii="Arial" w:hAnsi="Arial" w:cs="Arial"/>
          <w:b/>
          <w:bCs/>
          <w:color w:val="000000" w:themeColor="text1"/>
        </w:rPr>
        <w:t xml:space="preserve">»  </w:t>
      </w:r>
      <w:proofErr w:type="gramEnd"/>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b/>
          <w:color w:val="000000" w:themeColor="text1"/>
          <w:sz w:val="24"/>
          <w:szCs w:val="24"/>
        </w:rPr>
      </w:pPr>
      <w:r w:rsidRPr="00A20137">
        <w:rPr>
          <w:rFonts w:ascii="Arial" w:hAnsi="Arial" w:cs="Arial"/>
          <w:b/>
          <w:color w:val="000000" w:themeColor="text1"/>
          <w:sz w:val="24"/>
          <w:szCs w:val="24"/>
        </w:rPr>
        <w:t>1. Общие положения</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1.1. Предмет регулирования административного регламента</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517ACA">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Настоящий административный регламент предо</w:t>
      </w:r>
      <w:r w:rsidR="002D70E3">
        <w:rPr>
          <w:rFonts w:ascii="Arial" w:hAnsi="Arial" w:cs="Arial"/>
          <w:color w:val="000000" w:themeColor="text1"/>
          <w:sz w:val="24"/>
          <w:szCs w:val="24"/>
        </w:rPr>
        <w:t>ставления муниципальной услуги «</w:t>
      </w:r>
      <w:r w:rsidRPr="00A20137">
        <w:rPr>
          <w:rFonts w:ascii="Arial" w:hAnsi="Arial" w:cs="Arial"/>
          <w:color w:val="000000" w:themeColor="text1"/>
          <w:sz w:val="24"/>
          <w:szCs w:val="24"/>
        </w:rPr>
        <w:t>Прием заявлений, документов, а также постановка граждан на учет в качестве</w:t>
      </w:r>
      <w:r w:rsidR="002D70E3">
        <w:rPr>
          <w:rFonts w:ascii="Arial" w:hAnsi="Arial" w:cs="Arial"/>
          <w:color w:val="000000" w:themeColor="text1"/>
          <w:sz w:val="24"/>
          <w:szCs w:val="24"/>
        </w:rPr>
        <w:t xml:space="preserve"> нуждающихся в жилых помещениях»</w:t>
      </w:r>
      <w:r w:rsidRPr="00A20137">
        <w:rPr>
          <w:rFonts w:ascii="Arial" w:hAnsi="Arial" w:cs="Arial"/>
          <w:color w:val="000000" w:themeColor="text1"/>
          <w:sz w:val="24"/>
          <w:szCs w:val="24"/>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1.2. Описание заявителей</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bookmarkStart w:id="2" w:name="P56"/>
      <w:bookmarkEnd w:id="2"/>
      <w:r w:rsidRPr="00A20137">
        <w:rPr>
          <w:rFonts w:ascii="Arial" w:hAnsi="Arial" w:cs="Arial"/>
          <w:color w:val="000000" w:themeColor="text1"/>
          <w:sz w:val="24"/>
          <w:szCs w:val="24"/>
        </w:rPr>
        <w:t>1.2.1. Получателями муниципальной услуги являются малоимущие граждане Российской Федерации, постоянно</w:t>
      </w:r>
      <w:r w:rsidR="00F747AC">
        <w:rPr>
          <w:rFonts w:ascii="Arial" w:hAnsi="Arial" w:cs="Arial"/>
          <w:color w:val="000000" w:themeColor="text1"/>
          <w:sz w:val="24"/>
          <w:szCs w:val="24"/>
        </w:rPr>
        <w:t xml:space="preserve"> или преимущественно</w:t>
      </w:r>
      <w:r w:rsidRPr="00A20137">
        <w:rPr>
          <w:rFonts w:ascii="Arial" w:hAnsi="Arial" w:cs="Arial"/>
          <w:color w:val="000000" w:themeColor="text1"/>
          <w:sz w:val="24"/>
          <w:szCs w:val="24"/>
        </w:rPr>
        <w:t xml:space="preserve"> проживающие на территории </w:t>
      </w:r>
      <w:r w:rsidR="00517ACA" w:rsidRPr="00A20137">
        <w:rPr>
          <w:rFonts w:ascii="Arial" w:hAnsi="Arial" w:cs="Arial"/>
          <w:color w:val="000000" w:themeColor="text1"/>
          <w:sz w:val="24"/>
          <w:szCs w:val="24"/>
        </w:rPr>
        <w:t>муниципального образования городское поселение Печенга</w:t>
      </w:r>
      <w:r w:rsidRPr="00A20137">
        <w:rPr>
          <w:rFonts w:ascii="Arial" w:hAnsi="Arial" w:cs="Arial"/>
          <w:color w:val="000000" w:themeColor="text1"/>
          <w:sz w:val="24"/>
          <w:szCs w:val="24"/>
        </w:rPr>
        <w:t>, признанные нуждающимися в жилых помещениях (далее - Заявители).</w:t>
      </w:r>
    </w:p>
    <w:p w:rsidR="0001267E" w:rsidRPr="00A20137" w:rsidRDefault="0001267E" w:rsidP="0001267E">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roofErr w:type="gramEnd"/>
    </w:p>
    <w:p w:rsidR="0001267E" w:rsidRPr="00A20137" w:rsidRDefault="0001267E" w:rsidP="0001267E">
      <w:pPr>
        <w:pStyle w:val="ConsPlusNormal"/>
        <w:ind w:firstLine="540"/>
        <w:jc w:val="both"/>
        <w:rPr>
          <w:rFonts w:ascii="Arial" w:hAnsi="Arial" w:cs="Arial"/>
          <w:color w:val="000000" w:themeColor="text1"/>
          <w:sz w:val="24"/>
          <w:szCs w:val="24"/>
        </w:rPr>
      </w:pPr>
      <w:bookmarkStart w:id="3" w:name="P58"/>
      <w:bookmarkEnd w:id="3"/>
      <w:r w:rsidRPr="00A20137">
        <w:rPr>
          <w:rFonts w:ascii="Arial" w:hAnsi="Arial" w:cs="Arial"/>
          <w:color w:val="000000" w:themeColor="text1"/>
          <w:sz w:val="24"/>
          <w:szCs w:val="24"/>
        </w:rPr>
        <w:t>1.2.2. Нуждающимися в жилых помещениях, предоставляемых по договорам социального найма, признаются граждане:</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1267E" w:rsidRPr="00A20137" w:rsidRDefault="0001267E" w:rsidP="0001267E">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3) </w:t>
      </w:r>
      <w:proofErr w:type="gramStart"/>
      <w:r w:rsidRPr="00A20137">
        <w:rPr>
          <w:rFonts w:ascii="Arial" w:hAnsi="Arial" w:cs="Arial"/>
          <w:color w:val="000000" w:themeColor="text1"/>
          <w:sz w:val="24"/>
          <w:szCs w:val="24"/>
        </w:rPr>
        <w:t>проживающие</w:t>
      </w:r>
      <w:proofErr w:type="gramEnd"/>
      <w:r w:rsidRPr="00A20137">
        <w:rPr>
          <w:rFonts w:ascii="Arial" w:hAnsi="Arial" w:cs="Arial"/>
          <w:color w:val="000000" w:themeColor="text1"/>
          <w:sz w:val="24"/>
          <w:szCs w:val="24"/>
        </w:rPr>
        <w:t xml:space="preserve"> в помещении, не отвечающем установленным для жилых помещений требованиям;</w:t>
      </w:r>
    </w:p>
    <w:p w:rsidR="0001267E" w:rsidRPr="00A20137" w:rsidRDefault="0001267E" w:rsidP="0001267E">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20137">
        <w:rPr>
          <w:rFonts w:ascii="Arial" w:hAnsi="Arial" w:cs="Arial"/>
          <w:color w:val="000000" w:themeColor="text1"/>
          <w:sz w:val="24"/>
          <w:szCs w:val="24"/>
        </w:rPr>
        <w:t xml:space="preserve">, при которой совместное проживание с ним в одной квартире невозможно, и не </w:t>
      </w:r>
      <w:proofErr w:type="gramStart"/>
      <w:r w:rsidRPr="00A20137">
        <w:rPr>
          <w:rFonts w:ascii="Arial" w:hAnsi="Arial" w:cs="Arial"/>
          <w:color w:val="000000" w:themeColor="text1"/>
          <w:sz w:val="24"/>
          <w:szCs w:val="24"/>
        </w:rPr>
        <w:t>имеющими</w:t>
      </w:r>
      <w:proofErr w:type="gramEnd"/>
      <w:r w:rsidRPr="00A20137">
        <w:rPr>
          <w:rFonts w:ascii="Arial" w:hAnsi="Arial" w:cs="Arial"/>
          <w:color w:val="000000" w:themeColor="text1"/>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1.3. Порядок информирования о правилах предоставления</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A52566">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1.3.1. Информация, предоставляемая заинтересованным лицам о муниципальной услуге, является открытой и общедоступной.</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Основными требованиями к информированию заинтересованных лиц являются: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достоверность и полнота информирования о процедуре предоставления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четкость в изложении информации;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удобство и доступность получения информации;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оперативность предоставления информации.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w:t>
      </w:r>
      <w:r w:rsidR="00FD609B" w:rsidRPr="00A20137">
        <w:rPr>
          <w:rFonts w:ascii="Arial" w:hAnsi="Arial" w:cs="Arial"/>
          <w:color w:val="000000" w:themeColor="text1"/>
          <w:sz w:val="24"/>
          <w:szCs w:val="24"/>
        </w:rPr>
        <w:t>администрации муниципального образования городское поселение Печенга</w:t>
      </w:r>
      <w:r w:rsidR="00D02AA5" w:rsidRPr="00A20137">
        <w:rPr>
          <w:rFonts w:ascii="Arial" w:hAnsi="Arial" w:cs="Arial"/>
          <w:color w:val="000000" w:themeColor="text1"/>
          <w:sz w:val="24"/>
          <w:szCs w:val="24"/>
        </w:rPr>
        <w:t xml:space="preserve"> (далее – Администрация)</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Адрес: </w:t>
      </w:r>
      <w:r w:rsidR="00FD609B" w:rsidRPr="00A20137">
        <w:rPr>
          <w:rFonts w:ascii="Arial" w:hAnsi="Arial" w:cs="Arial"/>
          <w:color w:val="000000" w:themeColor="text1"/>
          <w:sz w:val="24"/>
          <w:szCs w:val="24"/>
        </w:rPr>
        <w:t>184410</w:t>
      </w:r>
      <w:r w:rsidRPr="00A20137">
        <w:rPr>
          <w:rFonts w:ascii="Arial" w:hAnsi="Arial" w:cs="Arial"/>
          <w:color w:val="000000" w:themeColor="text1"/>
          <w:sz w:val="24"/>
          <w:szCs w:val="24"/>
        </w:rPr>
        <w:t xml:space="preserve">, </w:t>
      </w:r>
      <w:r w:rsidR="00FD609B" w:rsidRPr="00A20137">
        <w:rPr>
          <w:rFonts w:ascii="Arial" w:hAnsi="Arial" w:cs="Arial"/>
          <w:color w:val="000000" w:themeColor="text1"/>
          <w:sz w:val="24"/>
          <w:szCs w:val="24"/>
        </w:rPr>
        <w:t xml:space="preserve">Мурманская область, </w:t>
      </w:r>
      <w:proofErr w:type="spellStart"/>
      <w:r w:rsidR="00FD609B" w:rsidRPr="00A20137">
        <w:rPr>
          <w:rFonts w:ascii="Arial" w:hAnsi="Arial" w:cs="Arial"/>
          <w:color w:val="000000" w:themeColor="text1"/>
          <w:sz w:val="24"/>
          <w:szCs w:val="24"/>
        </w:rPr>
        <w:t>Печенгский</w:t>
      </w:r>
      <w:proofErr w:type="spellEnd"/>
      <w:r w:rsidR="00FD609B" w:rsidRPr="00A20137">
        <w:rPr>
          <w:rFonts w:ascii="Arial" w:hAnsi="Arial" w:cs="Arial"/>
          <w:color w:val="000000" w:themeColor="text1"/>
          <w:sz w:val="24"/>
          <w:szCs w:val="24"/>
        </w:rPr>
        <w:t xml:space="preserve"> район, </w:t>
      </w:r>
      <w:proofErr w:type="gramStart"/>
      <w:r w:rsidR="00FD609B" w:rsidRPr="00A20137">
        <w:rPr>
          <w:rFonts w:ascii="Arial" w:hAnsi="Arial" w:cs="Arial"/>
          <w:color w:val="000000" w:themeColor="text1"/>
          <w:sz w:val="24"/>
          <w:szCs w:val="24"/>
        </w:rPr>
        <w:t>г</w:t>
      </w:r>
      <w:proofErr w:type="gramEnd"/>
      <w:r w:rsidR="00FD609B" w:rsidRPr="00A20137">
        <w:rPr>
          <w:rFonts w:ascii="Arial" w:hAnsi="Arial" w:cs="Arial"/>
          <w:color w:val="000000" w:themeColor="text1"/>
          <w:sz w:val="24"/>
          <w:szCs w:val="24"/>
        </w:rPr>
        <w:t xml:space="preserve">.п. Печенга, ул. </w:t>
      </w:r>
      <w:proofErr w:type="spellStart"/>
      <w:r w:rsidR="00FD609B" w:rsidRPr="00A20137">
        <w:rPr>
          <w:rFonts w:ascii="Arial" w:hAnsi="Arial" w:cs="Arial"/>
          <w:color w:val="000000" w:themeColor="text1"/>
          <w:sz w:val="24"/>
          <w:szCs w:val="24"/>
        </w:rPr>
        <w:t>Печенгское</w:t>
      </w:r>
      <w:proofErr w:type="spellEnd"/>
      <w:r w:rsidR="00FD609B" w:rsidRPr="00A20137">
        <w:rPr>
          <w:rFonts w:ascii="Arial" w:hAnsi="Arial" w:cs="Arial"/>
          <w:color w:val="000000" w:themeColor="text1"/>
          <w:sz w:val="24"/>
          <w:szCs w:val="24"/>
        </w:rPr>
        <w:t xml:space="preserve"> шоссе д. 3.</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Адрес электронной почты </w:t>
      </w:r>
      <w:r w:rsidR="00D02AA5"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xml:space="preserve">: </w:t>
      </w:r>
      <w:proofErr w:type="spellStart"/>
      <w:r w:rsidR="00D02AA5" w:rsidRPr="00A20137">
        <w:rPr>
          <w:rFonts w:ascii="Arial" w:hAnsi="Arial" w:cs="Arial"/>
          <w:color w:val="000000" w:themeColor="text1"/>
          <w:sz w:val="24"/>
          <w:szCs w:val="24"/>
          <w:lang w:val="en-US"/>
        </w:rPr>
        <w:t>adm</w:t>
      </w:r>
      <w:proofErr w:type="spellEnd"/>
      <w:r w:rsidR="00D02AA5" w:rsidRPr="00A20137">
        <w:rPr>
          <w:rFonts w:ascii="Arial" w:hAnsi="Arial" w:cs="Arial"/>
          <w:color w:val="000000" w:themeColor="text1"/>
          <w:sz w:val="24"/>
          <w:szCs w:val="24"/>
        </w:rPr>
        <w:t>@</w:t>
      </w:r>
      <w:hyperlink r:id="rId15" w:history="1">
        <w:proofErr w:type="spellStart"/>
        <w:r w:rsidR="00D02AA5" w:rsidRPr="00A20137">
          <w:rPr>
            <w:rStyle w:val="a3"/>
            <w:rFonts w:ascii="Arial" w:hAnsi="Arial" w:cs="Arial"/>
            <w:color w:val="000000" w:themeColor="text1"/>
            <w:sz w:val="24"/>
            <w:szCs w:val="24"/>
            <w:u w:val="none"/>
            <w:lang w:val="en-US"/>
          </w:rPr>
          <w:t>peche</w:t>
        </w:r>
        <w:r w:rsidR="00F747AC">
          <w:rPr>
            <w:rStyle w:val="a3"/>
            <w:rFonts w:ascii="Arial" w:hAnsi="Arial" w:cs="Arial"/>
            <w:color w:val="000000" w:themeColor="text1"/>
            <w:sz w:val="24"/>
            <w:szCs w:val="24"/>
            <w:u w:val="none"/>
            <w:lang w:val="en-US"/>
          </w:rPr>
          <w:t>n</w:t>
        </w:r>
        <w:r w:rsidR="00D02AA5" w:rsidRPr="00A20137">
          <w:rPr>
            <w:rStyle w:val="a3"/>
            <w:rFonts w:ascii="Arial" w:hAnsi="Arial" w:cs="Arial"/>
            <w:color w:val="000000" w:themeColor="text1"/>
            <w:sz w:val="24"/>
            <w:szCs w:val="24"/>
            <w:u w:val="none"/>
            <w:lang w:val="en-US"/>
          </w:rPr>
          <w:t>ga</w:t>
        </w:r>
        <w:proofErr w:type="spellEnd"/>
        <w:r w:rsidR="00D02AA5" w:rsidRPr="00A20137">
          <w:rPr>
            <w:rStyle w:val="a3"/>
            <w:rFonts w:ascii="Arial" w:hAnsi="Arial" w:cs="Arial"/>
            <w:color w:val="000000" w:themeColor="text1"/>
            <w:sz w:val="24"/>
            <w:szCs w:val="24"/>
            <w:u w:val="none"/>
          </w:rPr>
          <w:t>51.</w:t>
        </w:r>
        <w:proofErr w:type="spellStart"/>
        <w:r w:rsidR="00D02AA5" w:rsidRPr="00A20137">
          <w:rPr>
            <w:rStyle w:val="a3"/>
            <w:rFonts w:ascii="Arial" w:hAnsi="Arial" w:cs="Arial"/>
            <w:color w:val="000000" w:themeColor="text1"/>
            <w:sz w:val="24"/>
            <w:szCs w:val="24"/>
            <w:u w:val="none"/>
            <w:lang w:val="en-US"/>
          </w:rPr>
          <w:t>ru</w:t>
        </w:r>
        <w:proofErr w:type="spellEnd"/>
      </w:hyperlink>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Телефоны приемной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(81</w:t>
      </w:r>
      <w:r w:rsidR="0008127D" w:rsidRPr="00A20137">
        <w:rPr>
          <w:rFonts w:ascii="Arial" w:hAnsi="Arial" w:cs="Arial"/>
          <w:color w:val="000000" w:themeColor="text1"/>
          <w:sz w:val="24"/>
          <w:szCs w:val="24"/>
        </w:rPr>
        <w:t>554</w:t>
      </w:r>
      <w:r w:rsidRPr="00A20137">
        <w:rPr>
          <w:rFonts w:ascii="Arial" w:hAnsi="Arial" w:cs="Arial"/>
          <w:color w:val="000000" w:themeColor="text1"/>
          <w:sz w:val="24"/>
          <w:szCs w:val="24"/>
        </w:rPr>
        <w:t xml:space="preserve">) </w:t>
      </w:r>
      <w:r w:rsidR="0008127D" w:rsidRPr="00A20137">
        <w:rPr>
          <w:rFonts w:ascii="Arial" w:hAnsi="Arial" w:cs="Arial"/>
          <w:color w:val="000000" w:themeColor="text1"/>
          <w:sz w:val="24"/>
          <w:szCs w:val="24"/>
        </w:rPr>
        <w:t>7-</w:t>
      </w:r>
      <w:r w:rsidR="000E2F8E" w:rsidRPr="00A20137">
        <w:rPr>
          <w:rFonts w:ascii="Arial" w:hAnsi="Arial" w:cs="Arial"/>
          <w:color w:val="000000" w:themeColor="text1"/>
          <w:sz w:val="24"/>
          <w:szCs w:val="24"/>
        </w:rPr>
        <w:t>64-88</w:t>
      </w:r>
      <w:r w:rsidRPr="00A20137">
        <w:rPr>
          <w:rFonts w:ascii="Arial" w:hAnsi="Arial" w:cs="Arial"/>
          <w:color w:val="000000" w:themeColor="text1"/>
          <w:sz w:val="24"/>
          <w:szCs w:val="24"/>
        </w:rPr>
        <w:t>, факс</w:t>
      </w:r>
      <w:r w:rsidR="000E2F8E" w:rsidRPr="00A20137">
        <w:rPr>
          <w:rFonts w:ascii="Arial" w:hAnsi="Arial" w:cs="Arial"/>
          <w:color w:val="000000" w:themeColor="text1"/>
          <w:sz w:val="24"/>
          <w:szCs w:val="24"/>
        </w:rPr>
        <w:t xml:space="preserve"> (81554) 7-63-47.</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График приема Заявителей </w:t>
      </w:r>
      <w:r w:rsidR="00E757F6" w:rsidRPr="00A20137">
        <w:rPr>
          <w:rFonts w:ascii="Arial" w:hAnsi="Arial" w:cs="Arial"/>
          <w:color w:val="000000" w:themeColor="text1"/>
          <w:sz w:val="24"/>
          <w:szCs w:val="24"/>
        </w:rPr>
        <w:t>г</w:t>
      </w:r>
      <w:r w:rsidR="00F74FBC" w:rsidRPr="00A20137">
        <w:rPr>
          <w:rFonts w:ascii="Arial" w:hAnsi="Arial" w:cs="Arial"/>
          <w:color w:val="000000" w:themeColor="text1"/>
          <w:sz w:val="24"/>
          <w:szCs w:val="24"/>
        </w:rPr>
        <w:t>лавой</w:t>
      </w:r>
      <w:r w:rsidR="008F6B91">
        <w:rPr>
          <w:rFonts w:ascii="Arial" w:hAnsi="Arial" w:cs="Arial"/>
          <w:color w:val="000000" w:themeColor="text1"/>
          <w:sz w:val="24"/>
          <w:szCs w:val="24"/>
        </w:rPr>
        <w:t xml:space="preserve"> </w:t>
      </w:r>
      <w:proofErr w:type="gramStart"/>
      <w:r w:rsidR="0008127D" w:rsidRPr="00A20137">
        <w:rPr>
          <w:rFonts w:ascii="Arial" w:hAnsi="Arial" w:cs="Arial"/>
          <w:color w:val="000000" w:themeColor="text1"/>
          <w:sz w:val="24"/>
          <w:szCs w:val="24"/>
        </w:rPr>
        <w:t>Администрации</w:t>
      </w:r>
      <w:r w:rsidR="00F74FBC" w:rsidRPr="00A20137">
        <w:rPr>
          <w:rFonts w:ascii="Arial" w:hAnsi="Arial" w:cs="Arial"/>
          <w:color w:val="000000" w:themeColor="text1"/>
          <w:sz w:val="24"/>
          <w:szCs w:val="24"/>
        </w:rPr>
        <w:t>–вторник</w:t>
      </w:r>
      <w:proofErr w:type="gramEnd"/>
      <w:r w:rsidR="00F74FBC" w:rsidRPr="00A20137">
        <w:rPr>
          <w:rFonts w:ascii="Arial" w:hAnsi="Arial" w:cs="Arial"/>
          <w:color w:val="000000" w:themeColor="text1"/>
          <w:sz w:val="24"/>
          <w:szCs w:val="24"/>
        </w:rPr>
        <w:t xml:space="preserve">, четверг – с 14.00 до 16.00 </w:t>
      </w:r>
      <w:r w:rsidRPr="00A20137">
        <w:rPr>
          <w:rFonts w:ascii="Arial" w:hAnsi="Arial" w:cs="Arial"/>
          <w:color w:val="000000" w:themeColor="text1"/>
          <w:sz w:val="24"/>
          <w:szCs w:val="24"/>
        </w:rPr>
        <w:t>(по записи).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Режим работы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xml:space="preserve">: понедельник, вторник, среда, четверг - с </w:t>
      </w:r>
      <w:r w:rsidR="00FA42F0" w:rsidRPr="00A20137">
        <w:rPr>
          <w:rFonts w:ascii="Arial" w:hAnsi="Arial" w:cs="Arial"/>
          <w:color w:val="000000" w:themeColor="text1"/>
          <w:sz w:val="24"/>
          <w:szCs w:val="24"/>
        </w:rPr>
        <w:t>8.30</w:t>
      </w:r>
      <w:r w:rsidRPr="00A20137">
        <w:rPr>
          <w:rFonts w:ascii="Arial" w:hAnsi="Arial" w:cs="Arial"/>
          <w:color w:val="000000" w:themeColor="text1"/>
          <w:sz w:val="24"/>
          <w:szCs w:val="24"/>
        </w:rPr>
        <w:t xml:space="preserve"> до </w:t>
      </w:r>
      <w:r w:rsidR="00FA42F0" w:rsidRPr="00A20137">
        <w:rPr>
          <w:rFonts w:ascii="Arial" w:hAnsi="Arial" w:cs="Arial"/>
          <w:color w:val="000000" w:themeColor="text1"/>
          <w:sz w:val="24"/>
          <w:szCs w:val="24"/>
        </w:rPr>
        <w:t>16.45</w:t>
      </w:r>
      <w:r w:rsidR="007C4E8E" w:rsidRPr="00A20137">
        <w:rPr>
          <w:rFonts w:ascii="Arial" w:hAnsi="Arial" w:cs="Arial"/>
          <w:color w:val="000000" w:themeColor="text1"/>
          <w:sz w:val="24"/>
          <w:szCs w:val="24"/>
        </w:rPr>
        <w:t xml:space="preserve">, </w:t>
      </w:r>
      <w:r w:rsidR="00FA42F0" w:rsidRPr="00A20137">
        <w:rPr>
          <w:rFonts w:ascii="Arial" w:hAnsi="Arial" w:cs="Arial"/>
          <w:color w:val="000000" w:themeColor="text1"/>
          <w:sz w:val="24"/>
          <w:szCs w:val="24"/>
        </w:rPr>
        <w:t>перерыв - с 13.00 до 13.45</w:t>
      </w:r>
      <w:r w:rsidRPr="00A20137">
        <w:rPr>
          <w:rFonts w:ascii="Arial" w:hAnsi="Arial" w:cs="Arial"/>
          <w:color w:val="000000" w:themeColor="text1"/>
          <w:sz w:val="24"/>
          <w:szCs w:val="24"/>
        </w:rPr>
        <w:t xml:space="preserve">, пятница - с </w:t>
      </w:r>
      <w:r w:rsidR="00FA42F0" w:rsidRPr="00A20137">
        <w:rPr>
          <w:rFonts w:ascii="Arial" w:hAnsi="Arial" w:cs="Arial"/>
          <w:color w:val="000000" w:themeColor="text1"/>
          <w:sz w:val="24"/>
          <w:szCs w:val="24"/>
        </w:rPr>
        <w:t>8.30</w:t>
      </w:r>
      <w:r w:rsidRPr="00A20137">
        <w:rPr>
          <w:rFonts w:ascii="Arial" w:hAnsi="Arial" w:cs="Arial"/>
          <w:color w:val="000000" w:themeColor="text1"/>
          <w:sz w:val="24"/>
          <w:szCs w:val="24"/>
        </w:rPr>
        <w:t>до</w:t>
      </w:r>
      <w:r w:rsidR="00483D17" w:rsidRPr="00A20137">
        <w:rPr>
          <w:rFonts w:ascii="Arial" w:hAnsi="Arial" w:cs="Arial"/>
          <w:color w:val="000000" w:themeColor="text1"/>
          <w:sz w:val="24"/>
          <w:szCs w:val="24"/>
        </w:rPr>
        <w:t>14.30</w:t>
      </w:r>
      <w:r w:rsidR="007C4E8E" w:rsidRPr="00A20137">
        <w:rPr>
          <w:rFonts w:ascii="Arial" w:hAnsi="Arial" w:cs="Arial"/>
          <w:color w:val="000000" w:themeColor="text1"/>
          <w:sz w:val="24"/>
          <w:szCs w:val="24"/>
        </w:rPr>
        <w:t xml:space="preserve">, </w:t>
      </w:r>
      <w:r w:rsidR="00FA42F0" w:rsidRPr="00A20137">
        <w:rPr>
          <w:rFonts w:ascii="Arial" w:hAnsi="Arial" w:cs="Arial"/>
          <w:color w:val="000000" w:themeColor="text1"/>
          <w:sz w:val="24"/>
          <w:szCs w:val="24"/>
        </w:rPr>
        <w:t>без перерыва</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График приема Заявителей в </w:t>
      </w:r>
      <w:r w:rsidR="00C92F3A"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вторник</w:t>
      </w:r>
      <w:r w:rsidR="003A7C11" w:rsidRPr="00A20137">
        <w:rPr>
          <w:rFonts w:ascii="Arial" w:hAnsi="Arial" w:cs="Arial"/>
          <w:color w:val="000000" w:themeColor="text1"/>
          <w:sz w:val="24"/>
          <w:szCs w:val="24"/>
        </w:rPr>
        <w:t xml:space="preserve"> – с 14.00 до 16.00</w:t>
      </w:r>
      <w:r w:rsidRPr="00A20137">
        <w:rPr>
          <w:rFonts w:ascii="Arial" w:hAnsi="Arial" w:cs="Arial"/>
          <w:color w:val="000000" w:themeColor="text1"/>
          <w:sz w:val="24"/>
          <w:szCs w:val="24"/>
        </w:rPr>
        <w:t xml:space="preserve">, четверг - с </w:t>
      </w:r>
      <w:r w:rsidR="003A7C11" w:rsidRPr="00A20137">
        <w:rPr>
          <w:rFonts w:ascii="Arial" w:hAnsi="Arial" w:cs="Arial"/>
          <w:color w:val="000000" w:themeColor="text1"/>
          <w:sz w:val="24"/>
          <w:szCs w:val="24"/>
        </w:rPr>
        <w:t>11</w:t>
      </w:r>
      <w:r w:rsidRPr="00A20137">
        <w:rPr>
          <w:rFonts w:ascii="Arial" w:hAnsi="Arial" w:cs="Arial"/>
          <w:color w:val="000000" w:themeColor="text1"/>
          <w:sz w:val="24"/>
          <w:szCs w:val="24"/>
        </w:rPr>
        <w:t xml:space="preserve">.00 до 13.00. Телефоны </w:t>
      </w:r>
      <w:r w:rsidR="00C92F3A"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xml:space="preserve"> для справок: (</w:t>
      </w:r>
      <w:r w:rsidR="00991BE8" w:rsidRPr="00A20137">
        <w:rPr>
          <w:rFonts w:ascii="Arial" w:hAnsi="Arial" w:cs="Arial"/>
          <w:color w:val="000000" w:themeColor="text1"/>
          <w:sz w:val="24"/>
          <w:szCs w:val="24"/>
        </w:rPr>
        <w:t>81554</w:t>
      </w:r>
      <w:r w:rsidRPr="00A20137">
        <w:rPr>
          <w:rFonts w:ascii="Arial" w:hAnsi="Arial" w:cs="Arial"/>
          <w:color w:val="000000" w:themeColor="text1"/>
          <w:sz w:val="24"/>
          <w:szCs w:val="24"/>
        </w:rPr>
        <w:t xml:space="preserve">) </w:t>
      </w:r>
      <w:r w:rsidR="00991BE8" w:rsidRPr="00A20137">
        <w:rPr>
          <w:rFonts w:ascii="Arial" w:hAnsi="Arial" w:cs="Arial"/>
          <w:color w:val="000000" w:themeColor="text1"/>
          <w:sz w:val="24"/>
          <w:szCs w:val="24"/>
        </w:rPr>
        <w:t xml:space="preserve">7-64-88 </w:t>
      </w:r>
      <w:proofErr w:type="spellStart"/>
      <w:r w:rsidR="00991BE8" w:rsidRPr="00A20137">
        <w:rPr>
          <w:rFonts w:ascii="Arial" w:hAnsi="Arial" w:cs="Arial"/>
          <w:color w:val="000000" w:themeColor="text1"/>
          <w:sz w:val="24"/>
          <w:szCs w:val="24"/>
        </w:rPr>
        <w:t>доб</w:t>
      </w:r>
      <w:proofErr w:type="spellEnd"/>
      <w:r w:rsidR="00991BE8" w:rsidRPr="00A20137">
        <w:rPr>
          <w:rFonts w:ascii="Arial" w:hAnsi="Arial" w:cs="Arial"/>
          <w:color w:val="000000" w:themeColor="text1"/>
          <w:sz w:val="24"/>
          <w:szCs w:val="24"/>
        </w:rPr>
        <w:t>. 122</w:t>
      </w:r>
      <w:r w:rsidRPr="00A20137">
        <w:rPr>
          <w:rFonts w:ascii="Arial" w:hAnsi="Arial" w:cs="Arial"/>
          <w:color w:val="000000" w:themeColor="text1"/>
          <w:sz w:val="24"/>
          <w:szCs w:val="24"/>
        </w:rPr>
        <w:t>, факс (</w:t>
      </w:r>
      <w:r w:rsidR="00991BE8" w:rsidRPr="00A20137">
        <w:rPr>
          <w:rFonts w:ascii="Arial" w:hAnsi="Arial" w:cs="Arial"/>
          <w:color w:val="000000" w:themeColor="text1"/>
          <w:sz w:val="24"/>
          <w:szCs w:val="24"/>
        </w:rPr>
        <w:t>81554</w:t>
      </w:r>
      <w:r w:rsidRPr="00A20137">
        <w:rPr>
          <w:rFonts w:ascii="Arial" w:hAnsi="Arial" w:cs="Arial"/>
          <w:color w:val="000000" w:themeColor="text1"/>
          <w:sz w:val="24"/>
          <w:szCs w:val="24"/>
        </w:rPr>
        <w:t xml:space="preserve">) </w:t>
      </w:r>
      <w:r w:rsidR="00991BE8" w:rsidRPr="00A20137">
        <w:rPr>
          <w:rFonts w:ascii="Arial" w:hAnsi="Arial" w:cs="Arial"/>
          <w:color w:val="000000" w:themeColor="text1"/>
          <w:sz w:val="24"/>
          <w:szCs w:val="24"/>
        </w:rPr>
        <w:t>7-63-47</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1.3.3. Индивидуальное информирование заинтересованных лиц по процедуре предоставления муниципальной услуги осуществляется: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в устной форме - лично или по телефону;</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в письменной форме - по письменным обращениям, представленным в адрес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в т.ч. посредством почтовых отправлений, электронных средств коммуникации либо принесенным лично заинтересованным лицом.</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назвать наименование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свои должность, фамилию, имя и отчество;</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предложить обратившемуся лицу представиться и изложить суть вопроса;</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отвечать корректно, не допускать в это время разговоров с другими людьми.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lastRenderedPageBreak/>
        <w:t xml:space="preserve">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w:t>
      </w:r>
      <w:proofErr w:type="gramStart"/>
      <w:r w:rsidRPr="00A20137">
        <w:rPr>
          <w:rFonts w:ascii="Arial" w:hAnsi="Arial" w:cs="Arial"/>
          <w:color w:val="000000" w:themeColor="text1"/>
          <w:sz w:val="24"/>
          <w:szCs w:val="24"/>
        </w:rPr>
        <w:t>позже</w:t>
      </w:r>
      <w:proofErr w:type="gramEnd"/>
      <w:r w:rsidRPr="00A20137">
        <w:rPr>
          <w:rFonts w:ascii="Arial" w:hAnsi="Arial" w:cs="Arial"/>
          <w:color w:val="000000" w:themeColor="text1"/>
          <w:sz w:val="24"/>
          <w:szCs w:val="24"/>
        </w:rPr>
        <w:t xml:space="preserve">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посредством почтовых отправлений;</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посредством электронных средств коммуникации;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лично Заявителем в </w:t>
      </w:r>
      <w:r w:rsidR="00323568"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В случае если для подготовки ответа требуется продолжительное </w:t>
      </w:r>
      <w:proofErr w:type="gramStart"/>
      <w:r w:rsidRPr="00A20137">
        <w:rPr>
          <w:rFonts w:ascii="Arial" w:hAnsi="Arial" w:cs="Arial"/>
          <w:color w:val="000000" w:themeColor="text1"/>
          <w:sz w:val="24"/>
          <w:szCs w:val="24"/>
        </w:rPr>
        <w:t>время</w:t>
      </w:r>
      <w:proofErr w:type="gramEnd"/>
      <w:r w:rsidRPr="00A20137">
        <w:rPr>
          <w:rFonts w:ascii="Arial" w:hAnsi="Arial" w:cs="Arial"/>
          <w:color w:val="000000" w:themeColor="text1"/>
          <w:sz w:val="24"/>
          <w:szCs w:val="24"/>
        </w:rPr>
        <w:t xml:space="preserve">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предложить Заявителю обратиться за необходимой информацией в письменном виде;</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согласовать другое время для устного информирования;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в двухнедельный срок дать консультацию по контактному телефону, указанному Заявителем.</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Поступившее в </w:t>
      </w:r>
      <w:r w:rsidR="00FF565F" w:rsidRPr="00A20137">
        <w:rPr>
          <w:rFonts w:ascii="Arial" w:hAnsi="Arial" w:cs="Arial"/>
          <w:color w:val="000000" w:themeColor="text1"/>
          <w:sz w:val="24"/>
          <w:szCs w:val="24"/>
        </w:rPr>
        <w:t>Администрацию</w:t>
      </w:r>
      <w:r w:rsidRPr="00A20137">
        <w:rPr>
          <w:rFonts w:ascii="Arial" w:hAnsi="Arial" w:cs="Arial"/>
          <w:color w:val="000000" w:themeColor="text1"/>
          <w:sz w:val="24"/>
          <w:szCs w:val="24"/>
        </w:rPr>
        <w:t xml:space="preserve">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рассмотрения </w:t>
      </w:r>
      <w:r w:rsidR="00E757F6" w:rsidRPr="00A20137">
        <w:rPr>
          <w:rFonts w:ascii="Arial" w:hAnsi="Arial" w:cs="Arial"/>
          <w:color w:val="000000" w:themeColor="text1"/>
          <w:sz w:val="24"/>
          <w:szCs w:val="24"/>
        </w:rPr>
        <w:t>г</w:t>
      </w:r>
      <w:r w:rsidR="00040C35" w:rsidRPr="00A20137">
        <w:rPr>
          <w:rFonts w:ascii="Arial" w:hAnsi="Arial" w:cs="Arial"/>
          <w:color w:val="000000" w:themeColor="text1"/>
          <w:sz w:val="24"/>
          <w:szCs w:val="24"/>
        </w:rPr>
        <w:t>лавой Администрации</w:t>
      </w:r>
      <w:r w:rsidRPr="00A20137">
        <w:rPr>
          <w:rFonts w:ascii="Arial" w:hAnsi="Arial" w:cs="Arial"/>
          <w:color w:val="000000" w:themeColor="text1"/>
          <w:sz w:val="24"/>
          <w:szCs w:val="24"/>
        </w:rPr>
        <w:t xml:space="preserve"> передается для подготовки ответа муниципальному служащему, ответственному за проведение информирования.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Ответ на обращение оформляется на бланке письма и подписывается </w:t>
      </w:r>
      <w:r w:rsidR="00E757F6" w:rsidRPr="00A20137">
        <w:rPr>
          <w:rFonts w:ascii="Arial" w:hAnsi="Arial" w:cs="Arial"/>
          <w:color w:val="000000" w:themeColor="text1"/>
          <w:sz w:val="24"/>
          <w:szCs w:val="24"/>
        </w:rPr>
        <w:t>г</w:t>
      </w:r>
      <w:r w:rsidR="00FF565F" w:rsidRPr="00A20137">
        <w:rPr>
          <w:rFonts w:ascii="Arial" w:hAnsi="Arial" w:cs="Arial"/>
          <w:color w:val="000000" w:themeColor="text1"/>
          <w:sz w:val="24"/>
          <w:szCs w:val="24"/>
        </w:rPr>
        <w:t>лавой</w:t>
      </w:r>
      <w:r w:rsidR="007F5D9B">
        <w:rPr>
          <w:rFonts w:ascii="Arial" w:hAnsi="Arial" w:cs="Arial"/>
          <w:color w:val="000000" w:themeColor="text1"/>
          <w:sz w:val="24"/>
          <w:szCs w:val="24"/>
        </w:rPr>
        <w:t xml:space="preserve">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xml:space="preserve">. Оформление ответа осуществляется с соблюдением требований, установленных Инструкцией по </w:t>
      </w:r>
      <w:r w:rsidR="009C49DA" w:rsidRPr="00A20137">
        <w:rPr>
          <w:rFonts w:ascii="Arial" w:hAnsi="Arial" w:cs="Arial"/>
          <w:color w:val="000000" w:themeColor="text1"/>
          <w:sz w:val="24"/>
          <w:szCs w:val="24"/>
        </w:rPr>
        <w:t>делопроизводству в Администрации</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Текст ответа излагается в простой, четкой и понятной форме.</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w:t>
      </w:r>
      <w:r w:rsidR="00006149" w:rsidRPr="00A20137">
        <w:rPr>
          <w:rFonts w:ascii="Arial" w:hAnsi="Arial" w:cs="Arial"/>
          <w:color w:val="000000" w:themeColor="text1"/>
          <w:sz w:val="24"/>
          <w:szCs w:val="24"/>
        </w:rPr>
        <w:t>тридцати</w:t>
      </w:r>
      <w:r w:rsidRPr="00A20137">
        <w:rPr>
          <w:rFonts w:ascii="Arial" w:hAnsi="Arial" w:cs="Arial"/>
          <w:color w:val="000000" w:themeColor="text1"/>
          <w:sz w:val="24"/>
          <w:szCs w:val="24"/>
        </w:rPr>
        <w:t xml:space="preserve"> дней </w:t>
      </w:r>
      <w:proofErr w:type="gramStart"/>
      <w:r w:rsidRPr="00A20137">
        <w:rPr>
          <w:rFonts w:ascii="Arial" w:hAnsi="Arial" w:cs="Arial"/>
          <w:color w:val="000000" w:themeColor="text1"/>
          <w:sz w:val="24"/>
          <w:szCs w:val="24"/>
        </w:rPr>
        <w:t>с даты регистрации</w:t>
      </w:r>
      <w:proofErr w:type="gramEnd"/>
      <w:r w:rsidRPr="00A20137">
        <w:rPr>
          <w:rFonts w:ascii="Arial" w:hAnsi="Arial" w:cs="Arial"/>
          <w:color w:val="000000" w:themeColor="text1"/>
          <w:sz w:val="24"/>
          <w:szCs w:val="24"/>
        </w:rPr>
        <w:t xml:space="preserve"> поступившего письменного обращения в </w:t>
      </w:r>
      <w:r w:rsidR="009C49DA" w:rsidRPr="00A20137">
        <w:rPr>
          <w:rFonts w:ascii="Arial" w:hAnsi="Arial" w:cs="Arial"/>
          <w:color w:val="000000" w:themeColor="text1"/>
          <w:sz w:val="24"/>
          <w:szCs w:val="24"/>
        </w:rPr>
        <w:t>Администрацию</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Муниципальный служащий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осуществляющий</w:t>
      </w:r>
      <w:r w:rsidR="007F5D9B">
        <w:rPr>
          <w:rFonts w:ascii="Arial" w:hAnsi="Arial" w:cs="Arial"/>
          <w:color w:val="000000" w:themeColor="text1"/>
          <w:sz w:val="24"/>
          <w:szCs w:val="24"/>
        </w:rPr>
        <w:t xml:space="preserve"> </w:t>
      </w:r>
      <w:r w:rsidRPr="00A20137">
        <w:rPr>
          <w:rFonts w:ascii="Arial" w:hAnsi="Arial" w:cs="Arial"/>
          <w:color w:val="000000" w:themeColor="text1"/>
          <w:sz w:val="24"/>
          <w:szCs w:val="24"/>
        </w:rPr>
        <w:t xml:space="preserve">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w:t>
      </w:r>
      <w:r w:rsidR="00FC6D03" w:rsidRPr="00A20137">
        <w:rPr>
          <w:rFonts w:ascii="Arial" w:hAnsi="Arial" w:cs="Arial"/>
          <w:color w:val="000000" w:themeColor="text1"/>
          <w:sz w:val="24"/>
          <w:szCs w:val="24"/>
        </w:rPr>
        <w:t>Администрация</w:t>
      </w:r>
      <w:r w:rsidRPr="00A20137">
        <w:rPr>
          <w:rFonts w:ascii="Arial" w:hAnsi="Arial" w:cs="Arial"/>
          <w:color w:val="000000" w:themeColor="text1"/>
          <w:sz w:val="24"/>
          <w:szCs w:val="24"/>
        </w:rPr>
        <w:t xml:space="preserve"> получит в рамках межведомственного взаимодействия, если Заявитель не представит их по собственной инициативе.</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1.3.4. </w:t>
      </w:r>
      <w:r w:rsidR="00BF6F95" w:rsidRPr="00A20137">
        <w:rPr>
          <w:rFonts w:ascii="Arial" w:hAnsi="Arial" w:cs="Arial"/>
          <w:color w:val="000000" w:themeColor="text1"/>
          <w:sz w:val="24"/>
          <w:szCs w:val="24"/>
        </w:rPr>
        <w:t xml:space="preserve">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proofErr w:type="gramStart"/>
      <w:r w:rsidR="00BF6F95" w:rsidRPr="00A20137">
        <w:rPr>
          <w:rFonts w:ascii="Arial" w:hAnsi="Arial" w:cs="Arial"/>
          <w:color w:val="000000" w:themeColor="text1"/>
          <w:sz w:val="24"/>
          <w:szCs w:val="24"/>
        </w:rPr>
        <w:t>интернет-портале</w:t>
      </w:r>
      <w:proofErr w:type="spellEnd"/>
      <w:proofErr w:type="gramEnd"/>
      <w:r w:rsidR="00BF6F95" w:rsidRPr="00A20137">
        <w:rPr>
          <w:rFonts w:ascii="Arial" w:hAnsi="Arial" w:cs="Arial"/>
          <w:color w:val="000000" w:themeColor="text1"/>
          <w:sz w:val="24"/>
          <w:szCs w:val="24"/>
        </w:rPr>
        <w:t xml:space="preserve"> государственных и муниципальных услуг (</w:t>
      </w:r>
      <w:proofErr w:type="spellStart"/>
      <w:r w:rsidR="00BF6F95" w:rsidRPr="00A20137">
        <w:rPr>
          <w:rFonts w:ascii="Arial" w:hAnsi="Arial" w:cs="Arial"/>
          <w:color w:val="000000" w:themeColor="text1"/>
          <w:sz w:val="24"/>
          <w:szCs w:val="24"/>
        </w:rPr>
        <w:t>www.gosuslugi.ru</w:t>
      </w:r>
      <w:proofErr w:type="spellEnd"/>
      <w:r w:rsidR="00BF6F95" w:rsidRPr="00A20137">
        <w:rPr>
          <w:rFonts w:ascii="Arial" w:hAnsi="Arial" w:cs="Arial"/>
          <w:color w:val="000000" w:themeColor="text1"/>
          <w:sz w:val="24"/>
          <w:szCs w:val="24"/>
        </w:rPr>
        <w:t xml:space="preserve">), </w:t>
      </w:r>
      <w:r w:rsidR="00BF6F95" w:rsidRPr="00A20137">
        <w:rPr>
          <w:rFonts w:ascii="Arial" w:hAnsi="Arial" w:cs="Arial"/>
          <w:color w:val="000000" w:themeColor="text1"/>
          <w:sz w:val="24"/>
          <w:szCs w:val="24"/>
        </w:rPr>
        <w:lastRenderedPageBreak/>
        <w:t xml:space="preserve">региональном </w:t>
      </w:r>
      <w:proofErr w:type="spellStart"/>
      <w:r w:rsidR="00BF6F95" w:rsidRPr="00A20137">
        <w:rPr>
          <w:rFonts w:ascii="Arial" w:hAnsi="Arial" w:cs="Arial"/>
          <w:color w:val="000000" w:themeColor="text1"/>
          <w:sz w:val="24"/>
          <w:szCs w:val="24"/>
        </w:rPr>
        <w:t>интернет-портале</w:t>
      </w:r>
      <w:proofErr w:type="spellEnd"/>
      <w:r w:rsidR="00BF6F95" w:rsidRPr="00A20137">
        <w:rPr>
          <w:rFonts w:ascii="Arial" w:hAnsi="Arial" w:cs="Arial"/>
          <w:color w:val="000000" w:themeColor="text1"/>
          <w:sz w:val="24"/>
          <w:szCs w:val="24"/>
        </w:rPr>
        <w:t xml:space="preserve"> государственных и муниципальных услуг (www.51.gosuslugi.ru), на информационных стендах, в том </w:t>
      </w:r>
      <w:r w:rsidR="00924963" w:rsidRPr="00A20137">
        <w:rPr>
          <w:rFonts w:ascii="Arial" w:hAnsi="Arial" w:cs="Arial"/>
          <w:color w:val="000000" w:themeColor="text1"/>
          <w:sz w:val="24"/>
          <w:szCs w:val="24"/>
        </w:rPr>
        <w:t>числе расположенных в помещении</w:t>
      </w:r>
      <w:r w:rsidR="008F6B91">
        <w:rPr>
          <w:rFonts w:ascii="Arial" w:hAnsi="Arial" w:cs="Arial"/>
          <w:color w:val="000000" w:themeColor="text1"/>
          <w:sz w:val="24"/>
          <w:szCs w:val="24"/>
        </w:rPr>
        <w:t xml:space="preserve"> </w:t>
      </w:r>
      <w:r w:rsidR="00F37232"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На информационных стендах размещается следующая обязательная информация: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полное наименование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его структурного подразделения, предоставляющего муниципальную услугу;</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образцы оформления заявлений;</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перечень оснований для отказа в предоставлении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порядок обжалования решений и действий (бездействия)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а также должностных лиц или муниципальных служащих, предоставляющих муниципальную услугу.</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F4882" w:rsidRPr="00A20137" w:rsidRDefault="00FF4882" w:rsidP="00FF4882">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На официальном сайте А</w:t>
      </w:r>
      <w:r w:rsidR="0001267E" w:rsidRPr="00A20137">
        <w:rPr>
          <w:rFonts w:ascii="Arial" w:hAnsi="Arial" w:cs="Arial"/>
          <w:color w:val="000000" w:themeColor="text1"/>
          <w:sz w:val="24"/>
          <w:szCs w:val="24"/>
        </w:rPr>
        <w:t>дминистрации (</w:t>
      </w:r>
      <w:proofErr w:type="spellStart"/>
      <w:r w:rsidR="0001267E" w:rsidRPr="00A20137">
        <w:rPr>
          <w:rFonts w:ascii="Arial" w:hAnsi="Arial" w:cs="Arial"/>
          <w:color w:val="000000" w:themeColor="text1"/>
          <w:sz w:val="24"/>
          <w:szCs w:val="24"/>
        </w:rPr>
        <w:t>www.</w:t>
      </w:r>
      <w:r w:rsidRPr="00A20137">
        <w:rPr>
          <w:rFonts w:ascii="Arial" w:hAnsi="Arial" w:cs="Arial"/>
          <w:color w:val="000000" w:themeColor="text1"/>
          <w:sz w:val="24"/>
          <w:szCs w:val="24"/>
        </w:rPr>
        <w:t>peche</w:t>
      </w:r>
      <w:proofErr w:type="spellEnd"/>
      <w:r w:rsidR="0097612D">
        <w:rPr>
          <w:rFonts w:ascii="Arial" w:hAnsi="Arial" w:cs="Arial"/>
          <w:color w:val="000000" w:themeColor="text1"/>
          <w:sz w:val="24"/>
          <w:szCs w:val="24"/>
          <w:lang w:val="en-US"/>
        </w:rPr>
        <w:t>n</w:t>
      </w:r>
      <w:r w:rsidRPr="00A20137">
        <w:rPr>
          <w:rFonts w:ascii="Arial" w:hAnsi="Arial" w:cs="Arial"/>
          <w:color w:val="000000" w:themeColor="text1"/>
          <w:sz w:val="24"/>
          <w:szCs w:val="24"/>
        </w:rPr>
        <w:t>ga51</w:t>
      </w:r>
      <w:r w:rsidR="0001267E" w:rsidRPr="00A20137">
        <w:rPr>
          <w:rFonts w:ascii="Arial" w:hAnsi="Arial" w:cs="Arial"/>
          <w:color w:val="000000" w:themeColor="text1"/>
          <w:sz w:val="24"/>
          <w:szCs w:val="24"/>
        </w:rPr>
        <w:t xml:space="preserve">.ru) в сети Интернет размещается полный текст настоящего Административного регламента, график приема по личным вопросам в </w:t>
      </w:r>
      <w:r w:rsidRPr="00A20137">
        <w:rPr>
          <w:rFonts w:ascii="Arial" w:hAnsi="Arial" w:cs="Arial"/>
          <w:color w:val="000000" w:themeColor="text1"/>
          <w:sz w:val="24"/>
          <w:szCs w:val="24"/>
        </w:rPr>
        <w:t>Администрации.</w:t>
      </w:r>
    </w:p>
    <w:p w:rsidR="0001267E" w:rsidRPr="00A20137" w:rsidRDefault="0001267E" w:rsidP="00FF764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Бланки Заявления и других документов Заявитель может получить в </w:t>
      </w:r>
      <w:r w:rsidR="00743037" w:rsidRPr="00A20137">
        <w:rPr>
          <w:rFonts w:ascii="Arial" w:hAnsi="Arial" w:cs="Arial"/>
          <w:color w:val="000000" w:themeColor="text1"/>
          <w:sz w:val="24"/>
          <w:szCs w:val="24"/>
        </w:rPr>
        <w:t xml:space="preserve">Администрации и в электронном виде на </w:t>
      </w:r>
      <w:proofErr w:type="spellStart"/>
      <w:proofErr w:type="gramStart"/>
      <w:r w:rsidR="00743037" w:rsidRPr="00A20137">
        <w:rPr>
          <w:rFonts w:ascii="Arial" w:hAnsi="Arial" w:cs="Arial"/>
          <w:color w:val="000000" w:themeColor="text1"/>
          <w:sz w:val="24"/>
          <w:szCs w:val="24"/>
        </w:rPr>
        <w:t>интернет-портале</w:t>
      </w:r>
      <w:proofErr w:type="spellEnd"/>
      <w:proofErr w:type="gramEnd"/>
      <w:r w:rsidR="00743037" w:rsidRPr="00A20137">
        <w:rPr>
          <w:rFonts w:ascii="Arial" w:hAnsi="Arial" w:cs="Arial"/>
          <w:color w:val="000000" w:themeColor="text1"/>
          <w:sz w:val="24"/>
          <w:szCs w:val="24"/>
        </w:rPr>
        <w:t xml:space="preserve"> государственных и муниципальных услуг (</w:t>
      </w:r>
      <w:proofErr w:type="spellStart"/>
      <w:r w:rsidR="00743037" w:rsidRPr="00A20137">
        <w:rPr>
          <w:rFonts w:ascii="Arial" w:hAnsi="Arial" w:cs="Arial"/>
          <w:color w:val="000000" w:themeColor="text1"/>
          <w:sz w:val="24"/>
          <w:szCs w:val="24"/>
        </w:rPr>
        <w:t>www.gosuslugi.ru</w:t>
      </w:r>
      <w:proofErr w:type="spellEnd"/>
      <w:r w:rsidR="00743037" w:rsidRPr="00A20137">
        <w:rPr>
          <w:rFonts w:ascii="Arial" w:hAnsi="Arial" w:cs="Arial"/>
          <w:color w:val="000000" w:themeColor="text1"/>
          <w:sz w:val="24"/>
          <w:szCs w:val="24"/>
        </w:rPr>
        <w:t xml:space="preserve">), региональном </w:t>
      </w:r>
      <w:proofErr w:type="spellStart"/>
      <w:r w:rsidR="00743037" w:rsidRPr="00A20137">
        <w:rPr>
          <w:rFonts w:ascii="Arial" w:hAnsi="Arial" w:cs="Arial"/>
          <w:color w:val="000000" w:themeColor="text1"/>
          <w:sz w:val="24"/>
          <w:szCs w:val="24"/>
        </w:rPr>
        <w:t>интернет-портале</w:t>
      </w:r>
      <w:proofErr w:type="spellEnd"/>
      <w:r w:rsidR="00743037" w:rsidRPr="00A20137">
        <w:rPr>
          <w:rFonts w:ascii="Arial" w:hAnsi="Arial" w:cs="Arial"/>
          <w:color w:val="000000" w:themeColor="text1"/>
          <w:sz w:val="24"/>
          <w:szCs w:val="24"/>
        </w:rPr>
        <w:t xml:space="preserve"> государственных и муниципальных услуг (www.51.gosuslugi.ru).</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b/>
          <w:color w:val="000000" w:themeColor="text1"/>
          <w:sz w:val="24"/>
          <w:szCs w:val="24"/>
        </w:rPr>
      </w:pPr>
      <w:r w:rsidRPr="00A20137">
        <w:rPr>
          <w:rFonts w:ascii="Arial" w:hAnsi="Arial" w:cs="Arial"/>
          <w:b/>
          <w:color w:val="000000" w:themeColor="text1"/>
          <w:sz w:val="24"/>
          <w:szCs w:val="24"/>
        </w:rPr>
        <w:t>2. Стандарт предоставления 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2.1. Наименование 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Прием заявлений, документов, а также постановка граждан на учет в качестве нуждающихся в жилых помещениях.</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2.2. Наименование органа, предоставляющего</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муниципальную услугу</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AE7346">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2.2.1. Предоставление муниципальной услуги осуществляет </w:t>
      </w:r>
      <w:r w:rsidR="00FF7648" w:rsidRPr="00A20137">
        <w:rPr>
          <w:rFonts w:ascii="Arial" w:hAnsi="Arial" w:cs="Arial"/>
          <w:color w:val="000000" w:themeColor="text1"/>
          <w:sz w:val="24"/>
          <w:szCs w:val="24"/>
        </w:rPr>
        <w:t>Администрация муниципального образования городское поселение Печенга (далее – Администрация)</w:t>
      </w:r>
      <w:r w:rsidRPr="00A20137">
        <w:rPr>
          <w:rFonts w:ascii="Arial" w:hAnsi="Arial" w:cs="Arial"/>
          <w:color w:val="000000" w:themeColor="text1"/>
          <w:sz w:val="24"/>
          <w:szCs w:val="24"/>
        </w:rPr>
        <w:t xml:space="preserve">. </w:t>
      </w:r>
    </w:p>
    <w:p w:rsidR="0001267E" w:rsidRPr="00A20137" w:rsidRDefault="0001267E" w:rsidP="0001267E">
      <w:pPr>
        <w:pStyle w:val="ConsPlusNormal"/>
        <w:ind w:firstLine="540"/>
        <w:jc w:val="both"/>
        <w:rPr>
          <w:rFonts w:ascii="Arial" w:hAnsi="Arial" w:cs="Arial"/>
          <w:color w:val="000000" w:themeColor="text1"/>
          <w:sz w:val="24"/>
          <w:szCs w:val="24"/>
        </w:rPr>
      </w:pPr>
      <w:bookmarkStart w:id="4" w:name="P152"/>
      <w:bookmarkEnd w:id="4"/>
      <w:r w:rsidRPr="00A20137">
        <w:rPr>
          <w:rFonts w:ascii="Arial" w:hAnsi="Arial" w:cs="Arial"/>
          <w:color w:val="000000" w:themeColor="text1"/>
          <w:sz w:val="24"/>
          <w:szCs w:val="24"/>
        </w:rPr>
        <w:t xml:space="preserve">2.2.2. При предоставлении муниципальной услуги </w:t>
      </w:r>
      <w:r w:rsidR="00C75705" w:rsidRPr="00A20137">
        <w:rPr>
          <w:rFonts w:ascii="Arial" w:hAnsi="Arial" w:cs="Arial"/>
          <w:color w:val="000000" w:themeColor="text1"/>
          <w:sz w:val="24"/>
          <w:szCs w:val="24"/>
        </w:rPr>
        <w:t>Администрация</w:t>
      </w:r>
      <w:r w:rsidRPr="00A20137">
        <w:rPr>
          <w:rFonts w:ascii="Arial" w:hAnsi="Arial" w:cs="Arial"/>
          <w:color w:val="000000" w:themeColor="text1"/>
          <w:sz w:val="24"/>
          <w:szCs w:val="24"/>
        </w:rPr>
        <w:t xml:space="preserve"> осуществляет взаимодействие </w:t>
      </w:r>
      <w:proofErr w:type="gramStart"/>
      <w:r w:rsidRPr="00A20137">
        <w:rPr>
          <w:rFonts w:ascii="Arial" w:hAnsi="Arial" w:cs="Arial"/>
          <w:color w:val="000000" w:themeColor="text1"/>
          <w:sz w:val="24"/>
          <w:szCs w:val="24"/>
        </w:rPr>
        <w:t>с</w:t>
      </w:r>
      <w:proofErr w:type="gramEnd"/>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Федеральной службой государственной регистрации, кадастра и картографии в части получения выписки из ЕГРП;</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Инспекцией Федеральной налоговой службы России по </w:t>
      </w:r>
      <w:proofErr w:type="spellStart"/>
      <w:r w:rsidR="00904FFE" w:rsidRPr="00A20137">
        <w:rPr>
          <w:rFonts w:ascii="Arial" w:hAnsi="Arial" w:cs="Arial"/>
          <w:color w:val="000000" w:themeColor="text1"/>
          <w:sz w:val="24"/>
          <w:szCs w:val="24"/>
        </w:rPr>
        <w:t>Печенгскому</w:t>
      </w:r>
      <w:proofErr w:type="spellEnd"/>
      <w:r w:rsidR="00904FFE" w:rsidRPr="00A20137">
        <w:rPr>
          <w:rFonts w:ascii="Arial" w:hAnsi="Arial" w:cs="Arial"/>
          <w:color w:val="000000" w:themeColor="text1"/>
          <w:sz w:val="24"/>
          <w:szCs w:val="24"/>
        </w:rPr>
        <w:t xml:space="preserve"> району Мурманской области</w:t>
      </w:r>
      <w:r w:rsidRPr="00A20137">
        <w:rPr>
          <w:rFonts w:ascii="Arial" w:hAnsi="Arial" w:cs="Arial"/>
          <w:color w:val="000000" w:themeColor="text1"/>
          <w:sz w:val="24"/>
          <w:szCs w:val="24"/>
        </w:rPr>
        <w:t xml:space="preserve"> в части получения выписки из ЕГРИП;</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Управлением государственной службы занятости населения </w:t>
      </w:r>
      <w:r w:rsidR="00904FFE" w:rsidRPr="00A20137">
        <w:rPr>
          <w:rFonts w:ascii="Arial" w:hAnsi="Arial" w:cs="Arial"/>
          <w:color w:val="000000" w:themeColor="text1"/>
          <w:sz w:val="24"/>
          <w:szCs w:val="24"/>
        </w:rPr>
        <w:t xml:space="preserve">по </w:t>
      </w:r>
      <w:proofErr w:type="spellStart"/>
      <w:r w:rsidR="00904FFE" w:rsidRPr="00A20137">
        <w:rPr>
          <w:rFonts w:ascii="Arial" w:hAnsi="Arial" w:cs="Arial"/>
          <w:color w:val="000000" w:themeColor="text1"/>
          <w:sz w:val="24"/>
          <w:szCs w:val="24"/>
        </w:rPr>
        <w:t>Печенгскому</w:t>
      </w:r>
      <w:proofErr w:type="spellEnd"/>
      <w:r w:rsidR="00904FFE" w:rsidRPr="00A20137">
        <w:rPr>
          <w:rFonts w:ascii="Arial" w:hAnsi="Arial" w:cs="Arial"/>
          <w:color w:val="000000" w:themeColor="text1"/>
          <w:sz w:val="24"/>
          <w:szCs w:val="24"/>
        </w:rPr>
        <w:t xml:space="preserve"> району </w:t>
      </w:r>
      <w:r w:rsidRPr="00A20137">
        <w:rPr>
          <w:rFonts w:ascii="Arial" w:hAnsi="Arial" w:cs="Arial"/>
          <w:color w:val="000000" w:themeColor="text1"/>
          <w:sz w:val="24"/>
          <w:szCs w:val="24"/>
        </w:rPr>
        <w:t>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Министерством труда и социального развития Мурманской области в части </w:t>
      </w:r>
      <w:r w:rsidRPr="00A20137">
        <w:rPr>
          <w:rFonts w:ascii="Arial" w:hAnsi="Arial" w:cs="Arial"/>
          <w:color w:val="000000" w:themeColor="text1"/>
          <w:sz w:val="24"/>
          <w:szCs w:val="24"/>
        </w:rPr>
        <w:lastRenderedPageBreak/>
        <w:t>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 </w:t>
      </w:r>
      <w:r w:rsidR="00FD6D82" w:rsidRPr="00A20137">
        <w:rPr>
          <w:rFonts w:ascii="Arial" w:hAnsi="Arial" w:cs="Arial"/>
          <w:color w:val="000000" w:themeColor="text1"/>
          <w:sz w:val="24"/>
          <w:szCs w:val="24"/>
        </w:rPr>
        <w:t>РЭГ</w:t>
      </w:r>
      <w:r w:rsidR="00263E48" w:rsidRPr="00A20137">
        <w:rPr>
          <w:rFonts w:ascii="Arial" w:hAnsi="Arial" w:cs="Arial"/>
          <w:color w:val="000000" w:themeColor="text1"/>
          <w:sz w:val="24"/>
          <w:szCs w:val="24"/>
        </w:rPr>
        <w:t>ОГИБДД О</w:t>
      </w:r>
      <w:r w:rsidRPr="00A20137">
        <w:rPr>
          <w:rFonts w:ascii="Arial" w:hAnsi="Arial" w:cs="Arial"/>
          <w:color w:val="000000" w:themeColor="text1"/>
          <w:sz w:val="24"/>
          <w:szCs w:val="24"/>
        </w:rPr>
        <w:t xml:space="preserve">МВД России по </w:t>
      </w:r>
      <w:proofErr w:type="spellStart"/>
      <w:r w:rsidR="00263E48" w:rsidRPr="00A20137">
        <w:rPr>
          <w:rFonts w:ascii="Arial" w:hAnsi="Arial" w:cs="Arial"/>
          <w:color w:val="000000" w:themeColor="text1"/>
          <w:sz w:val="24"/>
          <w:szCs w:val="24"/>
        </w:rPr>
        <w:t>Печенгскому</w:t>
      </w:r>
      <w:proofErr w:type="spellEnd"/>
      <w:r w:rsidR="00263E48" w:rsidRPr="00A20137">
        <w:rPr>
          <w:rFonts w:ascii="Arial" w:hAnsi="Arial" w:cs="Arial"/>
          <w:color w:val="000000" w:themeColor="text1"/>
          <w:sz w:val="24"/>
          <w:szCs w:val="24"/>
        </w:rPr>
        <w:t xml:space="preserve"> району</w:t>
      </w:r>
      <w:r w:rsidRPr="00A20137">
        <w:rPr>
          <w:rFonts w:ascii="Arial" w:hAnsi="Arial" w:cs="Arial"/>
          <w:color w:val="000000" w:themeColor="text1"/>
          <w:sz w:val="24"/>
          <w:szCs w:val="24"/>
        </w:rPr>
        <w:t xml:space="preserve"> в части получения документа, содержащего сведения о транспортных средствах, находящихся в собственности Заявителя и членов его семьи;</w:t>
      </w:r>
    </w:p>
    <w:p w:rsidR="0001267E" w:rsidRPr="00A20137" w:rsidRDefault="0001267E" w:rsidP="000947BB">
      <w:pPr>
        <w:pStyle w:val="ConsPlusNormal"/>
        <w:ind w:firstLine="567"/>
        <w:jc w:val="both"/>
        <w:rPr>
          <w:rFonts w:ascii="Arial" w:hAnsi="Arial" w:cs="Arial"/>
          <w:color w:val="000000" w:themeColor="text1"/>
          <w:sz w:val="24"/>
          <w:szCs w:val="24"/>
        </w:rPr>
      </w:pPr>
    </w:p>
    <w:p w:rsidR="0001267E" w:rsidRPr="00A20137" w:rsidRDefault="0001267E" w:rsidP="000947BB">
      <w:pPr>
        <w:pStyle w:val="ConsPlusNormal"/>
        <w:ind w:firstLine="567"/>
        <w:jc w:val="center"/>
        <w:rPr>
          <w:rFonts w:ascii="Arial" w:hAnsi="Arial" w:cs="Arial"/>
          <w:color w:val="000000" w:themeColor="text1"/>
          <w:sz w:val="24"/>
          <w:szCs w:val="24"/>
        </w:rPr>
      </w:pPr>
      <w:r w:rsidRPr="00A20137">
        <w:rPr>
          <w:rFonts w:ascii="Arial" w:hAnsi="Arial" w:cs="Arial"/>
          <w:color w:val="000000" w:themeColor="text1"/>
          <w:sz w:val="24"/>
          <w:szCs w:val="24"/>
        </w:rPr>
        <w:t>2.3. Результат предоставления муниципальной услуги</w:t>
      </w:r>
    </w:p>
    <w:p w:rsidR="0001267E" w:rsidRPr="00A20137" w:rsidRDefault="0001267E" w:rsidP="000947BB">
      <w:pPr>
        <w:pStyle w:val="ConsPlusNormal"/>
        <w:ind w:firstLine="567"/>
        <w:jc w:val="both"/>
        <w:rPr>
          <w:rFonts w:ascii="Arial" w:hAnsi="Arial" w:cs="Arial"/>
          <w:color w:val="000000" w:themeColor="text1"/>
          <w:sz w:val="24"/>
          <w:szCs w:val="24"/>
        </w:rPr>
      </w:pP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Конечным результатом предоставления муниципальной услуги являются:</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уведомление Заявителя о постановке его на учет в качестве нуждающегося в жилом помещении;</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уведомление Заявителя об отказе в предоставлении муниципальной услуги.</w:t>
      </w:r>
    </w:p>
    <w:p w:rsidR="0001267E" w:rsidRPr="00A20137" w:rsidRDefault="0001267E" w:rsidP="000947BB">
      <w:pPr>
        <w:pStyle w:val="ConsPlusNormal"/>
        <w:ind w:firstLine="567"/>
        <w:jc w:val="both"/>
        <w:rPr>
          <w:rFonts w:ascii="Arial" w:hAnsi="Arial" w:cs="Arial"/>
          <w:color w:val="000000" w:themeColor="text1"/>
          <w:sz w:val="24"/>
          <w:szCs w:val="24"/>
        </w:rPr>
      </w:pPr>
    </w:p>
    <w:p w:rsidR="0001267E" w:rsidRPr="00A20137" w:rsidRDefault="0001267E" w:rsidP="000947BB">
      <w:pPr>
        <w:pStyle w:val="ConsPlusNormal"/>
        <w:ind w:firstLine="567"/>
        <w:jc w:val="center"/>
        <w:rPr>
          <w:rFonts w:ascii="Arial" w:hAnsi="Arial" w:cs="Arial"/>
          <w:color w:val="000000" w:themeColor="text1"/>
          <w:sz w:val="24"/>
          <w:szCs w:val="24"/>
        </w:rPr>
      </w:pPr>
      <w:r w:rsidRPr="00A20137">
        <w:rPr>
          <w:rFonts w:ascii="Arial" w:hAnsi="Arial" w:cs="Arial"/>
          <w:color w:val="000000" w:themeColor="text1"/>
          <w:sz w:val="24"/>
          <w:szCs w:val="24"/>
        </w:rPr>
        <w:t>2.4. Сроки предоставления муниципальной услуги</w:t>
      </w:r>
    </w:p>
    <w:p w:rsidR="0001267E" w:rsidRPr="00A20137" w:rsidRDefault="0001267E" w:rsidP="000947BB">
      <w:pPr>
        <w:pStyle w:val="ConsPlusNormal"/>
        <w:ind w:firstLine="567"/>
        <w:jc w:val="both"/>
        <w:rPr>
          <w:rFonts w:ascii="Arial" w:hAnsi="Arial" w:cs="Arial"/>
          <w:color w:val="000000" w:themeColor="text1"/>
          <w:sz w:val="24"/>
          <w:szCs w:val="24"/>
        </w:rPr>
      </w:pP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2.4.1. Срок предоставления муниципальной услуги составляет </w:t>
      </w:r>
      <w:r w:rsidR="00006149" w:rsidRPr="00A20137">
        <w:rPr>
          <w:rFonts w:ascii="Arial" w:hAnsi="Arial" w:cs="Arial"/>
          <w:color w:val="000000" w:themeColor="text1"/>
          <w:sz w:val="24"/>
          <w:szCs w:val="24"/>
        </w:rPr>
        <w:t>тридцать</w:t>
      </w:r>
      <w:r w:rsidR="008F6B91">
        <w:rPr>
          <w:rFonts w:ascii="Arial" w:hAnsi="Arial" w:cs="Arial"/>
          <w:color w:val="000000" w:themeColor="text1"/>
          <w:sz w:val="24"/>
          <w:szCs w:val="24"/>
        </w:rPr>
        <w:t xml:space="preserve"> </w:t>
      </w:r>
      <w:r w:rsidR="000606D7" w:rsidRPr="00A20137">
        <w:rPr>
          <w:rFonts w:ascii="Arial" w:hAnsi="Arial" w:cs="Arial"/>
          <w:color w:val="000000" w:themeColor="text1"/>
          <w:sz w:val="24"/>
          <w:szCs w:val="24"/>
        </w:rPr>
        <w:t>календарных</w:t>
      </w:r>
      <w:r w:rsidRPr="00A20137">
        <w:rPr>
          <w:rFonts w:ascii="Arial" w:hAnsi="Arial" w:cs="Arial"/>
          <w:color w:val="000000" w:themeColor="text1"/>
          <w:sz w:val="24"/>
          <w:szCs w:val="24"/>
        </w:rPr>
        <w:t xml:space="preserve"> дней со дня регистрации заявления, указанного в </w:t>
      </w:r>
      <w:hyperlink w:anchor="P231" w:history="1">
        <w:r w:rsidRPr="00A20137">
          <w:rPr>
            <w:rFonts w:ascii="Arial" w:hAnsi="Arial" w:cs="Arial"/>
            <w:color w:val="000000" w:themeColor="text1"/>
            <w:sz w:val="24"/>
            <w:szCs w:val="24"/>
          </w:rPr>
          <w:t>пункте 2.6.1</w:t>
        </w:r>
      </w:hyperlink>
      <w:r w:rsidRPr="00A20137">
        <w:rPr>
          <w:rFonts w:ascii="Arial" w:hAnsi="Arial" w:cs="Arial"/>
          <w:color w:val="000000" w:themeColor="text1"/>
          <w:sz w:val="24"/>
          <w:szCs w:val="24"/>
        </w:rPr>
        <w:t xml:space="preserve"> Административного регламента. </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2.4.2. Приостановление муниципальной услуги не предусмотрено.</w:t>
      </w:r>
    </w:p>
    <w:p w:rsidR="0001267E" w:rsidRPr="00A20137" w:rsidRDefault="0001267E" w:rsidP="000947BB">
      <w:pPr>
        <w:pStyle w:val="ConsPlusNormal"/>
        <w:ind w:firstLine="567"/>
        <w:jc w:val="both"/>
        <w:rPr>
          <w:rFonts w:ascii="Arial" w:hAnsi="Arial" w:cs="Arial"/>
          <w:color w:val="000000" w:themeColor="text1"/>
          <w:sz w:val="24"/>
          <w:szCs w:val="24"/>
        </w:rPr>
      </w:pPr>
    </w:p>
    <w:p w:rsidR="0001267E" w:rsidRPr="00A20137" w:rsidRDefault="0001267E" w:rsidP="000947BB">
      <w:pPr>
        <w:pStyle w:val="ConsPlusNormal"/>
        <w:ind w:firstLine="567"/>
        <w:jc w:val="center"/>
        <w:rPr>
          <w:rFonts w:ascii="Arial" w:hAnsi="Arial" w:cs="Arial"/>
          <w:color w:val="000000" w:themeColor="text1"/>
          <w:sz w:val="24"/>
          <w:szCs w:val="24"/>
        </w:rPr>
      </w:pPr>
      <w:r w:rsidRPr="00A20137">
        <w:rPr>
          <w:rFonts w:ascii="Arial" w:hAnsi="Arial" w:cs="Arial"/>
          <w:color w:val="000000" w:themeColor="text1"/>
          <w:sz w:val="24"/>
          <w:szCs w:val="24"/>
        </w:rPr>
        <w:t>2.5. Перечень нормативных правовых актов, регулирующих</w:t>
      </w:r>
    </w:p>
    <w:p w:rsidR="0001267E" w:rsidRPr="00A20137" w:rsidRDefault="0001267E" w:rsidP="000947BB">
      <w:pPr>
        <w:pStyle w:val="ConsPlusNormal"/>
        <w:ind w:firstLine="567"/>
        <w:jc w:val="center"/>
        <w:rPr>
          <w:rFonts w:ascii="Arial" w:hAnsi="Arial" w:cs="Arial"/>
          <w:color w:val="000000" w:themeColor="text1"/>
          <w:sz w:val="24"/>
          <w:szCs w:val="24"/>
        </w:rPr>
      </w:pPr>
      <w:r w:rsidRPr="00A20137">
        <w:rPr>
          <w:rFonts w:ascii="Arial" w:hAnsi="Arial" w:cs="Arial"/>
          <w:color w:val="000000" w:themeColor="text1"/>
          <w:sz w:val="24"/>
          <w:szCs w:val="24"/>
        </w:rPr>
        <w:t>отношения, возникающие в связи с предоставлением</w:t>
      </w:r>
    </w:p>
    <w:p w:rsidR="0001267E" w:rsidRPr="00A20137" w:rsidRDefault="0001267E" w:rsidP="000947BB">
      <w:pPr>
        <w:pStyle w:val="ConsPlusNormal"/>
        <w:ind w:firstLine="567"/>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01267E" w:rsidRPr="00A20137" w:rsidRDefault="0001267E" w:rsidP="000947BB">
      <w:pPr>
        <w:pStyle w:val="ConsPlusNormal"/>
        <w:ind w:firstLine="567"/>
        <w:jc w:val="both"/>
        <w:rPr>
          <w:rFonts w:ascii="Arial" w:hAnsi="Arial" w:cs="Arial"/>
          <w:color w:val="000000" w:themeColor="text1"/>
          <w:sz w:val="24"/>
          <w:szCs w:val="24"/>
        </w:rPr>
      </w:pP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Правовое регулирование отношений, возникающих в связи с предоставлением муниципальной услуги, осуществляется в соответствии </w:t>
      </w:r>
      <w:proofErr w:type="gramStart"/>
      <w:r w:rsidRPr="00A20137">
        <w:rPr>
          <w:rFonts w:ascii="Arial" w:hAnsi="Arial" w:cs="Arial"/>
          <w:color w:val="000000" w:themeColor="text1"/>
          <w:sz w:val="24"/>
          <w:szCs w:val="24"/>
        </w:rPr>
        <w:t>с</w:t>
      </w:r>
      <w:proofErr w:type="gramEnd"/>
      <w:r w:rsidRPr="00A20137">
        <w:rPr>
          <w:rFonts w:ascii="Arial" w:hAnsi="Arial" w:cs="Arial"/>
          <w:color w:val="000000" w:themeColor="text1"/>
          <w:sz w:val="24"/>
          <w:szCs w:val="24"/>
        </w:rPr>
        <w:t>:</w:t>
      </w:r>
    </w:p>
    <w:p w:rsidR="006C2268" w:rsidRPr="00A20137" w:rsidRDefault="006C2268"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 Федеральным </w:t>
      </w:r>
      <w:hyperlink r:id="rId16" w:history="1">
        <w:r w:rsidRPr="00A20137">
          <w:rPr>
            <w:rFonts w:ascii="Arial" w:hAnsi="Arial" w:cs="Arial"/>
            <w:color w:val="000000" w:themeColor="text1"/>
            <w:sz w:val="24"/>
            <w:szCs w:val="24"/>
          </w:rPr>
          <w:t>законом</w:t>
        </w:r>
      </w:hyperlink>
      <w:r w:rsidR="00D4392D" w:rsidRPr="00A20137">
        <w:rPr>
          <w:rFonts w:ascii="Arial" w:hAnsi="Arial" w:cs="Arial"/>
          <w:color w:val="000000" w:themeColor="text1"/>
          <w:sz w:val="24"/>
          <w:szCs w:val="24"/>
        </w:rPr>
        <w:t xml:space="preserve"> от 29.12.2004 </w:t>
      </w:r>
      <w:r w:rsidR="00480BED" w:rsidRPr="00A20137">
        <w:rPr>
          <w:rFonts w:ascii="Arial" w:hAnsi="Arial" w:cs="Arial"/>
          <w:color w:val="000000" w:themeColor="text1"/>
          <w:sz w:val="24"/>
          <w:szCs w:val="24"/>
        </w:rPr>
        <w:t>№</w:t>
      </w:r>
      <w:r w:rsidR="00D4392D" w:rsidRPr="00A20137">
        <w:rPr>
          <w:rFonts w:ascii="Arial" w:hAnsi="Arial" w:cs="Arial"/>
          <w:color w:val="000000" w:themeColor="text1"/>
          <w:sz w:val="24"/>
          <w:szCs w:val="24"/>
        </w:rPr>
        <w:t xml:space="preserve"> 188-ФЗ «</w:t>
      </w:r>
      <w:r w:rsidRPr="00A20137">
        <w:rPr>
          <w:rFonts w:ascii="Arial" w:hAnsi="Arial" w:cs="Arial"/>
          <w:color w:val="000000" w:themeColor="text1"/>
          <w:sz w:val="24"/>
          <w:szCs w:val="24"/>
        </w:rPr>
        <w:t>Жилищный кодекс Российской Федерации</w:t>
      </w:r>
      <w:r w:rsidR="00D4392D" w:rsidRPr="00A20137">
        <w:rPr>
          <w:rFonts w:ascii="Arial" w:hAnsi="Arial" w:cs="Arial"/>
          <w:color w:val="000000" w:themeColor="text1"/>
          <w:sz w:val="24"/>
          <w:szCs w:val="24"/>
        </w:rPr>
        <w:t>»</w:t>
      </w:r>
      <w:r w:rsidRPr="00A20137">
        <w:rPr>
          <w:rFonts w:ascii="Arial" w:hAnsi="Arial" w:cs="Arial"/>
          <w:color w:val="000000" w:themeColor="text1"/>
          <w:sz w:val="24"/>
          <w:szCs w:val="24"/>
        </w:rPr>
        <w:t>;</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 Федеральным </w:t>
      </w:r>
      <w:hyperlink r:id="rId17" w:history="1">
        <w:r w:rsidRPr="00A20137">
          <w:rPr>
            <w:rFonts w:ascii="Arial" w:hAnsi="Arial" w:cs="Arial"/>
            <w:color w:val="000000" w:themeColor="text1"/>
            <w:sz w:val="24"/>
            <w:szCs w:val="24"/>
          </w:rPr>
          <w:t>законом</w:t>
        </w:r>
      </w:hyperlink>
      <w:r w:rsidR="00D4392D" w:rsidRPr="00A20137">
        <w:rPr>
          <w:rFonts w:ascii="Arial" w:hAnsi="Arial" w:cs="Arial"/>
          <w:color w:val="000000" w:themeColor="text1"/>
          <w:sz w:val="24"/>
          <w:szCs w:val="24"/>
        </w:rPr>
        <w:t xml:space="preserve"> от 06.10.2003 </w:t>
      </w:r>
      <w:r w:rsidR="00480BED" w:rsidRPr="00A20137">
        <w:rPr>
          <w:rFonts w:ascii="Arial" w:hAnsi="Arial" w:cs="Arial"/>
          <w:color w:val="000000" w:themeColor="text1"/>
          <w:sz w:val="24"/>
          <w:szCs w:val="24"/>
        </w:rPr>
        <w:t>№</w:t>
      </w:r>
      <w:r w:rsidR="00D4392D" w:rsidRPr="00A20137">
        <w:rPr>
          <w:rFonts w:ascii="Arial" w:hAnsi="Arial" w:cs="Arial"/>
          <w:color w:val="000000" w:themeColor="text1"/>
          <w:sz w:val="24"/>
          <w:szCs w:val="24"/>
        </w:rPr>
        <w:t xml:space="preserve"> 131-ФЗ «</w:t>
      </w:r>
      <w:r w:rsidRPr="00A20137">
        <w:rPr>
          <w:rFonts w:ascii="Arial" w:hAnsi="Arial" w:cs="Arial"/>
          <w:color w:val="000000" w:themeColor="text1"/>
          <w:sz w:val="24"/>
          <w:szCs w:val="24"/>
        </w:rPr>
        <w:t>Об общих принципах организации местного самоуп</w:t>
      </w:r>
      <w:r w:rsidR="00D4392D" w:rsidRPr="00A20137">
        <w:rPr>
          <w:rFonts w:ascii="Arial" w:hAnsi="Arial" w:cs="Arial"/>
          <w:color w:val="000000" w:themeColor="text1"/>
          <w:sz w:val="24"/>
          <w:szCs w:val="24"/>
        </w:rPr>
        <w:t>равления в Российской Федерации»</w:t>
      </w:r>
      <w:r w:rsidRPr="00A20137">
        <w:rPr>
          <w:rFonts w:ascii="Arial" w:hAnsi="Arial" w:cs="Arial"/>
          <w:color w:val="000000" w:themeColor="text1"/>
          <w:sz w:val="24"/>
          <w:szCs w:val="24"/>
        </w:rPr>
        <w:t>;</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 Федеральным </w:t>
      </w:r>
      <w:hyperlink r:id="rId18" w:history="1">
        <w:r w:rsidRPr="00A20137">
          <w:rPr>
            <w:rFonts w:ascii="Arial" w:hAnsi="Arial" w:cs="Arial"/>
            <w:color w:val="000000" w:themeColor="text1"/>
            <w:sz w:val="24"/>
            <w:szCs w:val="24"/>
          </w:rPr>
          <w:t>законом</w:t>
        </w:r>
      </w:hyperlink>
      <w:r w:rsidR="00C63302" w:rsidRPr="00A20137">
        <w:rPr>
          <w:rFonts w:ascii="Arial" w:hAnsi="Arial" w:cs="Arial"/>
          <w:color w:val="000000" w:themeColor="text1"/>
          <w:sz w:val="24"/>
          <w:szCs w:val="24"/>
        </w:rPr>
        <w:t xml:space="preserve"> от 27.07.2010 </w:t>
      </w:r>
      <w:r w:rsidR="00480BED" w:rsidRPr="00A20137">
        <w:rPr>
          <w:rFonts w:ascii="Arial" w:hAnsi="Arial" w:cs="Arial"/>
          <w:color w:val="000000" w:themeColor="text1"/>
          <w:sz w:val="24"/>
          <w:szCs w:val="24"/>
        </w:rPr>
        <w:t>№</w:t>
      </w:r>
      <w:r w:rsidR="00C63302" w:rsidRPr="00A20137">
        <w:rPr>
          <w:rFonts w:ascii="Arial" w:hAnsi="Arial" w:cs="Arial"/>
          <w:color w:val="000000" w:themeColor="text1"/>
          <w:sz w:val="24"/>
          <w:szCs w:val="24"/>
        </w:rPr>
        <w:t xml:space="preserve"> 210-ФЗ «</w:t>
      </w:r>
      <w:r w:rsidRPr="00A20137">
        <w:rPr>
          <w:rFonts w:ascii="Arial" w:hAnsi="Arial" w:cs="Arial"/>
          <w:color w:val="000000" w:themeColor="text1"/>
          <w:sz w:val="24"/>
          <w:szCs w:val="24"/>
        </w:rPr>
        <w:t>Об организации предоставления госуда</w:t>
      </w:r>
      <w:r w:rsidR="00C63302" w:rsidRPr="00A20137">
        <w:rPr>
          <w:rFonts w:ascii="Arial" w:hAnsi="Arial" w:cs="Arial"/>
          <w:color w:val="000000" w:themeColor="text1"/>
          <w:sz w:val="24"/>
          <w:szCs w:val="24"/>
        </w:rPr>
        <w:t>рственных и муниципальных услуг»</w:t>
      </w:r>
      <w:r w:rsidRPr="00A20137">
        <w:rPr>
          <w:rFonts w:ascii="Arial" w:hAnsi="Arial" w:cs="Arial"/>
          <w:color w:val="000000" w:themeColor="text1"/>
          <w:sz w:val="24"/>
          <w:szCs w:val="24"/>
        </w:rPr>
        <w:t>;</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 Федеральным </w:t>
      </w:r>
      <w:hyperlink r:id="rId19" w:history="1">
        <w:r w:rsidRPr="00A20137">
          <w:rPr>
            <w:rFonts w:ascii="Arial" w:hAnsi="Arial" w:cs="Arial"/>
            <w:color w:val="000000" w:themeColor="text1"/>
            <w:sz w:val="24"/>
            <w:szCs w:val="24"/>
          </w:rPr>
          <w:t>законом</w:t>
        </w:r>
      </w:hyperlink>
      <w:r w:rsidR="00C63302" w:rsidRPr="00A20137">
        <w:rPr>
          <w:rFonts w:ascii="Arial" w:hAnsi="Arial" w:cs="Arial"/>
          <w:color w:val="000000" w:themeColor="text1"/>
          <w:sz w:val="24"/>
          <w:szCs w:val="24"/>
        </w:rPr>
        <w:t xml:space="preserve"> от 27.07.2006 </w:t>
      </w:r>
      <w:r w:rsidR="00480BED" w:rsidRPr="00A20137">
        <w:rPr>
          <w:rFonts w:ascii="Arial" w:hAnsi="Arial" w:cs="Arial"/>
          <w:color w:val="000000" w:themeColor="text1"/>
          <w:sz w:val="24"/>
          <w:szCs w:val="24"/>
        </w:rPr>
        <w:t>№</w:t>
      </w:r>
      <w:r w:rsidR="00C63302" w:rsidRPr="00A20137">
        <w:rPr>
          <w:rFonts w:ascii="Arial" w:hAnsi="Arial" w:cs="Arial"/>
          <w:color w:val="000000" w:themeColor="text1"/>
          <w:sz w:val="24"/>
          <w:szCs w:val="24"/>
        </w:rPr>
        <w:t xml:space="preserve"> 152-ФЗ «О персональных данных»</w:t>
      </w:r>
      <w:r w:rsidRPr="00A20137">
        <w:rPr>
          <w:rFonts w:ascii="Arial" w:hAnsi="Arial" w:cs="Arial"/>
          <w:color w:val="000000" w:themeColor="text1"/>
          <w:sz w:val="24"/>
          <w:szCs w:val="24"/>
        </w:rPr>
        <w:t>;</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 </w:t>
      </w:r>
      <w:hyperlink r:id="rId20" w:history="1">
        <w:r w:rsidRPr="00A20137">
          <w:rPr>
            <w:rFonts w:ascii="Arial" w:hAnsi="Arial" w:cs="Arial"/>
            <w:color w:val="000000" w:themeColor="text1"/>
            <w:sz w:val="24"/>
            <w:szCs w:val="24"/>
          </w:rPr>
          <w:t>Законом</w:t>
        </w:r>
      </w:hyperlink>
      <w:r w:rsidRPr="00A20137">
        <w:rPr>
          <w:rFonts w:ascii="Arial" w:hAnsi="Arial" w:cs="Arial"/>
          <w:color w:val="000000" w:themeColor="text1"/>
          <w:sz w:val="24"/>
          <w:szCs w:val="24"/>
        </w:rPr>
        <w:t xml:space="preserve"> Мурманской области от 07.07.2005 </w:t>
      </w:r>
      <w:r w:rsidR="00480BED" w:rsidRPr="00A20137">
        <w:rPr>
          <w:rFonts w:ascii="Arial" w:hAnsi="Arial" w:cs="Arial"/>
          <w:color w:val="000000" w:themeColor="text1"/>
          <w:sz w:val="24"/>
          <w:szCs w:val="24"/>
        </w:rPr>
        <w:t>№</w:t>
      </w:r>
      <w:r w:rsidR="00D14D28" w:rsidRPr="00A20137">
        <w:rPr>
          <w:rFonts w:ascii="Arial" w:hAnsi="Arial" w:cs="Arial"/>
          <w:color w:val="000000" w:themeColor="text1"/>
          <w:sz w:val="24"/>
          <w:szCs w:val="24"/>
        </w:rPr>
        <w:t xml:space="preserve"> 646-01-ЗМО «</w:t>
      </w:r>
      <w:r w:rsidRPr="00A20137">
        <w:rPr>
          <w:rFonts w:ascii="Arial" w:hAnsi="Arial" w:cs="Arial"/>
          <w:color w:val="000000" w:themeColor="text1"/>
          <w:sz w:val="24"/>
          <w:szCs w:val="24"/>
        </w:rPr>
        <w:t>О предоставлении жилых помещений муниципального жилищного фонда</w:t>
      </w:r>
      <w:r w:rsidR="00D14D28" w:rsidRPr="00A20137">
        <w:rPr>
          <w:rFonts w:ascii="Arial" w:hAnsi="Arial" w:cs="Arial"/>
          <w:color w:val="000000" w:themeColor="text1"/>
          <w:sz w:val="24"/>
          <w:szCs w:val="24"/>
        </w:rPr>
        <w:t xml:space="preserve"> по договорам социального найма»</w:t>
      </w:r>
      <w:r w:rsidR="00806F04" w:rsidRPr="00A20137">
        <w:rPr>
          <w:rFonts w:ascii="Arial" w:hAnsi="Arial" w:cs="Arial"/>
          <w:color w:val="000000" w:themeColor="text1"/>
          <w:sz w:val="24"/>
          <w:szCs w:val="24"/>
        </w:rPr>
        <w:t>;</w:t>
      </w:r>
    </w:p>
    <w:p w:rsidR="0001267E" w:rsidRPr="00A20137" w:rsidRDefault="0001267E" w:rsidP="000947BB">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 </w:t>
      </w:r>
      <w:r w:rsidR="00806F04" w:rsidRPr="00A20137">
        <w:rPr>
          <w:rFonts w:ascii="Arial" w:hAnsi="Arial" w:cs="Arial"/>
          <w:color w:val="000000" w:themeColor="text1"/>
          <w:sz w:val="24"/>
          <w:szCs w:val="24"/>
        </w:rPr>
        <w:t>Уставом городского поселения Печенга</w:t>
      </w:r>
      <w:r w:rsidRPr="00A20137">
        <w:rPr>
          <w:rFonts w:ascii="Arial" w:hAnsi="Arial" w:cs="Arial"/>
          <w:color w:val="000000" w:themeColor="text1"/>
          <w:sz w:val="24"/>
          <w:szCs w:val="24"/>
        </w:rPr>
        <w:t>;</w:t>
      </w:r>
    </w:p>
    <w:p w:rsidR="00474087" w:rsidRPr="00A20137" w:rsidRDefault="00474087" w:rsidP="000947BB">
      <w:pPr>
        <w:pStyle w:val="ac"/>
        <w:spacing w:before="0" w:beforeAutospacing="0" w:after="0" w:afterAutospacing="0"/>
        <w:ind w:firstLine="567"/>
        <w:jc w:val="both"/>
        <w:rPr>
          <w:rFonts w:ascii="Arial" w:hAnsi="Arial" w:cs="Arial"/>
          <w:color w:val="000000" w:themeColor="text1"/>
        </w:rPr>
      </w:pPr>
      <w:bookmarkStart w:id="5" w:name="P227"/>
      <w:bookmarkEnd w:id="5"/>
      <w:r w:rsidRPr="00A20137">
        <w:rPr>
          <w:rFonts w:ascii="Arial" w:hAnsi="Arial" w:cs="Arial"/>
          <w:color w:val="000000" w:themeColor="text1"/>
        </w:rPr>
        <w:t xml:space="preserve">- </w:t>
      </w:r>
      <w:hyperlink r:id="rId21" w:history="1">
        <w:r w:rsidRPr="00A20137">
          <w:rPr>
            <w:rFonts w:ascii="Arial" w:hAnsi="Arial" w:cs="Arial"/>
            <w:color w:val="000000" w:themeColor="text1"/>
          </w:rPr>
          <w:t>решением</w:t>
        </w:r>
      </w:hyperlink>
      <w:r w:rsidRPr="00A20137">
        <w:rPr>
          <w:rFonts w:ascii="Arial" w:hAnsi="Arial" w:cs="Arial"/>
          <w:color w:val="000000" w:themeColor="text1"/>
        </w:rPr>
        <w:t xml:space="preserve"> Совета депутатов муниципального образования городское поселение Печенга от 18.05.2011 </w:t>
      </w:r>
      <w:r w:rsidR="00480BED" w:rsidRPr="00A20137">
        <w:rPr>
          <w:rFonts w:ascii="Arial" w:hAnsi="Arial" w:cs="Arial"/>
          <w:color w:val="000000" w:themeColor="text1"/>
        </w:rPr>
        <w:t>№</w:t>
      </w:r>
      <w:r w:rsidRPr="00A20137">
        <w:rPr>
          <w:rFonts w:ascii="Arial" w:hAnsi="Arial" w:cs="Arial"/>
          <w:color w:val="000000" w:themeColor="text1"/>
        </w:rPr>
        <w:t xml:space="preserve"> 109 «Об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w:t>
      </w:r>
      <w:proofErr w:type="spellStart"/>
      <w:r w:rsidRPr="00A20137">
        <w:rPr>
          <w:rFonts w:ascii="Arial" w:hAnsi="Arial" w:cs="Arial"/>
          <w:color w:val="000000" w:themeColor="text1"/>
        </w:rPr>
        <w:t>Печенгского</w:t>
      </w:r>
      <w:proofErr w:type="spellEnd"/>
      <w:r w:rsidRPr="00A20137">
        <w:rPr>
          <w:rFonts w:ascii="Arial" w:hAnsi="Arial" w:cs="Arial"/>
          <w:color w:val="000000" w:themeColor="text1"/>
        </w:rPr>
        <w:t xml:space="preserve"> района Мурманской области»;</w:t>
      </w:r>
    </w:p>
    <w:p w:rsidR="00474087" w:rsidRPr="00A20137" w:rsidRDefault="00474087" w:rsidP="00474087">
      <w:pPr>
        <w:pStyle w:val="ConsPlusNonformat"/>
        <w:widowControl/>
        <w:ind w:firstLine="567"/>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 xml:space="preserve">- </w:t>
      </w:r>
      <w:hyperlink r:id="rId22" w:history="1">
        <w:r w:rsidRPr="00A20137">
          <w:rPr>
            <w:rFonts w:ascii="Arial" w:hAnsi="Arial" w:cs="Arial"/>
            <w:color w:val="000000" w:themeColor="text1"/>
            <w:sz w:val="24"/>
            <w:szCs w:val="24"/>
          </w:rPr>
          <w:t>решением</w:t>
        </w:r>
      </w:hyperlink>
      <w:r w:rsidRPr="00A20137">
        <w:rPr>
          <w:rFonts w:ascii="Arial" w:hAnsi="Arial" w:cs="Arial"/>
          <w:color w:val="000000" w:themeColor="text1"/>
          <w:sz w:val="24"/>
          <w:szCs w:val="24"/>
        </w:rPr>
        <w:t xml:space="preserve"> Совета депутатов муниципального образования городское поселение Печенга от 26.11.2015 </w:t>
      </w:r>
      <w:r w:rsidR="00480BED" w:rsidRPr="00A20137">
        <w:rPr>
          <w:rFonts w:ascii="Arial" w:hAnsi="Arial" w:cs="Arial"/>
          <w:color w:val="000000" w:themeColor="text1"/>
          <w:sz w:val="24"/>
          <w:szCs w:val="24"/>
        </w:rPr>
        <w:t>№</w:t>
      </w:r>
      <w:r w:rsidRPr="00A20137">
        <w:rPr>
          <w:rFonts w:ascii="Arial" w:hAnsi="Arial" w:cs="Arial"/>
          <w:color w:val="000000" w:themeColor="text1"/>
          <w:sz w:val="24"/>
          <w:szCs w:val="24"/>
        </w:rPr>
        <w:t xml:space="preserve"> 105 «Об установлении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учет в качестве нуждающихся в жилых помещениях по договорам социального найма»;</w:t>
      </w:r>
      <w:proofErr w:type="gramEnd"/>
    </w:p>
    <w:p w:rsidR="00133277" w:rsidRPr="00A20137" w:rsidRDefault="00133277" w:rsidP="00133277">
      <w:pPr>
        <w:pStyle w:val="ConsPlusNormal"/>
        <w:ind w:firstLine="567"/>
        <w:jc w:val="center"/>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2.6. Перечень документов, необходимых в соответствии</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с нормативными правовыми актами для предоставления</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bookmarkStart w:id="6" w:name="P231"/>
      <w:bookmarkEnd w:id="6"/>
      <w:r w:rsidRPr="00A20137">
        <w:rPr>
          <w:rFonts w:ascii="Arial" w:hAnsi="Arial" w:cs="Arial"/>
          <w:color w:val="000000" w:themeColor="text1"/>
          <w:sz w:val="24"/>
          <w:szCs w:val="24"/>
        </w:rPr>
        <w:t xml:space="preserve">2.6.1. Для принятия на учет в качестве нуждающегося в жилом помещении </w:t>
      </w:r>
      <w:r w:rsidRPr="00A20137">
        <w:rPr>
          <w:rFonts w:ascii="Arial" w:hAnsi="Arial" w:cs="Arial"/>
          <w:color w:val="000000" w:themeColor="text1"/>
          <w:sz w:val="24"/>
          <w:szCs w:val="24"/>
        </w:rPr>
        <w:lastRenderedPageBreak/>
        <w:t xml:space="preserve">(далее - учет) Заявитель направляет в </w:t>
      </w:r>
      <w:r w:rsidR="00281BEA" w:rsidRPr="00A20137">
        <w:rPr>
          <w:rFonts w:ascii="Arial" w:hAnsi="Arial" w:cs="Arial"/>
          <w:color w:val="000000" w:themeColor="text1"/>
          <w:sz w:val="24"/>
          <w:szCs w:val="24"/>
        </w:rPr>
        <w:t>Администрацию</w:t>
      </w:r>
      <w:r w:rsidR="008F6B91">
        <w:rPr>
          <w:rFonts w:ascii="Arial" w:hAnsi="Arial" w:cs="Arial"/>
          <w:color w:val="000000" w:themeColor="text1"/>
          <w:sz w:val="24"/>
          <w:szCs w:val="24"/>
        </w:rPr>
        <w:t xml:space="preserve"> </w:t>
      </w:r>
      <w:hyperlink w:anchor="P577" w:history="1">
        <w:r w:rsidRPr="00A20137">
          <w:rPr>
            <w:rFonts w:ascii="Arial" w:hAnsi="Arial" w:cs="Arial"/>
            <w:color w:val="000000" w:themeColor="text1"/>
            <w:sz w:val="24"/>
            <w:szCs w:val="24"/>
          </w:rPr>
          <w:t>заявление</w:t>
        </w:r>
      </w:hyperlink>
      <w:r w:rsidRPr="00A20137">
        <w:rPr>
          <w:rFonts w:ascii="Arial" w:hAnsi="Arial" w:cs="Arial"/>
          <w:color w:val="000000" w:themeColor="text1"/>
          <w:sz w:val="24"/>
          <w:szCs w:val="24"/>
        </w:rPr>
        <w:t xml:space="preserve"> о принятии на учет, подписанное всеми дееспособными членами семьи (согласно приложению </w:t>
      </w:r>
      <w:r w:rsidR="00281BEA" w:rsidRPr="00A20137">
        <w:rPr>
          <w:rFonts w:ascii="Arial" w:hAnsi="Arial" w:cs="Arial"/>
          <w:color w:val="000000" w:themeColor="text1"/>
          <w:sz w:val="24"/>
          <w:szCs w:val="24"/>
        </w:rPr>
        <w:t>№</w:t>
      </w:r>
      <w:r w:rsidRPr="00A20137">
        <w:rPr>
          <w:rFonts w:ascii="Arial" w:hAnsi="Arial" w:cs="Arial"/>
          <w:color w:val="000000" w:themeColor="text1"/>
          <w:sz w:val="24"/>
          <w:szCs w:val="24"/>
        </w:rPr>
        <w:t xml:space="preserve"> 1 к настоящему Административному регламенту) (далее - Заявление).</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Кроме того, для предоставления муниципальной услуги необходимы следующие документы:</w:t>
      </w:r>
    </w:p>
    <w:p w:rsidR="0001267E" w:rsidRPr="00A20137" w:rsidRDefault="0001267E" w:rsidP="0001267E">
      <w:pPr>
        <w:pStyle w:val="ConsPlusNormal"/>
        <w:ind w:firstLine="540"/>
        <w:jc w:val="both"/>
        <w:rPr>
          <w:rFonts w:ascii="Arial" w:hAnsi="Arial" w:cs="Arial"/>
          <w:color w:val="000000" w:themeColor="text1"/>
          <w:sz w:val="24"/>
          <w:szCs w:val="24"/>
        </w:rPr>
      </w:pPr>
      <w:bookmarkStart w:id="7" w:name="P235"/>
      <w:bookmarkEnd w:id="7"/>
      <w:r w:rsidRPr="00A20137">
        <w:rPr>
          <w:rFonts w:ascii="Arial" w:hAnsi="Arial" w:cs="Arial"/>
          <w:color w:val="000000" w:themeColor="text1"/>
          <w:sz w:val="24"/>
          <w:szCs w:val="24"/>
        </w:rPr>
        <w:t>2.6.1.1. Копии документов, удостоверяющих личность и подтверждающих гражданство Российской Федерации Заявителя и членов его семьи.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К документам, удостоверяющим личность Заявителя (членов его семьи), относятся:</w:t>
      </w:r>
    </w:p>
    <w:p w:rsidR="00F747AC" w:rsidRPr="00F747AC" w:rsidRDefault="0001267E" w:rsidP="00F747AC">
      <w:pPr>
        <w:pStyle w:val="ConsPlusNormal"/>
        <w:ind w:firstLine="540"/>
        <w:jc w:val="both"/>
        <w:rPr>
          <w:rFonts w:ascii="Arial" w:hAnsi="Arial" w:cs="Arial"/>
          <w:sz w:val="24"/>
          <w:szCs w:val="24"/>
        </w:rPr>
      </w:pPr>
      <w:r w:rsidRPr="00F747AC">
        <w:rPr>
          <w:rFonts w:ascii="Arial" w:hAnsi="Arial" w:cs="Arial"/>
          <w:color w:val="000000" w:themeColor="text1"/>
          <w:sz w:val="24"/>
          <w:szCs w:val="24"/>
        </w:rPr>
        <w:t xml:space="preserve">1) </w:t>
      </w:r>
      <w:r w:rsidR="00F747AC" w:rsidRPr="00F747AC">
        <w:rPr>
          <w:rFonts w:ascii="Arial" w:hAnsi="Arial" w:cs="Arial"/>
          <w:sz w:val="24"/>
          <w:szCs w:val="24"/>
        </w:rPr>
        <w:t>паспорт или иные документы, удостоверяющие личность и подтверждающие гр</w:t>
      </w:r>
      <w:r w:rsidR="00F747AC">
        <w:rPr>
          <w:rFonts w:ascii="Arial" w:hAnsi="Arial" w:cs="Arial"/>
          <w:sz w:val="24"/>
          <w:szCs w:val="24"/>
        </w:rPr>
        <w:t>ажданство Российской Федерации З</w:t>
      </w:r>
      <w:r w:rsidR="007F5D9B">
        <w:rPr>
          <w:rFonts w:ascii="Arial" w:hAnsi="Arial" w:cs="Arial"/>
          <w:sz w:val="24"/>
          <w:szCs w:val="24"/>
        </w:rPr>
        <w:t>аявителя и членов его семьи.</w:t>
      </w:r>
    </w:p>
    <w:p w:rsidR="0001267E"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2.6.1.2. Документы, содержащие сведения о составе семьи и степени родства, в том числе:</w:t>
      </w:r>
    </w:p>
    <w:p w:rsidR="0001267E" w:rsidRPr="00A20137" w:rsidRDefault="0001267E" w:rsidP="0001267E">
      <w:pPr>
        <w:pStyle w:val="ConsPlusNormal"/>
        <w:ind w:firstLine="540"/>
        <w:jc w:val="both"/>
        <w:rPr>
          <w:rFonts w:ascii="Arial" w:hAnsi="Arial" w:cs="Arial"/>
          <w:color w:val="000000" w:themeColor="text1"/>
          <w:sz w:val="24"/>
          <w:szCs w:val="24"/>
        </w:rPr>
      </w:pPr>
      <w:bookmarkStart w:id="8" w:name="P241"/>
      <w:bookmarkEnd w:id="8"/>
      <w:r w:rsidRPr="00A20137">
        <w:rPr>
          <w:rFonts w:ascii="Arial" w:hAnsi="Arial" w:cs="Arial"/>
          <w:color w:val="000000" w:themeColor="text1"/>
          <w:sz w:val="24"/>
          <w:szCs w:val="24"/>
        </w:rPr>
        <w:t xml:space="preserve">1) </w:t>
      </w:r>
      <w:hyperlink r:id="rId23" w:history="1">
        <w:r w:rsidRPr="00A20137">
          <w:rPr>
            <w:rFonts w:ascii="Arial" w:hAnsi="Arial" w:cs="Arial"/>
            <w:color w:val="000000" w:themeColor="text1"/>
            <w:sz w:val="24"/>
            <w:szCs w:val="24"/>
          </w:rPr>
          <w:t>справка</w:t>
        </w:r>
      </w:hyperlink>
      <w:r w:rsidRPr="00A20137">
        <w:rPr>
          <w:rFonts w:ascii="Arial" w:hAnsi="Arial" w:cs="Arial"/>
          <w:color w:val="000000" w:themeColor="text1"/>
          <w:sz w:val="24"/>
          <w:szCs w:val="24"/>
        </w:rPr>
        <w:t xml:space="preserve">, содержащая сведения о регистрации граждан по месту пребывания и по месту жительства в жилом помещении и информацию о жилом помещении (форма </w:t>
      </w:r>
      <w:r w:rsidR="00480BED" w:rsidRPr="00A20137">
        <w:rPr>
          <w:rFonts w:ascii="Arial" w:hAnsi="Arial" w:cs="Arial"/>
          <w:color w:val="000000" w:themeColor="text1"/>
          <w:sz w:val="24"/>
          <w:szCs w:val="24"/>
        </w:rPr>
        <w:t>№</w:t>
      </w:r>
      <w:r w:rsidRPr="00A20137">
        <w:rPr>
          <w:rFonts w:ascii="Arial" w:hAnsi="Arial" w:cs="Arial"/>
          <w:color w:val="000000" w:themeColor="text1"/>
          <w:sz w:val="24"/>
          <w:szCs w:val="24"/>
        </w:rPr>
        <w:t xml:space="preserve"> 9);</w:t>
      </w:r>
    </w:p>
    <w:p w:rsidR="0001267E" w:rsidRPr="00A20137" w:rsidRDefault="003D1F72" w:rsidP="003D1F72">
      <w:pPr>
        <w:pStyle w:val="ConsPlusNormal"/>
        <w:tabs>
          <w:tab w:val="left" w:pos="851"/>
        </w:tabs>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2) </w:t>
      </w:r>
      <w:r w:rsidR="0001267E" w:rsidRPr="00A20137">
        <w:rPr>
          <w:rFonts w:ascii="Arial" w:hAnsi="Arial" w:cs="Arial"/>
          <w:color w:val="000000" w:themeColor="text1"/>
          <w:sz w:val="24"/>
          <w:szCs w:val="24"/>
        </w:rPr>
        <w:t>документы, подтверждающие право пользования жилым помещением, занимаемым Заявителем и членами его семьи, к которым относятся:</w:t>
      </w:r>
    </w:p>
    <w:p w:rsidR="0001267E" w:rsidRPr="00A20137" w:rsidRDefault="0001267E" w:rsidP="0001267E">
      <w:pPr>
        <w:pStyle w:val="ConsPlusNormal"/>
        <w:ind w:firstLine="540"/>
        <w:jc w:val="both"/>
        <w:rPr>
          <w:rFonts w:ascii="Arial" w:hAnsi="Arial" w:cs="Arial"/>
          <w:color w:val="000000" w:themeColor="text1"/>
          <w:sz w:val="24"/>
          <w:szCs w:val="24"/>
        </w:rPr>
      </w:pPr>
      <w:bookmarkStart w:id="9" w:name="P243"/>
      <w:bookmarkEnd w:id="9"/>
      <w:r w:rsidRPr="00A20137">
        <w:rPr>
          <w:rFonts w:ascii="Arial" w:hAnsi="Arial" w:cs="Arial"/>
          <w:color w:val="000000" w:themeColor="text1"/>
          <w:sz w:val="24"/>
          <w:szCs w:val="24"/>
        </w:rPr>
        <w:t xml:space="preserve">а) копия договора социального найма (в случае если договор заключен после введения Жилищного </w:t>
      </w:r>
      <w:hyperlink r:id="rId24" w:history="1">
        <w:r w:rsidRPr="00A20137">
          <w:rPr>
            <w:rFonts w:ascii="Arial" w:hAnsi="Arial" w:cs="Arial"/>
            <w:color w:val="000000" w:themeColor="text1"/>
            <w:sz w:val="24"/>
            <w:szCs w:val="24"/>
          </w:rPr>
          <w:t>кодекса</w:t>
        </w:r>
      </w:hyperlink>
      <w:r w:rsidRPr="00A20137">
        <w:rPr>
          <w:rFonts w:ascii="Arial" w:hAnsi="Arial" w:cs="Arial"/>
          <w:color w:val="000000" w:themeColor="text1"/>
          <w:sz w:val="24"/>
          <w:szCs w:val="24"/>
        </w:rPr>
        <w:t xml:space="preserve"> РФ) или копия </w:t>
      </w:r>
      <w:proofErr w:type="gramStart"/>
      <w:r w:rsidRPr="00A20137">
        <w:rPr>
          <w:rFonts w:ascii="Arial" w:hAnsi="Arial" w:cs="Arial"/>
          <w:color w:val="000000" w:themeColor="text1"/>
          <w:sz w:val="24"/>
          <w:szCs w:val="24"/>
        </w:rPr>
        <w:t>договора найма жилого помещения жилищного фонда социального использования</w:t>
      </w:r>
      <w:proofErr w:type="gramEnd"/>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bookmarkStart w:id="10" w:name="P245"/>
      <w:bookmarkEnd w:id="10"/>
      <w:r w:rsidRPr="00A20137">
        <w:rPr>
          <w:rFonts w:ascii="Arial" w:hAnsi="Arial" w:cs="Arial"/>
          <w:color w:val="000000" w:themeColor="text1"/>
          <w:sz w:val="24"/>
          <w:szCs w:val="24"/>
        </w:rPr>
        <w:t>б) копия ордера;</w:t>
      </w:r>
    </w:p>
    <w:p w:rsidR="0001267E" w:rsidRPr="00A20137" w:rsidRDefault="0001267E" w:rsidP="0001267E">
      <w:pPr>
        <w:pStyle w:val="ConsPlusNormal"/>
        <w:ind w:firstLine="540"/>
        <w:jc w:val="both"/>
        <w:rPr>
          <w:rFonts w:ascii="Arial" w:hAnsi="Arial" w:cs="Arial"/>
          <w:color w:val="000000" w:themeColor="text1"/>
          <w:sz w:val="24"/>
          <w:szCs w:val="24"/>
        </w:rPr>
      </w:pPr>
      <w:bookmarkStart w:id="11" w:name="P246"/>
      <w:bookmarkEnd w:id="11"/>
      <w:r w:rsidRPr="00A20137">
        <w:rPr>
          <w:rFonts w:ascii="Arial" w:hAnsi="Arial" w:cs="Arial"/>
          <w:color w:val="000000" w:themeColor="text1"/>
          <w:sz w:val="24"/>
          <w:szCs w:val="24"/>
        </w:rPr>
        <w:t>в) документы, подтверждающие принятие компетентными органами решения о предоставлении жилого помещения;</w:t>
      </w:r>
    </w:p>
    <w:p w:rsidR="0001267E" w:rsidRPr="00A20137" w:rsidRDefault="0001267E" w:rsidP="0001267E">
      <w:pPr>
        <w:pStyle w:val="ConsPlusNormal"/>
        <w:ind w:firstLine="540"/>
        <w:jc w:val="both"/>
        <w:rPr>
          <w:rFonts w:ascii="Arial" w:hAnsi="Arial" w:cs="Arial"/>
          <w:color w:val="000000" w:themeColor="text1"/>
          <w:sz w:val="24"/>
          <w:szCs w:val="24"/>
        </w:rPr>
      </w:pPr>
      <w:bookmarkStart w:id="12" w:name="P247"/>
      <w:bookmarkEnd w:id="12"/>
      <w:r w:rsidRPr="00A20137">
        <w:rPr>
          <w:rFonts w:ascii="Arial" w:hAnsi="Arial" w:cs="Arial"/>
          <w:color w:val="000000" w:themeColor="text1"/>
          <w:sz w:val="24"/>
          <w:szCs w:val="24"/>
        </w:rPr>
        <w:t>3) копия свидетельства о рождении;</w:t>
      </w:r>
    </w:p>
    <w:p w:rsidR="0001267E" w:rsidRPr="00A20137" w:rsidRDefault="0001267E" w:rsidP="0001267E">
      <w:pPr>
        <w:pStyle w:val="ConsPlusNormal"/>
        <w:ind w:firstLine="540"/>
        <w:jc w:val="both"/>
        <w:rPr>
          <w:rFonts w:ascii="Arial" w:hAnsi="Arial" w:cs="Arial"/>
          <w:color w:val="000000" w:themeColor="text1"/>
          <w:sz w:val="24"/>
          <w:szCs w:val="24"/>
        </w:rPr>
      </w:pPr>
      <w:bookmarkStart w:id="13" w:name="P248"/>
      <w:bookmarkEnd w:id="13"/>
      <w:r w:rsidRPr="00A20137">
        <w:rPr>
          <w:rFonts w:ascii="Arial" w:hAnsi="Arial" w:cs="Arial"/>
          <w:color w:val="000000" w:themeColor="text1"/>
          <w:sz w:val="24"/>
          <w:szCs w:val="24"/>
        </w:rPr>
        <w:t>4) копия свидетельства о заключении (расторжении) брака;</w:t>
      </w:r>
    </w:p>
    <w:p w:rsidR="0001267E" w:rsidRPr="00A20137" w:rsidRDefault="0001267E" w:rsidP="0001267E">
      <w:pPr>
        <w:pStyle w:val="ConsPlusNormal"/>
        <w:ind w:firstLine="540"/>
        <w:jc w:val="both"/>
        <w:rPr>
          <w:rFonts w:ascii="Arial" w:hAnsi="Arial" w:cs="Arial"/>
          <w:color w:val="000000" w:themeColor="text1"/>
          <w:sz w:val="24"/>
          <w:szCs w:val="24"/>
        </w:rPr>
      </w:pPr>
      <w:bookmarkStart w:id="14" w:name="P249"/>
      <w:bookmarkEnd w:id="14"/>
      <w:r w:rsidRPr="00A20137">
        <w:rPr>
          <w:rFonts w:ascii="Arial" w:hAnsi="Arial" w:cs="Arial"/>
          <w:color w:val="000000" w:themeColor="text1"/>
          <w:sz w:val="24"/>
          <w:szCs w:val="24"/>
        </w:rPr>
        <w:t>5) копия решения суда об усыновлении (удочерении);</w:t>
      </w:r>
    </w:p>
    <w:p w:rsidR="0001267E" w:rsidRPr="00A20137" w:rsidRDefault="0001267E" w:rsidP="0001267E">
      <w:pPr>
        <w:pStyle w:val="ConsPlusNormal"/>
        <w:ind w:firstLine="540"/>
        <w:jc w:val="both"/>
        <w:rPr>
          <w:rFonts w:ascii="Arial" w:hAnsi="Arial" w:cs="Arial"/>
          <w:color w:val="000000" w:themeColor="text1"/>
          <w:sz w:val="24"/>
          <w:szCs w:val="24"/>
        </w:rPr>
      </w:pPr>
      <w:bookmarkStart w:id="15" w:name="P250"/>
      <w:bookmarkEnd w:id="15"/>
      <w:r w:rsidRPr="00A20137">
        <w:rPr>
          <w:rFonts w:ascii="Arial" w:hAnsi="Arial" w:cs="Arial"/>
          <w:color w:val="000000" w:themeColor="text1"/>
          <w:sz w:val="24"/>
          <w:szCs w:val="24"/>
        </w:rPr>
        <w:t>6) копия решение суда о признании гражданина членом семьи Заявителя.</w:t>
      </w:r>
    </w:p>
    <w:p w:rsidR="0001267E" w:rsidRPr="00A20137" w:rsidRDefault="0001267E" w:rsidP="0001267E">
      <w:pPr>
        <w:pStyle w:val="ConsPlusNormal"/>
        <w:ind w:firstLine="540"/>
        <w:jc w:val="both"/>
        <w:rPr>
          <w:rFonts w:ascii="Arial" w:hAnsi="Arial" w:cs="Arial"/>
          <w:color w:val="000000" w:themeColor="text1"/>
          <w:sz w:val="24"/>
          <w:szCs w:val="24"/>
        </w:rPr>
      </w:pPr>
      <w:bookmarkStart w:id="16" w:name="P251"/>
      <w:bookmarkEnd w:id="16"/>
      <w:r w:rsidRPr="00A20137">
        <w:rPr>
          <w:rFonts w:ascii="Arial" w:hAnsi="Arial" w:cs="Arial"/>
          <w:color w:val="000000" w:themeColor="text1"/>
          <w:sz w:val="24"/>
          <w:szCs w:val="24"/>
        </w:rPr>
        <w:t>2.6.1.3. Документ о наличии или отсутствии жилых помещений, принадлежащих на праве собственности Заявителю и членам его семьи (до 1998 года).</w:t>
      </w:r>
    </w:p>
    <w:p w:rsidR="0001267E" w:rsidRPr="00A20137" w:rsidRDefault="0001267E" w:rsidP="0001267E">
      <w:pPr>
        <w:pStyle w:val="ConsPlusNormal"/>
        <w:ind w:firstLine="540"/>
        <w:jc w:val="both"/>
        <w:rPr>
          <w:rFonts w:ascii="Arial" w:hAnsi="Arial" w:cs="Arial"/>
          <w:color w:val="000000" w:themeColor="text1"/>
          <w:sz w:val="24"/>
          <w:szCs w:val="24"/>
        </w:rPr>
      </w:pPr>
      <w:bookmarkStart w:id="17" w:name="P252"/>
      <w:bookmarkEnd w:id="17"/>
      <w:r w:rsidRPr="00A20137">
        <w:rPr>
          <w:rFonts w:ascii="Arial" w:hAnsi="Arial" w:cs="Arial"/>
          <w:color w:val="000000" w:themeColor="text1"/>
          <w:sz w:val="24"/>
          <w:szCs w:val="24"/>
        </w:rPr>
        <w:t>2.6.1.4. Документ о наличии или отсутствии жилых помещений, принадлежащих на праве собственности Заявителю и членам его семьи.</w:t>
      </w:r>
    </w:p>
    <w:p w:rsidR="0001267E" w:rsidRPr="00A20137" w:rsidRDefault="0001267E" w:rsidP="0001267E">
      <w:pPr>
        <w:pStyle w:val="ConsPlusNormal"/>
        <w:ind w:firstLine="540"/>
        <w:jc w:val="both"/>
        <w:rPr>
          <w:rFonts w:ascii="Arial" w:hAnsi="Arial" w:cs="Arial"/>
          <w:color w:val="000000" w:themeColor="text1"/>
          <w:sz w:val="24"/>
          <w:szCs w:val="24"/>
        </w:rPr>
      </w:pPr>
      <w:bookmarkStart w:id="18" w:name="P253"/>
      <w:bookmarkEnd w:id="18"/>
      <w:r w:rsidRPr="00A20137">
        <w:rPr>
          <w:rFonts w:ascii="Arial" w:hAnsi="Arial" w:cs="Arial"/>
          <w:color w:val="000000" w:themeColor="text1"/>
          <w:sz w:val="24"/>
          <w:szCs w:val="24"/>
        </w:rPr>
        <w:t>2.6.1.5. Документы, подтверждающие право на дополнительную площадь (для граждан, имеющих право на дополнительную площадь).</w:t>
      </w:r>
    </w:p>
    <w:p w:rsidR="0001267E" w:rsidRPr="00A20137" w:rsidRDefault="0001267E" w:rsidP="0001267E">
      <w:pPr>
        <w:pStyle w:val="ConsPlusNormal"/>
        <w:ind w:firstLine="540"/>
        <w:jc w:val="both"/>
        <w:rPr>
          <w:rFonts w:ascii="Arial" w:hAnsi="Arial" w:cs="Arial"/>
          <w:color w:val="000000" w:themeColor="text1"/>
          <w:sz w:val="24"/>
          <w:szCs w:val="24"/>
        </w:rPr>
      </w:pPr>
      <w:bookmarkStart w:id="19" w:name="P254"/>
      <w:bookmarkEnd w:id="19"/>
      <w:r w:rsidRPr="00A20137">
        <w:rPr>
          <w:rFonts w:ascii="Arial" w:hAnsi="Arial" w:cs="Arial"/>
          <w:color w:val="000000" w:themeColor="text1"/>
          <w:sz w:val="24"/>
          <w:szCs w:val="24"/>
        </w:rPr>
        <w:t>2.6.1.6. Документ, подтверждающий право Заявителя на получение жилого помещения по договору социального найма вне очереди.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Жилые помещения вне очереди предоставляются в случае, если: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1) жилое помещение Заявителя признано непригодным для проживания в установленном порядке, ремонту или реконструкции не подлежит;</w:t>
      </w:r>
    </w:p>
    <w:p w:rsidR="0001267E" w:rsidRPr="00A20137" w:rsidRDefault="0001267E" w:rsidP="0001267E">
      <w:pPr>
        <w:pStyle w:val="ConsPlusNormal"/>
        <w:ind w:firstLine="540"/>
        <w:jc w:val="both"/>
        <w:rPr>
          <w:rFonts w:ascii="Arial" w:hAnsi="Arial" w:cs="Arial"/>
          <w:color w:val="000000" w:themeColor="text1"/>
          <w:sz w:val="24"/>
          <w:szCs w:val="24"/>
        </w:rPr>
      </w:pPr>
      <w:bookmarkStart w:id="20" w:name="P257"/>
      <w:bookmarkEnd w:id="20"/>
      <w:r w:rsidRPr="00A20137">
        <w:rPr>
          <w:rFonts w:ascii="Arial" w:hAnsi="Arial" w:cs="Arial"/>
          <w:color w:val="000000" w:themeColor="text1"/>
          <w:sz w:val="24"/>
          <w:szCs w:val="24"/>
        </w:rPr>
        <w:t>2) Заявитель имеет тяжелую форму хронического заболевания, перечень которых утвержден Правительством РФ.</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2.6.1.7. Документы, содержащие сведения о доходах Заявителя и членов его семьи за двенадцать месяцев, предшествующих месяцу подачи Заявления о принятии на учет:</w:t>
      </w:r>
    </w:p>
    <w:p w:rsidR="0001267E" w:rsidRPr="00A20137" w:rsidRDefault="0001267E" w:rsidP="0001267E">
      <w:pPr>
        <w:pStyle w:val="ConsPlusNormal"/>
        <w:ind w:firstLine="540"/>
        <w:jc w:val="both"/>
        <w:rPr>
          <w:rFonts w:ascii="Arial" w:hAnsi="Arial" w:cs="Arial"/>
          <w:color w:val="000000" w:themeColor="text1"/>
          <w:sz w:val="24"/>
          <w:szCs w:val="24"/>
        </w:rPr>
      </w:pPr>
      <w:bookmarkStart w:id="21" w:name="P260"/>
      <w:bookmarkEnd w:id="21"/>
      <w:r w:rsidRPr="00A20137">
        <w:rPr>
          <w:rFonts w:ascii="Arial" w:hAnsi="Arial" w:cs="Arial"/>
          <w:color w:val="000000" w:themeColor="text1"/>
          <w:sz w:val="24"/>
          <w:szCs w:val="24"/>
        </w:rPr>
        <w:t>1) выписка из ЕГРИП для всех совершеннолетних членов семьи;</w:t>
      </w:r>
    </w:p>
    <w:p w:rsidR="0001267E" w:rsidRPr="00A20137" w:rsidRDefault="0001267E" w:rsidP="0001267E">
      <w:pPr>
        <w:pStyle w:val="ConsPlusNormal"/>
        <w:ind w:firstLine="540"/>
        <w:jc w:val="both"/>
        <w:rPr>
          <w:rFonts w:ascii="Arial" w:hAnsi="Arial" w:cs="Arial"/>
          <w:color w:val="000000" w:themeColor="text1"/>
          <w:sz w:val="24"/>
          <w:szCs w:val="24"/>
        </w:rPr>
      </w:pPr>
      <w:bookmarkStart w:id="22" w:name="P261"/>
      <w:bookmarkEnd w:id="22"/>
      <w:r w:rsidRPr="00A20137">
        <w:rPr>
          <w:rFonts w:ascii="Arial" w:hAnsi="Arial" w:cs="Arial"/>
          <w:color w:val="000000" w:themeColor="text1"/>
          <w:sz w:val="24"/>
          <w:szCs w:val="24"/>
        </w:rPr>
        <w:t>2) документы, содержащие сведения о доходах Заявителя и членов семьи с места работы;</w:t>
      </w:r>
    </w:p>
    <w:p w:rsidR="0001267E" w:rsidRPr="00A20137" w:rsidRDefault="0001267E" w:rsidP="0001267E">
      <w:pPr>
        <w:pStyle w:val="ConsPlusNormal"/>
        <w:ind w:firstLine="540"/>
        <w:jc w:val="both"/>
        <w:rPr>
          <w:rFonts w:ascii="Arial" w:hAnsi="Arial" w:cs="Arial"/>
          <w:color w:val="000000" w:themeColor="text1"/>
          <w:sz w:val="24"/>
          <w:szCs w:val="24"/>
        </w:rPr>
      </w:pPr>
      <w:bookmarkStart w:id="23" w:name="P262"/>
      <w:bookmarkEnd w:id="23"/>
      <w:r w:rsidRPr="00A20137">
        <w:rPr>
          <w:rFonts w:ascii="Arial" w:hAnsi="Arial" w:cs="Arial"/>
          <w:color w:val="000000" w:themeColor="text1"/>
          <w:sz w:val="24"/>
          <w:szCs w:val="24"/>
        </w:rPr>
        <w:t>3) копию трудовой книжки для неработающих членов семьи;</w:t>
      </w:r>
    </w:p>
    <w:p w:rsidR="0001267E" w:rsidRPr="00A20137" w:rsidRDefault="0001267E" w:rsidP="0001267E">
      <w:pPr>
        <w:pStyle w:val="ConsPlusNormal"/>
        <w:ind w:firstLine="540"/>
        <w:jc w:val="both"/>
        <w:rPr>
          <w:rFonts w:ascii="Arial" w:hAnsi="Arial" w:cs="Arial"/>
          <w:color w:val="000000" w:themeColor="text1"/>
          <w:sz w:val="24"/>
          <w:szCs w:val="24"/>
        </w:rPr>
      </w:pPr>
      <w:bookmarkStart w:id="24" w:name="P263"/>
      <w:bookmarkEnd w:id="24"/>
      <w:r w:rsidRPr="00A20137">
        <w:rPr>
          <w:rFonts w:ascii="Arial" w:hAnsi="Arial" w:cs="Arial"/>
          <w:color w:val="000000" w:themeColor="text1"/>
          <w:sz w:val="24"/>
          <w:szCs w:val="24"/>
        </w:rPr>
        <w:t>4) документ, содержащий сведения о постановке на учет физических лиц в качестве безработных и размере пособия по безработице;</w:t>
      </w:r>
    </w:p>
    <w:p w:rsidR="0001267E" w:rsidRPr="00A20137" w:rsidRDefault="0001267E" w:rsidP="0001267E">
      <w:pPr>
        <w:pStyle w:val="ConsPlusNormal"/>
        <w:ind w:firstLine="540"/>
        <w:jc w:val="both"/>
        <w:rPr>
          <w:rFonts w:ascii="Arial" w:hAnsi="Arial" w:cs="Arial"/>
          <w:color w:val="000000" w:themeColor="text1"/>
          <w:sz w:val="24"/>
          <w:szCs w:val="24"/>
        </w:rPr>
      </w:pPr>
      <w:bookmarkStart w:id="25" w:name="P264"/>
      <w:bookmarkEnd w:id="25"/>
      <w:r w:rsidRPr="00A20137">
        <w:rPr>
          <w:rFonts w:ascii="Arial" w:hAnsi="Arial" w:cs="Arial"/>
          <w:color w:val="000000" w:themeColor="text1"/>
          <w:sz w:val="24"/>
          <w:szCs w:val="24"/>
        </w:rPr>
        <w:t>5) сведения о назначенных и выплаченных суммах пенсии, ежемесячной денежной выплаты, дополнительного материального обеспечения;</w:t>
      </w:r>
    </w:p>
    <w:p w:rsidR="0001267E" w:rsidRPr="00A20137" w:rsidRDefault="0001267E" w:rsidP="0001267E">
      <w:pPr>
        <w:pStyle w:val="ConsPlusNormal"/>
        <w:ind w:firstLine="540"/>
        <w:jc w:val="both"/>
        <w:rPr>
          <w:rFonts w:ascii="Arial" w:hAnsi="Arial" w:cs="Arial"/>
          <w:color w:val="000000" w:themeColor="text1"/>
          <w:sz w:val="24"/>
          <w:szCs w:val="24"/>
        </w:rPr>
      </w:pPr>
      <w:bookmarkStart w:id="26" w:name="P265"/>
      <w:bookmarkEnd w:id="26"/>
      <w:r w:rsidRPr="00A20137">
        <w:rPr>
          <w:rFonts w:ascii="Arial" w:hAnsi="Arial" w:cs="Arial"/>
          <w:color w:val="000000" w:themeColor="text1"/>
          <w:sz w:val="24"/>
          <w:szCs w:val="24"/>
        </w:rPr>
        <w:t xml:space="preserve">6) документ, содержащий сведения о получении мер социальной поддержки, государственной социальной помощи, иных выплат социального характера для </w:t>
      </w:r>
      <w:r w:rsidRPr="00A20137">
        <w:rPr>
          <w:rFonts w:ascii="Arial" w:hAnsi="Arial" w:cs="Arial"/>
          <w:color w:val="000000" w:themeColor="text1"/>
          <w:sz w:val="24"/>
          <w:szCs w:val="24"/>
        </w:rPr>
        <w:lastRenderedPageBreak/>
        <w:t>получателей пособий;</w:t>
      </w:r>
    </w:p>
    <w:p w:rsidR="0001267E" w:rsidRPr="00A20137" w:rsidRDefault="0001267E" w:rsidP="0001267E">
      <w:pPr>
        <w:pStyle w:val="ConsPlusNormal"/>
        <w:ind w:firstLine="540"/>
        <w:jc w:val="both"/>
        <w:rPr>
          <w:rFonts w:ascii="Arial" w:hAnsi="Arial" w:cs="Arial"/>
          <w:color w:val="000000" w:themeColor="text1"/>
          <w:sz w:val="24"/>
          <w:szCs w:val="24"/>
        </w:rPr>
      </w:pPr>
      <w:bookmarkStart w:id="27" w:name="P266"/>
      <w:bookmarkEnd w:id="27"/>
      <w:r w:rsidRPr="00A20137">
        <w:rPr>
          <w:rFonts w:ascii="Arial" w:hAnsi="Arial" w:cs="Arial"/>
          <w:color w:val="000000" w:themeColor="text1"/>
          <w:sz w:val="24"/>
          <w:szCs w:val="24"/>
        </w:rPr>
        <w:t>7) документ с места учебы, содержащий сведения о получении (неполучении) стипенд</w:t>
      </w:r>
      <w:proofErr w:type="gramStart"/>
      <w:r w:rsidRPr="00A20137">
        <w:rPr>
          <w:rFonts w:ascii="Arial" w:hAnsi="Arial" w:cs="Arial"/>
          <w:color w:val="000000" w:themeColor="text1"/>
          <w:sz w:val="24"/>
          <w:szCs w:val="24"/>
        </w:rPr>
        <w:t>ии и ее</w:t>
      </w:r>
      <w:proofErr w:type="gramEnd"/>
      <w:r w:rsidRPr="00A20137">
        <w:rPr>
          <w:rFonts w:ascii="Arial" w:hAnsi="Arial" w:cs="Arial"/>
          <w:color w:val="000000" w:themeColor="text1"/>
          <w:sz w:val="24"/>
          <w:szCs w:val="24"/>
        </w:rPr>
        <w:t xml:space="preserve"> размере для студентов;</w:t>
      </w:r>
    </w:p>
    <w:p w:rsidR="0001267E" w:rsidRPr="00A20137" w:rsidRDefault="0001267E" w:rsidP="0001267E">
      <w:pPr>
        <w:pStyle w:val="ConsPlusNormal"/>
        <w:ind w:firstLine="540"/>
        <w:jc w:val="both"/>
        <w:rPr>
          <w:rFonts w:ascii="Arial" w:hAnsi="Arial" w:cs="Arial"/>
          <w:color w:val="000000" w:themeColor="text1"/>
          <w:sz w:val="24"/>
          <w:szCs w:val="24"/>
        </w:rPr>
      </w:pPr>
      <w:bookmarkStart w:id="28" w:name="P267"/>
      <w:bookmarkEnd w:id="28"/>
      <w:r w:rsidRPr="00A20137">
        <w:rPr>
          <w:rFonts w:ascii="Arial" w:hAnsi="Arial" w:cs="Arial"/>
          <w:color w:val="000000" w:themeColor="text1"/>
          <w:sz w:val="24"/>
          <w:szCs w:val="24"/>
        </w:rPr>
        <w:t>8) документ, содержащий сведения о размере получаемых (уплаченных) Заявителем алиментов;</w:t>
      </w:r>
    </w:p>
    <w:p w:rsidR="0001267E" w:rsidRPr="00A20137" w:rsidRDefault="0001267E" w:rsidP="0001267E">
      <w:pPr>
        <w:pStyle w:val="ConsPlusNormal"/>
        <w:ind w:firstLine="540"/>
        <w:jc w:val="both"/>
        <w:rPr>
          <w:rFonts w:ascii="Arial" w:hAnsi="Arial" w:cs="Arial"/>
          <w:color w:val="000000" w:themeColor="text1"/>
          <w:sz w:val="24"/>
          <w:szCs w:val="24"/>
        </w:rPr>
      </w:pPr>
      <w:bookmarkStart w:id="29" w:name="P268"/>
      <w:bookmarkEnd w:id="29"/>
      <w:r w:rsidRPr="00A20137">
        <w:rPr>
          <w:rFonts w:ascii="Arial" w:hAnsi="Arial" w:cs="Arial"/>
          <w:color w:val="000000" w:themeColor="text1"/>
          <w:sz w:val="24"/>
          <w:szCs w:val="24"/>
        </w:rPr>
        <w:t>9) документ, содержащий сведения о транспортных средствах, находящихся в собственности Заявителя и членов его семьи;</w:t>
      </w:r>
    </w:p>
    <w:p w:rsidR="0001267E" w:rsidRPr="00A20137" w:rsidRDefault="0001267E" w:rsidP="0001267E">
      <w:pPr>
        <w:pStyle w:val="ConsPlusNormal"/>
        <w:ind w:firstLine="540"/>
        <w:jc w:val="both"/>
        <w:rPr>
          <w:rFonts w:ascii="Arial" w:hAnsi="Arial" w:cs="Arial"/>
          <w:color w:val="000000" w:themeColor="text1"/>
          <w:sz w:val="24"/>
          <w:szCs w:val="24"/>
        </w:rPr>
      </w:pPr>
      <w:bookmarkStart w:id="30" w:name="P269"/>
      <w:bookmarkEnd w:id="30"/>
      <w:r w:rsidRPr="00A20137">
        <w:rPr>
          <w:rFonts w:ascii="Arial" w:hAnsi="Arial" w:cs="Arial"/>
          <w:color w:val="000000" w:themeColor="text1"/>
          <w:sz w:val="24"/>
          <w:szCs w:val="24"/>
        </w:rPr>
        <w:t>10) документ, содержащий сведения о стоимости находящихся в собственности Заявителя и членов его семьи транспортных средств.</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Справки предоставляются на всех проживающих, включая несовершеннолетних детей.</w:t>
      </w:r>
    </w:p>
    <w:p w:rsidR="0001267E" w:rsidRPr="00A20137" w:rsidRDefault="005B7D83"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2.6.2</w:t>
      </w:r>
      <w:r w:rsidR="0001267E" w:rsidRPr="00A20137">
        <w:rPr>
          <w:rFonts w:ascii="Arial" w:hAnsi="Arial" w:cs="Arial"/>
          <w:color w:val="000000" w:themeColor="text1"/>
          <w:sz w:val="24"/>
          <w:szCs w:val="24"/>
        </w:rPr>
        <w:t xml:space="preserve">. Обязанность по предоставлению документов, указанных в </w:t>
      </w:r>
      <w:hyperlink w:anchor="P235" w:history="1">
        <w:r w:rsidR="0001267E" w:rsidRPr="00A20137">
          <w:rPr>
            <w:rFonts w:ascii="Arial" w:hAnsi="Arial" w:cs="Arial"/>
            <w:color w:val="000000" w:themeColor="text1"/>
            <w:sz w:val="24"/>
            <w:szCs w:val="24"/>
          </w:rPr>
          <w:t>подпунктах 2.6.1.1</w:t>
        </w:r>
      </w:hyperlink>
      <w:r w:rsidR="0001267E" w:rsidRPr="00A20137">
        <w:rPr>
          <w:rFonts w:ascii="Arial" w:hAnsi="Arial" w:cs="Arial"/>
          <w:color w:val="000000" w:themeColor="text1"/>
          <w:sz w:val="24"/>
          <w:szCs w:val="24"/>
        </w:rPr>
        <w:t>, 2.6.1.2 (</w:t>
      </w:r>
      <w:hyperlink w:anchor="P245" w:history="1">
        <w:r w:rsidR="0001267E" w:rsidRPr="00A20137">
          <w:rPr>
            <w:rFonts w:ascii="Arial" w:hAnsi="Arial" w:cs="Arial"/>
            <w:color w:val="000000" w:themeColor="text1"/>
            <w:sz w:val="24"/>
            <w:szCs w:val="24"/>
          </w:rPr>
          <w:t>2б</w:t>
        </w:r>
      </w:hyperlink>
      <w:r w:rsidR="0001267E" w:rsidRPr="00A20137">
        <w:rPr>
          <w:rFonts w:ascii="Arial" w:hAnsi="Arial" w:cs="Arial"/>
          <w:color w:val="000000" w:themeColor="text1"/>
          <w:sz w:val="24"/>
          <w:szCs w:val="24"/>
        </w:rPr>
        <w:t xml:space="preserve">, </w:t>
      </w:r>
      <w:hyperlink w:anchor="P246" w:history="1">
        <w:r w:rsidR="0001267E" w:rsidRPr="00A20137">
          <w:rPr>
            <w:rFonts w:ascii="Arial" w:hAnsi="Arial" w:cs="Arial"/>
            <w:color w:val="000000" w:themeColor="text1"/>
            <w:sz w:val="24"/>
            <w:szCs w:val="24"/>
          </w:rPr>
          <w:t>2в</w:t>
        </w:r>
      </w:hyperlink>
      <w:r w:rsidR="0001267E" w:rsidRPr="00A20137">
        <w:rPr>
          <w:rFonts w:ascii="Arial" w:hAnsi="Arial" w:cs="Arial"/>
          <w:color w:val="000000" w:themeColor="text1"/>
          <w:sz w:val="24"/>
          <w:szCs w:val="24"/>
        </w:rPr>
        <w:t xml:space="preserve">, </w:t>
      </w:r>
      <w:hyperlink w:anchor="P247" w:history="1">
        <w:r w:rsidR="0001267E" w:rsidRPr="00A20137">
          <w:rPr>
            <w:rFonts w:ascii="Arial" w:hAnsi="Arial" w:cs="Arial"/>
            <w:color w:val="000000" w:themeColor="text1"/>
            <w:sz w:val="24"/>
            <w:szCs w:val="24"/>
          </w:rPr>
          <w:t>3</w:t>
        </w:r>
      </w:hyperlink>
      <w:r w:rsidR="0001267E" w:rsidRPr="00A20137">
        <w:rPr>
          <w:rFonts w:ascii="Arial" w:hAnsi="Arial" w:cs="Arial"/>
          <w:color w:val="000000" w:themeColor="text1"/>
          <w:sz w:val="24"/>
          <w:szCs w:val="24"/>
        </w:rPr>
        <w:t xml:space="preserve">, </w:t>
      </w:r>
      <w:hyperlink w:anchor="P248" w:history="1">
        <w:r w:rsidR="0001267E" w:rsidRPr="00A20137">
          <w:rPr>
            <w:rFonts w:ascii="Arial" w:hAnsi="Arial" w:cs="Arial"/>
            <w:color w:val="000000" w:themeColor="text1"/>
            <w:sz w:val="24"/>
            <w:szCs w:val="24"/>
          </w:rPr>
          <w:t>4</w:t>
        </w:r>
      </w:hyperlink>
      <w:r w:rsidR="0001267E" w:rsidRPr="00A20137">
        <w:rPr>
          <w:rFonts w:ascii="Arial" w:hAnsi="Arial" w:cs="Arial"/>
          <w:color w:val="000000" w:themeColor="text1"/>
          <w:sz w:val="24"/>
          <w:szCs w:val="24"/>
        </w:rPr>
        <w:t xml:space="preserve">, </w:t>
      </w:r>
      <w:hyperlink w:anchor="P249" w:history="1">
        <w:r w:rsidR="0001267E" w:rsidRPr="00A20137">
          <w:rPr>
            <w:rFonts w:ascii="Arial" w:hAnsi="Arial" w:cs="Arial"/>
            <w:color w:val="000000" w:themeColor="text1"/>
            <w:sz w:val="24"/>
            <w:szCs w:val="24"/>
          </w:rPr>
          <w:t>5</w:t>
        </w:r>
      </w:hyperlink>
      <w:r w:rsidR="0001267E" w:rsidRPr="00A20137">
        <w:rPr>
          <w:rFonts w:ascii="Arial" w:hAnsi="Arial" w:cs="Arial"/>
          <w:color w:val="000000" w:themeColor="text1"/>
          <w:sz w:val="24"/>
          <w:szCs w:val="24"/>
        </w:rPr>
        <w:t xml:space="preserve">, </w:t>
      </w:r>
      <w:hyperlink w:anchor="P250" w:history="1">
        <w:r w:rsidR="0001267E" w:rsidRPr="00A20137">
          <w:rPr>
            <w:rFonts w:ascii="Arial" w:hAnsi="Arial" w:cs="Arial"/>
            <w:color w:val="000000" w:themeColor="text1"/>
            <w:sz w:val="24"/>
            <w:szCs w:val="24"/>
          </w:rPr>
          <w:t>6</w:t>
        </w:r>
      </w:hyperlink>
      <w:r w:rsidR="0001267E" w:rsidRPr="00A20137">
        <w:rPr>
          <w:rFonts w:ascii="Arial" w:hAnsi="Arial" w:cs="Arial"/>
          <w:color w:val="000000" w:themeColor="text1"/>
          <w:sz w:val="24"/>
          <w:szCs w:val="24"/>
        </w:rPr>
        <w:t xml:space="preserve">), </w:t>
      </w:r>
      <w:hyperlink w:anchor="P262" w:history="1">
        <w:r w:rsidR="0001267E" w:rsidRPr="00A20137">
          <w:rPr>
            <w:rFonts w:ascii="Arial" w:hAnsi="Arial" w:cs="Arial"/>
            <w:color w:val="000000" w:themeColor="text1"/>
            <w:sz w:val="24"/>
            <w:szCs w:val="24"/>
          </w:rPr>
          <w:t>2.6.1.7(3) пункта 2.6.1</w:t>
        </w:r>
      </w:hyperlink>
      <w:r w:rsidR="0001267E" w:rsidRPr="00A20137">
        <w:rPr>
          <w:rFonts w:ascii="Arial" w:hAnsi="Arial" w:cs="Arial"/>
          <w:color w:val="000000" w:themeColor="text1"/>
          <w:sz w:val="24"/>
          <w:szCs w:val="24"/>
        </w:rPr>
        <w:t xml:space="preserve"> настоящего Административного регламента, возложена на Заявителя.</w:t>
      </w:r>
    </w:p>
    <w:p w:rsidR="0001267E" w:rsidRPr="00A20137" w:rsidRDefault="005B7D83"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2.6.3</w:t>
      </w:r>
      <w:r w:rsidR="0001267E" w:rsidRPr="00A20137">
        <w:rPr>
          <w:rFonts w:ascii="Arial" w:hAnsi="Arial" w:cs="Arial"/>
          <w:color w:val="000000" w:themeColor="text1"/>
          <w:sz w:val="24"/>
          <w:szCs w:val="24"/>
        </w:rPr>
        <w:t xml:space="preserve">. Документы, указанные в </w:t>
      </w:r>
      <w:hyperlink w:anchor="P253" w:history="1">
        <w:r w:rsidR="0001267E" w:rsidRPr="00A20137">
          <w:rPr>
            <w:rFonts w:ascii="Arial" w:hAnsi="Arial" w:cs="Arial"/>
            <w:color w:val="000000" w:themeColor="text1"/>
            <w:sz w:val="24"/>
            <w:szCs w:val="24"/>
          </w:rPr>
          <w:t>подпунктах 2.6.1.5</w:t>
        </w:r>
      </w:hyperlink>
      <w:r w:rsidR="0001267E" w:rsidRPr="00A20137">
        <w:rPr>
          <w:rFonts w:ascii="Arial" w:hAnsi="Arial" w:cs="Arial"/>
          <w:color w:val="000000" w:themeColor="text1"/>
          <w:sz w:val="24"/>
          <w:szCs w:val="24"/>
        </w:rPr>
        <w:t xml:space="preserve">, </w:t>
      </w:r>
      <w:hyperlink w:anchor="P257" w:history="1">
        <w:r w:rsidR="0001267E" w:rsidRPr="00A20137">
          <w:rPr>
            <w:rFonts w:ascii="Arial" w:hAnsi="Arial" w:cs="Arial"/>
            <w:color w:val="000000" w:themeColor="text1"/>
            <w:sz w:val="24"/>
            <w:szCs w:val="24"/>
          </w:rPr>
          <w:t>2.6.1.6 (2) пункта 2.6.1</w:t>
        </w:r>
      </w:hyperlink>
      <w:r w:rsidR="0001267E" w:rsidRPr="00A20137">
        <w:rPr>
          <w:rFonts w:ascii="Arial" w:hAnsi="Arial" w:cs="Arial"/>
          <w:color w:val="000000" w:themeColor="text1"/>
          <w:sz w:val="24"/>
          <w:szCs w:val="24"/>
        </w:rPr>
        <w:t xml:space="preserve"> настоящего Административного регламента, получаются Заявителем самостоятельно в учреждениях здравоохранения и предоставляются в </w:t>
      </w:r>
      <w:r w:rsidRPr="00A20137">
        <w:rPr>
          <w:rFonts w:ascii="Arial" w:hAnsi="Arial" w:cs="Arial"/>
          <w:color w:val="000000" w:themeColor="text1"/>
          <w:sz w:val="24"/>
          <w:szCs w:val="24"/>
        </w:rPr>
        <w:t>Администрацию</w:t>
      </w:r>
      <w:r w:rsidR="0001267E"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Документы, указанные в </w:t>
      </w:r>
      <w:hyperlink w:anchor="P261" w:history="1">
        <w:r w:rsidRPr="00A20137">
          <w:rPr>
            <w:rFonts w:ascii="Arial" w:hAnsi="Arial" w:cs="Arial"/>
            <w:color w:val="000000" w:themeColor="text1"/>
            <w:sz w:val="24"/>
            <w:szCs w:val="24"/>
          </w:rPr>
          <w:t>подпункте 2.6.1.7(2) пункта 2.6.1</w:t>
        </w:r>
      </w:hyperlink>
      <w:r w:rsidRPr="00A20137">
        <w:rPr>
          <w:rFonts w:ascii="Arial" w:hAnsi="Arial" w:cs="Arial"/>
          <w:color w:val="000000" w:themeColor="text1"/>
          <w:sz w:val="24"/>
          <w:szCs w:val="24"/>
        </w:rPr>
        <w:t xml:space="preserve"> настоящего Административного регламента, получаются Заявителем самостоятельно в организациях (учреждениях, предприятиях) по месту работы Заявителя и членов его семьи и предоставляются в </w:t>
      </w:r>
      <w:r w:rsidR="00542BD3" w:rsidRPr="00A20137">
        <w:rPr>
          <w:rFonts w:ascii="Arial" w:hAnsi="Arial" w:cs="Arial"/>
          <w:color w:val="000000" w:themeColor="text1"/>
          <w:sz w:val="24"/>
          <w:szCs w:val="24"/>
        </w:rPr>
        <w:t>Администрацию</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Документ, указанный в </w:t>
      </w:r>
      <w:hyperlink w:anchor="P266" w:history="1">
        <w:r w:rsidRPr="00A20137">
          <w:rPr>
            <w:rFonts w:ascii="Arial" w:hAnsi="Arial" w:cs="Arial"/>
            <w:color w:val="000000" w:themeColor="text1"/>
            <w:sz w:val="24"/>
            <w:szCs w:val="24"/>
          </w:rPr>
          <w:t>подпункте 2.6.1.7(7) пункта 2.6.1</w:t>
        </w:r>
      </w:hyperlink>
      <w:r w:rsidRPr="00A20137">
        <w:rPr>
          <w:rFonts w:ascii="Arial" w:hAnsi="Arial" w:cs="Arial"/>
          <w:color w:val="000000" w:themeColor="text1"/>
          <w:sz w:val="24"/>
          <w:szCs w:val="24"/>
        </w:rPr>
        <w:t xml:space="preserve"> настоящего Административного регламента, получается Заявителем самостоятельно в учебных заведениях и предоставляется в </w:t>
      </w:r>
      <w:r w:rsidR="00542BD3" w:rsidRPr="00A20137">
        <w:rPr>
          <w:rFonts w:ascii="Arial" w:hAnsi="Arial" w:cs="Arial"/>
          <w:color w:val="000000" w:themeColor="text1"/>
          <w:sz w:val="24"/>
          <w:szCs w:val="24"/>
        </w:rPr>
        <w:t>Администрацию</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Документ, указанный в </w:t>
      </w:r>
      <w:hyperlink w:anchor="P269" w:history="1">
        <w:r w:rsidRPr="00A20137">
          <w:rPr>
            <w:rFonts w:ascii="Arial" w:hAnsi="Arial" w:cs="Arial"/>
            <w:color w:val="000000" w:themeColor="text1"/>
            <w:sz w:val="24"/>
            <w:szCs w:val="24"/>
          </w:rPr>
          <w:t>подпункте 2.6.1.7(10) пункта 2.6.1</w:t>
        </w:r>
      </w:hyperlink>
      <w:r w:rsidRPr="00A20137">
        <w:rPr>
          <w:rFonts w:ascii="Arial" w:hAnsi="Arial" w:cs="Arial"/>
          <w:color w:val="000000" w:themeColor="text1"/>
          <w:sz w:val="24"/>
          <w:szCs w:val="24"/>
        </w:rPr>
        <w:t xml:space="preserve"> настоящего Административного регламента, получается Заявителем самостоятельно в организациях, предприятиях или у индивидуальных предпринимателей, осуществляющих оказание услуг по оценке транспортных средств, и предоставляется в </w:t>
      </w:r>
      <w:r w:rsidR="00C22883" w:rsidRPr="00A20137">
        <w:rPr>
          <w:rFonts w:ascii="Arial" w:hAnsi="Arial" w:cs="Arial"/>
          <w:color w:val="000000" w:themeColor="text1"/>
          <w:sz w:val="24"/>
          <w:szCs w:val="24"/>
        </w:rPr>
        <w:t>Администрацию</w:t>
      </w:r>
      <w:r w:rsidRPr="00A20137">
        <w:rPr>
          <w:rFonts w:ascii="Arial" w:hAnsi="Arial" w:cs="Arial"/>
          <w:color w:val="000000" w:themeColor="text1"/>
          <w:sz w:val="24"/>
          <w:szCs w:val="24"/>
        </w:rPr>
        <w:t>.</w:t>
      </w:r>
    </w:p>
    <w:p w:rsidR="0001267E" w:rsidRPr="00A20137" w:rsidRDefault="004B4B97"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2.6.4</w:t>
      </w:r>
      <w:r w:rsidR="0001267E" w:rsidRPr="00A20137">
        <w:rPr>
          <w:rFonts w:ascii="Arial" w:hAnsi="Arial" w:cs="Arial"/>
          <w:color w:val="000000" w:themeColor="text1"/>
          <w:sz w:val="24"/>
          <w:szCs w:val="24"/>
        </w:rPr>
        <w:t xml:space="preserve">. Документы, указанные в </w:t>
      </w:r>
      <w:hyperlink w:anchor="P243" w:history="1">
        <w:r w:rsidR="0001267E" w:rsidRPr="00A20137">
          <w:rPr>
            <w:rFonts w:ascii="Arial" w:hAnsi="Arial" w:cs="Arial"/>
            <w:color w:val="000000" w:themeColor="text1"/>
            <w:sz w:val="24"/>
            <w:szCs w:val="24"/>
          </w:rPr>
          <w:t>подпунктах 2.6.1.2 (2а)</w:t>
        </w:r>
      </w:hyperlink>
      <w:r w:rsidR="0001267E" w:rsidRPr="00A20137">
        <w:rPr>
          <w:rFonts w:ascii="Arial" w:hAnsi="Arial" w:cs="Arial"/>
          <w:color w:val="000000" w:themeColor="text1"/>
          <w:sz w:val="24"/>
          <w:szCs w:val="24"/>
        </w:rPr>
        <w:t xml:space="preserve">, </w:t>
      </w:r>
      <w:hyperlink w:anchor="P254" w:history="1">
        <w:r w:rsidR="0001267E" w:rsidRPr="00A20137">
          <w:rPr>
            <w:rFonts w:ascii="Arial" w:hAnsi="Arial" w:cs="Arial"/>
            <w:color w:val="000000" w:themeColor="text1"/>
            <w:sz w:val="24"/>
            <w:szCs w:val="24"/>
          </w:rPr>
          <w:t>2.6.1.6 (1) пункта 2.6.1</w:t>
        </w:r>
      </w:hyperlink>
      <w:r w:rsidR="0001267E" w:rsidRPr="00A20137">
        <w:rPr>
          <w:rFonts w:ascii="Arial" w:hAnsi="Arial" w:cs="Arial"/>
          <w:color w:val="000000" w:themeColor="text1"/>
          <w:sz w:val="24"/>
          <w:szCs w:val="24"/>
        </w:rPr>
        <w:t xml:space="preserve"> настоящего Административного регламента, находятся в распоряжении </w:t>
      </w:r>
      <w:r w:rsidR="0008127D" w:rsidRPr="00A20137">
        <w:rPr>
          <w:rFonts w:ascii="Arial" w:hAnsi="Arial" w:cs="Arial"/>
          <w:color w:val="000000" w:themeColor="text1"/>
          <w:sz w:val="24"/>
          <w:szCs w:val="24"/>
        </w:rPr>
        <w:t>Администрации</w:t>
      </w:r>
      <w:r w:rsidR="0001267E" w:rsidRPr="00A20137">
        <w:rPr>
          <w:rFonts w:ascii="Arial" w:hAnsi="Arial" w:cs="Arial"/>
          <w:color w:val="000000" w:themeColor="text1"/>
          <w:sz w:val="24"/>
          <w:szCs w:val="24"/>
        </w:rPr>
        <w:t xml:space="preserve"> и не являются документами, обязанность по предоставлению которых возложена на Заявителя.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2.6.</w:t>
      </w:r>
      <w:r w:rsidR="004B4B97" w:rsidRPr="00A20137">
        <w:rPr>
          <w:rFonts w:ascii="Arial" w:hAnsi="Arial" w:cs="Arial"/>
          <w:color w:val="000000" w:themeColor="text1"/>
          <w:sz w:val="24"/>
          <w:szCs w:val="24"/>
        </w:rPr>
        <w:t>5</w:t>
      </w:r>
      <w:r w:rsidRPr="00A20137">
        <w:rPr>
          <w:rFonts w:ascii="Arial" w:hAnsi="Arial" w:cs="Arial"/>
          <w:color w:val="000000" w:themeColor="text1"/>
          <w:sz w:val="24"/>
          <w:szCs w:val="24"/>
        </w:rPr>
        <w:t xml:space="preserve">. </w:t>
      </w:r>
      <w:proofErr w:type="gramStart"/>
      <w:r w:rsidRPr="00A20137">
        <w:rPr>
          <w:rFonts w:ascii="Arial" w:hAnsi="Arial" w:cs="Arial"/>
          <w:color w:val="000000" w:themeColor="text1"/>
          <w:sz w:val="24"/>
          <w:szCs w:val="24"/>
        </w:rPr>
        <w:t xml:space="preserve">Документы (сведения, содержащиеся в них), указанные в подпунктах </w:t>
      </w:r>
      <w:hyperlink w:anchor="P241" w:history="1">
        <w:r w:rsidRPr="00A20137">
          <w:rPr>
            <w:rFonts w:ascii="Arial" w:hAnsi="Arial" w:cs="Arial"/>
            <w:color w:val="000000" w:themeColor="text1"/>
            <w:sz w:val="24"/>
            <w:szCs w:val="24"/>
          </w:rPr>
          <w:t>2.6.1.2 (1)</w:t>
        </w:r>
      </w:hyperlink>
      <w:r w:rsidRPr="00A20137">
        <w:rPr>
          <w:rFonts w:ascii="Arial" w:hAnsi="Arial" w:cs="Arial"/>
          <w:color w:val="000000" w:themeColor="text1"/>
          <w:sz w:val="24"/>
          <w:szCs w:val="24"/>
        </w:rPr>
        <w:t xml:space="preserve">, </w:t>
      </w:r>
      <w:hyperlink w:anchor="P251" w:history="1">
        <w:r w:rsidRPr="00A20137">
          <w:rPr>
            <w:rFonts w:ascii="Arial" w:hAnsi="Arial" w:cs="Arial"/>
            <w:color w:val="000000" w:themeColor="text1"/>
            <w:sz w:val="24"/>
            <w:szCs w:val="24"/>
          </w:rPr>
          <w:t>2.6.1.3</w:t>
        </w:r>
      </w:hyperlink>
      <w:r w:rsidRPr="00A20137">
        <w:rPr>
          <w:rFonts w:ascii="Arial" w:hAnsi="Arial" w:cs="Arial"/>
          <w:color w:val="000000" w:themeColor="text1"/>
          <w:sz w:val="24"/>
          <w:szCs w:val="24"/>
        </w:rPr>
        <w:t xml:space="preserve">, </w:t>
      </w:r>
      <w:hyperlink w:anchor="P252" w:history="1">
        <w:r w:rsidRPr="00A20137">
          <w:rPr>
            <w:rFonts w:ascii="Arial" w:hAnsi="Arial" w:cs="Arial"/>
            <w:color w:val="000000" w:themeColor="text1"/>
            <w:sz w:val="24"/>
            <w:szCs w:val="24"/>
          </w:rPr>
          <w:t>2.6.1.4</w:t>
        </w:r>
      </w:hyperlink>
      <w:r w:rsidRPr="00A20137">
        <w:rPr>
          <w:rFonts w:ascii="Arial" w:hAnsi="Arial" w:cs="Arial"/>
          <w:color w:val="000000" w:themeColor="text1"/>
          <w:sz w:val="24"/>
          <w:szCs w:val="24"/>
        </w:rPr>
        <w:t>, 2.6.1.7 (</w:t>
      </w:r>
      <w:hyperlink w:anchor="P260" w:history="1">
        <w:r w:rsidRPr="00A20137">
          <w:rPr>
            <w:rFonts w:ascii="Arial" w:hAnsi="Arial" w:cs="Arial"/>
            <w:color w:val="000000" w:themeColor="text1"/>
            <w:sz w:val="24"/>
            <w:szCs w:val="24"/>
          </w:rPr>
          <w:t>1</w:t>
        </w:r>
      </w:hyperlink>
      <w:r w:rsidRPr="00A20137">
        <w:rPr>
          <w:rFonts w:ascii="Arial" w:hAnsi="Arial" w:cs="Arial"/>
          <w:color w:val="000000" w:themeColor="text1"/>
          <w:sz w:val="24"/>
          <w:szCs w:val="24"/>
        </w:rPr>
        <w:t xml:space="preserve">, </w:t>
      </w:r>
      <w:hyperlink w:anchor="P263" w:history="1">
        <w:r w:rsidRPr="00A20137">
          <w:rPr>
            <w:rFonts w:ascii="Arial" w:hAnsi="Arial" w:cs="Arial"/>
            <w:color w:val="000000" w:themeColor="text1"/>
            <w:sz w:val="24"/>
            <w:szCs w:val="24"/>
          </w:rPr>
          <w:t>4</w:t>
        </w:r>
      </w:hyperlink>
      <w:r w:rsidRPr="00A20137">
        <w:rPr>
          <w:rFonts w:ascii="Arial" w:hAnsi="Arial" w:cs="Arial"/>
          <w:color w:val="000000" w:themeColor="text1"/>
          <w:sz w:val="24"/>
          <w:szCs w:val="24"/>
        </w:rPr>
        <w:t xml:space="preserve">, </w:t>
      </w:r>
      <w:hyperlink w:anchor="P264" w:history="1">
        <w:r w:rsidRPr="00A20137">
          <w:rPr>
            <w:rFonts w:ascii="Arial" w:hAnsi="Arial" w:cs="Arial"/>
            <w:color w:val="000000" w:themeColor="text1"/>
            <w:sz w:val="24"/>
            <w:szCs w:val="24"/>
          </w:rPr>
          <w:t>5</w:t>
        </w:r>
      </w:hyperlink>
      <w:r w:rsidRPr="00A20137">
        <w:rPr>
          <w:rFonts w:ascii="Arial" w:hAnsi="Arial" w:cs="Arial"/>
          <w:color w:val="000000" w:themeColor="text1"/>
          <w:sz w:val="24"/>
          <w:szCs w:val="24"/>
        </w:rPr>
        <w:t xml:space="preserve">, </w:t>
      </w:r>
      <w:hyperlink w:anchor="P265" w:history="1">
        <w:r w:rsidRPr="00A20137">
          <w:rPr>
            <w:rFonts w:ascii="Arial" w:hAnsi="Arial" w:cs="Arial"/>
            <w:color w:val="000000" w:themeColor="text1"/>
            <w:sz w:val="24"/>
            <w:szCs w:val="24"/>
          </w:rPr>
          <w:t>6</w:t>
        </w:r>
      </w:hyperlink>
      <w:r w:rsidRPr="00A20137">
        <w:rPr>
          <w:rFonts w:ascii="Arial" w:hAnsi="Arial" w:cs="Arial"/>
          <w:color w:val="000000" w:themeColor="text1"/>
          <w:sz w:val="24"/>
          <w:szCs w:val="24"/>
        </w:rPr>
        <w:t xml:space="preserve">, </w:t>
      </w:r>
      <w:hyperlink w:anchor="P267" w:history="1">
        <w:r w:rsidRPr="00A20137">
          <w:rPr>
            <w:rFonts w:ascii="Arial" w:hAnsi="Arial" w:cs="Arial"/>
            <w:color w:val="000000" w:themeColor="text1"/>
            <w:sz w:val="24"/>
            <w:szCs w:val="24"/>
          </w:rPr>
          <w:t>8</w:t>
        </w:r>
      </w:hyperlink>
      <w:r w:rsidRPr="00A20137">
        <w:rPr>
          <w:rFonts w:ascii="Arial" w:hAnsi="Arial" w:cs="Arial"/>
          <w:color w:val="000000" w:themeColor="text1"/>
          <w:sz w:val="24"/>
          <w:szCs w:val="24"/>
        </w:rPr>
        <w:t xml:space="preserve">, </w:t>
      </w:r>
      <w:hyperlink w:anchor="P268" w:history="1">
        <w:r w:rsidRPr="00A20137">
          <w:rPr>
            <w:rFonts w:ascii="Arial" w:hAnsi="Arial" w:cs="Arial"/>
            <w:color w:val="000000" w:themeColor="text1"/>
            <w:sz w:val="24"/>
            <w:szCs w:val="24"/>
          </w:rPr>
          <w:t>9</w:t>
        </w:r>
      </w:hyperlink>
      <w:r w:rsidRPr="00A20137">
        <w:rPr>
          <w:rFonts w:ascii="Arial" w:hAnsi="Arial" w:cs="Arial"/>
          <w:color w:val="000000" w:themeColor="text1"/>
          <w:sz w:val="24"/>
          <w:szCs w:val="24"/>
        </w:rPr>
        <w:t xml:space="preserve">) пункта 2.6.1 настоящего Административного регламента, </w:t>
      </w:r>
      <w:r w:rsidR="003602E1" w:rsidRPr="00A20137">
        <w:rPr>
          <w:rFonts w:ascii="Arial" w:hAnsi="Arial" w:cs="Arial"/>
          <w:color w:val="000000" w:themeColor="text1"/>
          <w:sz w:val="24"/>
          <w:szCs w:val="24"/>
        </w:rPr>
        <w:t>Администрация</w:t>
      </w:r>
      <w:r w:rsidRPr="00A20137">
        <w:rPr>
          <w:rFonts w:ascii="Arial" w:hAnsi="Arial" w:cs="Arial"/>
          <w:color w:val="000000" w:themeColor="text1"/>
          <w:sz w:val="24"/>
          <w:szCs w:val="24"/>
        </w:rPr>
        <w:t xml:space="preserve"> запрашивает самостоятельно в рамках межведомственного информационного взаимодействия в организациях, указанных в </w:t>
      </w:r>
      <w:hyperlink w:anchor="P152" w:history="1">
        <w:r w:rsidRPr="00A20137">
          <w:rPr>
            <w:rFonts w:ascii="Arial" w:hAnsi="Arial" w:cs="Arial"/>
            <w:color w:val="000000" w:themeColor="text1"/>
            <w:sz w:val="24"/>
            <w:szCs w:val="24"/>
          </w:rPr>
          <w:t>пункте 2.2.2</w:t>
        </w:r>
      </w:hyperlink>
      <w:r w:rsidRPr="00A20137">
        <w:rPr>
          <w:rFonts w:ascii="Arial" w:hAnsi="Arial" w:cs="Arial"/>
          <w:color w:val="000000" w:themeColor="text1"/>
          <w:sz w:val="24"/>
          <w:szCs w:val="24"/>
        </w:rP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w:t>
      </w:r>
      <w:proofErr w:type="gramEnd"/>
      <w:r w:rsidRPr="00A20137">
        <w:rPr>
          <w:rFonts w:ascii="Arial" w:hAnsi="Arial" w:cs="Arial"/>
          <w:color w:val="000000" w:themeColor="text1"/>
          <w:sz w:val="24"/>
          <w:szCs w:val="24"/>
        </w:rPr>
        <w:t xml:space="preserve"> Заявитель не представил их самостоятельно.</w:t>
      </w:r>
    </w:p>
    <w:p w:rsidR="0001267E" w:rsidRPr="00A20137" w:rsidRDefault="0001267E" w:rsidP="0001267E">
      <w:pPr>
        <w:pStyle w:val="ConsPlusNormal"/>
        <w:jc w:val="both"/>
        <w:rPr>
          <w:rFonts w:ascii="Arial" w:hAnsi="Arial" w:cs="Arial"/>
          <w:color w:val="000000" w:themeColor="text1"/>
          <w:sz w:val="24"/>
          <w:szCs w:val="24"/>
        </w:rPr>
      </w:pPr>
    </w:p>
    <w:p w:rsidR="00134CFF" w:rsidRPr="00A20137" w:rsidRDefault="00134CFF" w:rsidP="00134CFF">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2.7. Перечень оснований для отказа в приеме документов</w:t>
      </w:r>
    </w:p>
    <w:p w:rsidR="00134CFF" w:rsidRPr="00A20137" w:rsidRDefault="00134CFF" w:rsidP="00134CFF">
      <w:pPr>
        <w:pStyle w:val="ConsPlusNormal"/>
        <w:jc w:val="both"/>
        <w:rPr>
          <w:rFonts w:ascii="Arial" w:hAnsi="Arial" w:cs="Arial"/>
          <w:color w:val="000000" w:themeColor="text1"/>
          <w:sz w:val="24"/>
          <w:szCs w:val="24"/>
        </w:rPr>
      </w:pPr>
    </w:p>
    <w:p w:rsidR="00134CFF" w:rsidRPr="00A20137" w:rsidRDefault="00134CFF" w:rsidP="00134CFF">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Основания для отказа в приеме документов, необходимых для предоставления муниципальной услуги, не установлены.</w:t>
      </w:r>
    </w:p>
    <w:p w:rsidR="00206139" w:rsidRPr="00A20137" w:rsidRDefault="00206139" w:rsidP="00206139">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Основанием для отказа в приеме документов в электронном виде является:</w:t>
      </w:r>
    </w:p>
    <w:p w:rsidR="00206139" w:rsidRPr="00A20137" w:rsidRDefault="00206139" w:rsidP="00206139">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подписание документов несоответствующими электронными подписями;</w:t>
      </w:r>
    </w:p>
    <w:p w:rsidR="00206139" w:rsidRPr="00A20137" w:rsidRDefault="00206139" w:rsidP="00206139">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недействительный статус сертификатов электронных подписей на документах;</w:t>
      </w:r>
    </w:p>
    <w:p w:rsidR="00206139" w:rsidRPr="00A20137" w:rsidRDefault="00206139" w:rsidP="00206139">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w:t>
      </w:r>
      <w:proofErr w:type="spellStart"/>
      <w:r w:rsidRPr="00A20137">
        <w:rPr>
          <w:rFonts w:ascii="Arial" w:hAnsi="Arial" w:cs="Arial"/>
          <w:color w:val="000000" w:themeColor="text1"/>
          <w:sz w:val="24"/>
          <w:szCs w:val="24"/>
        </w:rPr>
        <w:t>неподлинность</w:t>
      </w:r>
      <w:proofErr w:type="spellEnd"/>
      <w:r w:rsidRPr="00A20137">
        <w:rPr>
          <w:rFonts w:ascii="Arial" w:hAnsi="Arial" w:cs="Arial"/>
          <w:color w:val="000000" w:themeColor="text1"/>
          <w:sz w:val="24"/>
          <w:szCs w:val="24"/>
        </w:rPr>
        <w:t xml:space="preserve"> электронных подписей документов;</w:t>
      </w:r>
    </w:p>
    <w:p w:rsidR="00206139" w:rsidRPr="00A20137" w:rsidRDefault="00206139" w:rsidP="00206139">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отсутствие электронной подписи;</w:t>
      </w:r>
    </w:p>
    <w:p w:rsidR="00206139" w:rsidRPr="00A20137" w:rsidRDefault="00206139" w:rsidP="00206139">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06139" w:rsidRPr="00A20137" w:rsidRDefault="00206139" w:rsidP="00206139">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lastRenderedPageBreak/>
        <w:t>- информация в электронных документах представлена не на государственном языке Российской Федерации.</w:t>
      </w:r>
    </w:p>
    <w:p w:rsidR="001144F2" w:rsidRPr="00A20137" w:rsidRDefault="001144F2" w:rsidP="0001267E">
      <w:pPr>
        <w:pStyle w:val="ConsPlusNormal"/>
        <w:jc w:val="both"/>
        <w:rPr>
          <w:rFonts w:ascii="Arial" w:hAnsi="Arial" w:cs="Arial"/>
          <w:color w:val="000000" w:themeColor="text1"/>
          <w:sz w:val="24"/>
          <w:szCs w:val="24"/>
        </w:rPr>
      </w:pPr>
    </w:p>
    <w:p w:rsidR="0001267E" w:rsidRPr="00A20137" w:rsidRDefault="00433F6D" w:rsidP="0001267E">
      <w:pPr>
        <w:pStyle w:val="ConsPlusNormal"/>
        <w:jc w:val="center"/>
        <w:rPr>
          <w:rFonts w:ascii="Arial" w:hAnsi="Arial" w:cs="Arial"/>
          <w:color w:val="000000" w:themeColor="text1"/>
          <w:sz w:val="24"/>
          <w:szCs w:val="24"/>
        </w:rPr>
      </w:pPr>
      <w:bookmarkStart w:id="31" w:name="P292"/>
      <w:bookmarkStart w:id="32" w:name="P310"/>
      <w:bookmarkEnd w:id="31"/>
      <w:bookmarkEnd w:id="32"/>
      <w:r w:rsidRPr="00A20137">
        <w:rPr>
          <w:rFonts w:ascii="Arial" w:hAnsi="Arial" w:cs="Arial"/>
          <w:color w:val="000000" w:themeColor="text1"/>
          <w:sz w:val="24"/>
          <w:szCs w:val="24"/>
        </w:rPr>
        <w:t>2.</w:t>
      </w:r>
      <w:r w:rsidR="00134CFF" w:rsidRPr="00A20137">
        <w:rPr>
          <w:rFonts w:ascii="Arial" w:hAnsi="Arial" w:cs="Arial"/>
          <w:color w:val="000000" w:themeColor="text1"/>
          <w:sz w:val="24"/>
          <w:szCs w:val="24"/>
        </w:rPr>
        <w:t>8</w:t>
      </w:r>
      <w:r w:rsidR="0001267E" w:rsidRPr="00A20137">
        <w:rPr>
          <w:rFonts w:ascii="Arial" w:hAnsi="Arial" w:cs="Arial"/>
          <w:color w:val="000000" w:themeColor="text1"/>
          <w:sz w:val="24"/>
          <w:szCs w:val="24"/>
        </w:rPr>
        <w:t>. Перечень оснований для отказа в предоставлении</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bookmarkStart w:id="33" w:name="P313"/>
      <w:bookmarkEnd w:id="33"/>
      <w:r w:rsidRPr="00A20137">
        <w:rPr>
          <w:rFonts w:ascii="Arial" w:hAnsi="Arial" w:cs="Arial"/>
          <w:color w:val="000000" w:themeColor="text1"/>
          <w:sz w:val="24"/>
          <w:szCs w:val="24"/>
        </w:rPr>
        <w:t>2.</w:t>
      </w:r>
      <w:r w:rsidR="00134CFF" w:rsidRPr="00A20137">
        <w:rPr>
          <w:rFonts w:ascii="Arial" w:hAnsi="Arial" w:cs="Arial"/>
          <w:color w:val="000000" w:themeColor="text1"/>
          <w:sz w:val="24"/>
          <w:szCs w:val="24"/>
        </w:rPr>
        <w:t>8</w:t>
      </w:r>
      <w:r w:rsidRPr="00A20137">
        <w:rPr>
          <w:rFonts w:ascii="Arial" w:hAnsi="Arial" w:cs="Arial"/>
          <w:color w:val="000000" w:themeColor="text1"/>
          <w:sz w:val="24"/>
          <w:szCs w:val="24"/>
        </w:rPr>
        <w:t>.1. В предоставлении муниципальной услуги отказывается, если: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1) не представлены документы, указанные в </w:t>
      </w:r>
      <w:hyperlink w:anchor="P231" w:history="1">
        <w:r w:rsidRPr="00A20137">
          <w:rPr>
            <w:rFonts w:ascii="Arial" w:hAnsi="Arial" w:cs="Arial"/>
            <w:color w:val="000000" w:themeColor="text1"/>
            <w:sz w:val="24"/>
            <w:szCs w:val="24"/>
          </w:rPr>
          <w:t>пункте 2.6.1</w:t>
        </w:r>
      </w:hyperlink>
      <w:r w:rsidRPr="00A20137">
        <w:rPr>
          <w:rFonts w:ascii="Arial" w:hAnsi="Arial" w:cs="Arial"/>
          <w:color w:val="000000" w:themeColor="text1"/>
          <w:sz w:val="24"/>
          <w:szCs w:val="24"/>
        </w:rPr>
        <w:t xml:space="preserve"> настоящего Административного регламента, обязанность по предоставлению </w:t>
      </w:r>
      <w:proofErr w:type="gramStart"/>
      <w:r w:rsidRPr="00A20137">
        <w:rPr>
          <w:rFonts w:ascii="Arial" w:hAnsi="Arial" w:cs="Arial"/>
          <w:color w:val="000000" w:themeColor="text1"/>
          <w:sz w:val="24"/>
          <w:szCs w:val="24"/>
        </w:rPr>
        <w:t>которых</w:t>
      </w:r>
      <w:proofErr w:type="gramEnd"/>
      <w:r w:rsidRPr="00A20137">
        <w:rPr>
          <w:rFonts w:ascii="Arial" w:hAnsi="Arial" w:cs="Arial"/>
          <w:color w:val="000000" w:themeColor="text1"/>
          <w:sz w:val="24"/>
          <w:szCs w:val="24"/>
        </w:rPr>
        <w:t xml:space="preserve"> возложена на Заявителя;</w:t>
      </w:r>
    </w:p>
    <w:p w:rsidR="0001267E" w:rsidRPr="00A20137" w:rsidRDefault="0001267E" w:rsidP="0001267E">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5" w:history="1">
        <w:r w:rsidRPr="00A20137">
          <w:rPr>
            <w:rFonts w:ascii="Arial" w:hAnsi="Arial" w:cs="Arial"/>
            <w:color w:val="000000" w:themeColor="text1"/>
            <w:sz w:val="24"/>
            <w:szCs w:val="24"/>
          </w:rPr>
          <w:t>частью 4 статьи 52</w:t>
        </w:r>
      </w:hyperlink>
      <w:r w:rsidRPr="00A20137">
        <w:rPr>
          <w:rFonts w:ascii="Arial" w:hAnsi="Arial" w:cs="Arial"/>
          <w:color w:val="000000" w:themeColor="text1"/>
          <w:sz w:val="24"/>
          <w:szCs w:val="24"/>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A20137">
        <w:rPr>
          <w:rFonts w:ascii="Arial" w:hAnsi="Arial" w:cs="Arial"/>
          <w:color w:val="000000" w:themeColor="text1"/>
          <w:sz w:val="24"/>
          <w:szCs w:val="24"/>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3) представлены документы, которые не подтверждают право Заявителя состоять на учете в качестве нуждающегося в жилом помещении в соответствии с </w:t>
      </w:r>
      <w:hyperlink w:anchor="P56" w:history="1">
        <w:r w:rsidRPr="00A20137">
          <w:rPr>
            <w:rFonts w:ascii="Arial" w:hAnsi="Arial" w:cs="Arial"/>
            <w:color w:val="000000" w:themeColor="text1"/>
            <w:sz w:val="24"/>
            <w:szCs w:val="24"/>
          </w:rPr>
          <w:t>пунктом 1.2.1</w:t>
        </w:r>
      </w:hyperlink>
      <w:r w:rsidRPr="00A20137">
        <w:rPr>
          <w:rFonts w:ascii="Arial" w:hAnsi="Arial" w:cs="Arial"/>
          <w:color w:val="000000" w:themeColor="text1"/>
          <w:sz w:val="24"/>
          <w:szCs w:val="24"/>
        </w:rPr>
        <w:t xml:space="preserve">, </w:t>
      </w:r>
      <w:hyperlink w:anchor="P58" w:history="1">
        <w:r w:rsidRPr="00A20137">
          <w:rPr>
            <w:rFonts w:ascii="Arial" w:hAnsi="Arial" w:cs="Arial"/>
            <w:color w:val="000000" w:themeColor="text1"/>
            <w:sz w:val="24"/>
            <w:szCs w:val="24"/>
          </w:rPr>
          <w:t>1.2.2</w:t>
        </w:r>
      </w:hyperlink>
      <w:r w:rsidRPr="00A20137">
        <w:rPr>
          <w:rFonts w:ascii="Arial" w:hAnsi="Arial" w:cs="Arial"/>
          <w:color w:val="000000" w:themeColor="text1"/>
          <w:sz w:val="24"/>
          <w:szCs w:val="24"/>
        </w:rPr>
        <w:t xml:space="preserve"> Административного регламента;</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4) не истек предусмотренный </w:t>
      </w:r>
      <w:hyperlink r:id="rId26" w:history="1">
        <w:r w:rsidRPr="00A20137">
          <w:rPr>
            <w:rFonts w:ascii="Arial" w:hAnsi="Arial" w:cs="Arial"/>
            <w:color w:val="000000" w:themeColor="text1"/>
            <w:sz w:val="24"/>
            <w:szCs w:val="24"/>
          </w:rPr>
          <w:t>статьей 53</w:t>
        </w:r>
      </w:hyperlink>
      <w:r w:rsidRPr="00A20137">
        <w:rPr>
          <w:rFonts w:ascii="Arial" w:hAnsi="Arial" w:cs="Arial"/>
          <w:color w:val="000000" w:themeColor="text1"/>
          <w:sz w:val="24"/>
          <w:szCs w:val="24"/>
        </w:rP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признан нуждающимся в жилом помещении.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w:t>
      </w:r>
      <w:r w:rsidR="00134CFF" w:rsidRPr="00A20137">
        <w:rPr>
          <w:rFonts w:ascii="Arial" w:hAnsi="Arial" w:cs="Arial"/>
          <w:color w:val="000000" w:themeColor="text1"/>
          <w:sz w:val="24"/>
          <w:szCs w:val="24"/>
        </w:rPr>
        <w:t>8</w:t>
      </w:r>
      <w:r w:rsidRPr="00A20137">
        <w:rPr>
          <w:rFonts w:ascii="Arial" w:hAnsi="Arial" w:cs="Arial"/>
          <w:color w:val="000000" w:themeColor="text1"/>
          <w:sz w:val="24"/>
          <w:szCs w:val="24"/>
        </w:rPr>
        <w:t>.2.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bookmarkStart w:id="34" w:name="P321"/>
      <w:bookmarkEnd w:id="34"/>
      <w:r w:rsidRPr="00A20137">
        <w:rPr>
          <w:rFonts w:ascii="Arial" w:hAnsi="Arial" w:cs="Arial"/>
          <w:color w:val="000000" w:themeColor="text1"/>
          <w:sz w:val="24"/>
          <w:szCs w:val="24"/>
        </w:rPr>
        <w:t>2.</w:t>
      </w:r>
      <w:r w:rsidR="00134CFF" w:rsidRPr="00A20137">
        <w:rPr>
          <w:rFonts w:ascii="Arial" w:hAnsi="Arial" w:cs="Arial"/>
          <w:color w:val="000000" w:themeColor="text1"/>
          <w:sz w:val="24"/>
          <w:szCs w:val="24"/>
        </w:rPr>
        <w:t>9</w:t>
      </w:r>
      <w:r w:rsidRPr="00A20137">
        <w:rPr>
          <w:rFonts w:ascii="Arial" w:hAnsi="Arial" w:cs="Arial"/>
          <w:color w:val="000000" w:themeColor="text1"/>
          <w:sz w:val="24"/>
          <w:szCs w:val="24"/>
        </w:rPr>
        <w:t>. Порядок, размер и основание взимания платы</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за предоставление 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Предоставление муниципальной услуги </w:t>
      </w:r>
      <w:r w:rsidR="00CC25C9" w:rsidRPr="00A20137">
        <w:rPr>
          <w:rFonts w:ascii="Arial" w:hAnsi="Arial" w:cs="Arial"/>
          <w:color w:val="000000" w:themeColor="text1"/>
          <w:sz w:val="24"/>
          <w:szCs w:val="24"/>
        </w:rPr>
        <w:t>Администрацией</w:t>
      </w:r>
      <w:r w:rsidRPr="00A20137">
        <w:rPr>
          <w:rFonts w:ascii="Arial" w:hAnsi="Arial" w:cs="Arial"/>
          <w:color w:val="000000" w:themeColor="text1"/>
          <w:sz w:val="24"/>
          <w:szCs w:val="24"/>
        </w:rPr>
        <w:t xml:space="preserve"> осуществляется бесплатно.</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134CFF"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2.10</w:t>
      </w:r>
      <w:r w:rsidR="0001267E" w:rsidRPr="00A20137">
        <w:rPr>
          <w:rFonts w:ascii="Arial" w:hAnsi="Arial" w:cs="Arial"/>
          <w:color w:val="000000" w:themeColor="text1"/>
          <w:sz w:val="24"/>
          <w:szCs w:val="24"/>
        </w:rPr>
        <w:t>. Максимальный срок ожидания в очереди при подаче</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заявления о предоставлении муниципальной услуги</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и при получении результата предоставления</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Максимальное время ожидания Заявителя в очереди при личной подаче Заявления не должно превышать 15 минут.</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В отдельных случаях по письменной просьбе Заявителя ответ на Заявление может быть выдан на руки. Срок ожидания при получении ответа на Заявление не должен превышать 15 минут.</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Срок ожидания Заявителя в очереди на личном приеме к должностному лицу не должен превышать 15 минут.</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F14A99"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2.1</w:t>
      </w:r>
      <w:r w:rsidR="00134CFF" w:rsidRPr="00A20137">
        <w:rPr>
          <w:rFonts w:ascii="Arial" w:hAnsi="Arial" w:cs="Arial"/>
          <w:color w:val="000000" w:themeColor="text1"/>
          <w:sz w:val="24"/>
          <w:szCs w:val="24"/>
        </w:rPr>
        <w:t>1</w:t>
      </w:r>
      <w:r w:rsidR="0001267E" w:rsidRPr="00A20137">
        <w:rPr>
          <w:rFonts w:ascii="Arial" w:hAnsi="Arial" w:cs="Arial"/>
          <w:color w:val="000000" w:themeColor="text1"/>
          <w:sz w:val="24"/>
          <w:szCs w:val="24"/>
        </w:rPr>
        <w:t>. Срок регистрации заявления о предоставлении</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8024B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Заявление </w:t>
      </w:r>
      <w:r w:rsidR="0001267E" w:rsidRPr="00A20137">
        <w:rPr>
          <w:rFonts w:ascii="Arial" w:hAnsi="Arial" w:cs="Arial"/>
          <w:color w:val="000000" w:themeColor="text1"/>
          <w:sz w:val="24"/>
          <w:szCs w:val="24"/>
        </w:rPr>
        <w:t>о предоставлении муниципальной услуги</w:t>
      </w:r>
      <w:r w:rsidRPr="00A20137">
        <w:rPr>
          <w:rFonts w:ascii="Arial" w:hAnsi="Arial" w:cs="Arial"/>
          <w:color w:val="000000" w:themeColor="text1"/>
          <w:sz w:val="24"/>
          <w:szCs w:val="24"/>
        </w:rPr>
        <w:t xml:space="preserve"> подлежит обязательной </w:t>
      </w:r>
      <w:r w:rsidRPr="00A20137">
        <w:rPr>
          <w:rFonts w:ascii="Arial" w:hAnsi="Arial" w:cs="Arial"/>
          <w:color w:val="000000" w:themeColor="text1"/>
          <w:sz w:val="24"/>
          <w:szCs w:val="24"/>
        </w:rPr>
        <w:lastRenderedPageBreak/>
        <w:t>регистрации в течение трех дней с момента поступления</w:t>
      </w:r>
      <w:r w:rsidR="0064231A" w:rsidRPr="00A20137">
        <w:rPr>
          <w:rFonts w:ascii="Arial" w:hAnsi="Arial" w:cs="Arial"/>
          <w:color w:val="000000" w:themeColor="text1"/>
          <w:sz w:val="24"/>
          <w:szCs w:val="24"/>
        </w:rPr>
        <w:t xml:space="preserve"> в Администрацию.</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2.1</w:t>
      </w:r>
      <w:r w:rsidR="00134CFF" w:rsidRPr="00A20137">
        <w:rPr>
          <w:rFonts w:ascii="Arial" w:hAnsi="Arial" w:cs="Arial"/>
          <w:color w:val="000000" w:themeColor="text1"/>
          <w:sz w:val="24"/>
          <w:szCs w:val="24"/>
        </w:rPr>
        <w:t>2</w:t>
      </w:r>
      <w:r w:rsidRPr="00A20137">
        <w:rPr>
          <w:rFonts w:ascii="Arial" w:hAnsi="Arial" w:cs="Arial"/>
          <w:color w:val="000000" w:themeColor="text1"/>
          <w:sz w:val="24"/>
          <w:szCs w:val="24"/>
        </w:rPr>
        <w:t>. Требования к местам предоставления</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2.1</w:t>
      </w:r>
      <w:r w:rsidR="00134CFF" w:rsidRPr="00A20137">
        <w:rPr>
          <w:rFonts w:ascii="Arial" w:hAnsi="Arial" w:cs="Arial"/>
          <w:color w:val="000000" w:themeColor="text1"/>
          <w:sz w:val="24"/>
          <w:szCs w:val="24"/>
        </w:rPr>
        <w:t>2</w:t>
      </w:r>
      <w:r w:rsidRPr="00A20137">
        <w:rPr>
          <w:rFonts w:ascii="Arial" w:hAnsi="Arial" w:cs="Arial"/>
          <w:color w:val="000000" w:themeColor="text1"/>
          <w:sz w:val="24"/>
          <w:szCs w:val="24"/>
        </w:rPr>
        <w:t>.1. 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w:t>
      </w:r>
    </w:p>
    <w:p w:rsidR="0001267E" w:rsidRPr="00A20137" w:rsidRDefault="00134CFF"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2.12</w:t>
      </w:r>
      <w:r w:rsidR="0001267E" w:rsidRPr="00A20137">
        <w:rPr>
          <w:rFonts w:ascii="Arial" w:hAnsi="Arial" w:cs="Arial"/>
          <w:color w:val="000000" w:themeColor="text1"/>
          <w:sz w:val="24"/>
          <w:szCs w:val="24"/>
        </w:rPr>
        <w:t>.2. Помещение, предназначенное для ознакомления Заявителей с информационными материалами, должно быть оснащено:</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информационными стендами;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стульями и столами для возможности заполнения Заявления и оформления документов.</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На информационных стендах размещается следующая информация: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извлечения из законодательных и иных нормативных правовых актов, содержащих сведения о порядке предоставления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извлечения из текста настоящего Административного регламента;</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перечень документов, необходимых для предоставления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порядок обжалования решений, действий или бездействия должностных лиц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w:t>
      </w:r>
    </w:p>
    <w:p w:rsidR="0001267E" w:rsidRPr="00A20137" w:rsidRDefault="007131B4"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2.1</w:t>
      </w:r>
      <w:r w:rsidR="00134CFF" w:rsidRPr="00A20137">
        <w:rPr>
          <w:rFonts w:ascii="Arial" w:hAnsi="Arial" w:cs="Arial"/>
          <w:color w:val="000000" w:themeColor="text1"/>
          <w:sz w:val="24"/>
          <w:szCs w:val="24"/>
        </w:rPr>
        <w:t>2</w:t>
      </w:r>
      <w:r w:rsidR="0001267E" w:rsidRPr="00A20137">
        <w:rPr>
          <w:rFonts w:ascii="Arial" w:hAnsi="Arial" w:cs="Arial"/>
          <w:color w:val="000000" w:themeColor="text1"/>
          <w:sz w:val="24"/>
          <w:szCs w:val="24"/>
        </w:rPr>
        <w:t>.3. Места для ожидания приема должны быть оборудованы стульями.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2.1</w:t>
      </w:r>
      <w:r w:rsidR="00134CFF" w:rsidRPr="00A20137">
        <w:rPr>
          <w:rFonts w:ascii="Arial" w:hAnsi="Arial" w:cs="Arial"/>
          <w:color w:val="000000" w:themeColor="text1"/>
          <w:sz w:val="24"/>
          <w:szCs w:val="24"/>
        </w:rPr>
        <w:t>2</w:t>
      </w:r>
      <w:r w:rsidRPr="00A20137">
        <w:rPr>
          <w:rFonts w:ascii="Arial" w:hAnsi="Arial" w:cs="Arial"/>
          <w:color w:val="000000" w:themeColor="text1"/>
          <w:sz w:val="24"/>
          <w:szCs w:val="24"/>
        </w:rPr>
        <w:t>.4. В помещениях, где осуществляется прием Заявителей по вопросам предоставления муниципальной услуги, должна быть предусмотрена возможность оформления Заявителем необходимых документов.</w:t>
      </w:r>
    </w:p>
    <w:p w:rsidR="0001267E" w:rsidRPr="00A20137" w:rsidRDefault="00134CFF"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w:t>
      </w:r>
      <w:r w:rsidR="007131B4" w:rsidRPr="00A20137">
        <w:rPr>
          <w:rFonts w:ascii="Arial" w:hAnsi="Arial" w:cs="Arial"/>
          <w:color w:val="000000" w:themeColor="text1"/>
          <w:sz w:val="24"/>
          <w:szCs w:val="24"/>
        </w:rPr>
        <w:t>1</w:t>
      </w:r>
      <w:r w:rsidRPr="00A20137">
        <w:rPr>
          <w:rFonts w:ascii="Arial" w:hAnsi="Arial" w:cs="Arial"/>
          <w:color w:val="000000" w:themeColor="text1"/>
          <w:sz w:val="24"/>
          <w:szCs w:val="24"/>
        </w:rPr>
        <w:t>2</w:t>
      </w:r>
      <w:r w:rsidR="0001267E" w:rsidRPr="00A20137">
        <w:rPr>
          <w:rFonts w:ascii="Arial" w:hAnsi="Arial" w:cs="Arial"/>
          <w:color w:val="000000" w:themeColor="text1"/>
          <w:sz w:val="24"/>
          <w:szCs w:val="24"/>
        </w:rPr>
        <w:t xml:space="preserve">.5. Рабочие места муниципальных служащих </w:t>
      </w:r>
      <w:r w:rsidR="0008127D" w:rsidRPr="00A20137">
        <w:rPr>
          <w:rFonts w:ascii="Arial" w:hAnsi="Arial" w:cs="Arial"/>
          <w:color w:val="000000" w:themeColor="text1"/>
          <w:sz w:val="24"/>
          <w:szCs w:val="24"/>
        </w:rPr>
        <w:t>Администрации</w:t>
      </w:r>
      <w:r w:rsidR="0001267E" w:rsidRPr="00A20137">
        <w:rPr>
          <w:rFonts w:ascii="Arial" w:hAnsi="Arial" w:cs="Arial"/>
          <w:color w:val="000000" w:themeColor="text1"/>
          <w:sz w:val="24"/>
          <w:szCs w:val="24"/>
        </w:rPr>
        <w:t xml:space="preserve"> оснащаются настенными вывесками с указанием фамилии, имени, отчества и должности.</w:t>
      </w:r>
    </w:p>
    <w:p w:rsidR="0001267E" w:rsidRPr="00A20137" w:rsidRDefault="00134CFF"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2.12</w:t>
      </w:r>
      <w:r w:rsidR="0001267E" w:rsidRPr="00A20137">
        <w:rPr>
          <w:rFonts w:ascii="Arial" w:hAnsi="Arial" w:cs="Arial"/>
          <w:color w:val="000000" w:themeColor="text1"/>
          <w:sz w:val="24"/>
          <w:szCs w:val="24"/>
        </w:rPr>
        <w:t xml:space="preserve">.6. Рабочее место муниципального служащего </w:t>
      </w:r>
      <w:r w:rsidR="0008127D" w:rsidRPr="00A20137">
        <w:rPr>
          <w:rFonts w:ascii="Arial" w:hAnsi="Arial" w:cs="Arial"/>
          <w:color w:val="000000" w:themeColor="text1"/>
          <w:sz w:val="24"/>
          <w:szCs w:val="24"/>
        </w:rPr>
        <w:t>Администрации</w:t>
      </w:r>
      <w:r w:rsidR="0001267E" w:rsidRPr="00A20137">
        <w:rPr>
          <w:rFonts w:ascii="Arial" w:hAnsi="Arial" w:cs="Arial"/>
          <w:color w:val="000000" w:themeColor="text1"/>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2.1</w:t>
      </w:r>
      <w:r w:rsidR="00134CFF" w:rsidRPr="00A20137">
        <w:rPr>
          <w:rFonts w:ascii="Arial" w:hAnsi="Arial" w:cs="Arial"/>
          <w:color w:val="000000" w:themeColor="text1"/>
          <w:sz w:val="24"/>
          <w:szCs w:val="24"/>
        </w:rPr>
        <w:t>2</w:t>
      </w:r>
      <w:r w:rsidRPr="00A20137">
        <w:rPr>
          <w:rFonts w:ascii="Arial" w:hAnsi="Arial" w:cs="Arial"/>
          <w:color w:val="000000" w:themeColor="text1"/>
          <w:sz w:val="24"/>
          <w:szCs w:val="24"/>
        </w:rPr>
        <w:t>.7.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01267E" w:rsidRPr="00A20137" w:rsidRDefault="0001267E" w:rsidP="0001267E">
      <w:pPr>
        <w:pStyle w:val="ConsPlusNormal"/>
        <w:jc w:val="both"/>
        <w:rPr>
          <w:rFonts w:ascii="Arial" w:hAnsi="Arial" w:cs="Arial"/>
          <w:color w:val="000000" w:themeColor="text1"/>
          <w:sz w:val="24"/>
          <w:szCs w:val="24"/>
        </w:rPr>
      </w:pPr>
    </w:p>
    <w:p w:rsidR="00C67A16" w:rsidRPr="00A20137" w:rsidRDefault="00C67A16" w:rsidP="00C67A16">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2.13. Прочие требования к предоставлению</w:t>
      </w:r>
    </w:p>
    <w:p w:rsidR="00C67A16" w:rsidRPr="00A20137" w:rsidRDefault="00C67A16" w:rsidP="00C67A16">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C67A16" w:rsidRPr="00A20137" w:rsidRDefault="00C67A16" w:rsidP="00C67A16">
      <w:pPr>
        <w:pStyle w:val="ConsPlusNormal"/>
        <w:jc w:val="both"/>
        <w:rPr>
          <w:rFonts w:ascii="Arial" w:hAnsi="Arial" w:cs="Arial"/>
          <w:color w:val="000000" w:themeColor="text1"/>
          <w:sz w:val="24"/>
          <w:szCs w:val="24"/>
        </w:rPr>
      </w:pPr>
    </w:p>
    <w:p w:rsidR="00C67A16" w:rsidRPr="00A20137" w:rsidRDefault="00C67A16" w:rsidP="00C67A16">
      <w:pPr>
        <w:pStyle w:val="ConsPlusNormal"/>
        <w:ind w:firstLine="567"/>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27" w:history="1">
        <w:r w:rsidRPr="00A20137">
          <w:rPr>
            <w:rFonts w:ascii="Arial" w:hAnsi="Arial" w:cs="Arial"/>
            <w:color w:val="000000" w:themeColor="text1"/>
            <w:sz w:val="24"/>
            <w:szCs w:val="24"/>
          </w:rPr>
          <w:t>постановлением</w:t>
        </w:r>
      </w:hyperlink>
      <w:r w:rsidRPr="00A20137">
        <w:rPr>
          <w:rFonts w:ascii="Arial" w:hAnsi="Arial" w:cs="Arial"/>
          <w:color w:val="000000" w:themeColor="text1"/>
          <w:sz w:val="24"/>
          <w:szCs w:val="24"/>
        </w:rPr>
        <w:t xml:space="preserve"> Правительства Российской</w:t>
      </w:r>
      <w:r w:rsidR="00A00C6F" w:rsidRPr="00A20137">
        <w:rPr>
          <w:rFonts w:ascii="Arial" w:hAnsi="Arial" w:cs="Arial"/>
          <w:color w:val="000000" w:themeColor="text1"/>
          <w:sz w:val="24"/>
          <w:szCs w:val="24"/>
        </w:rPr>
        <w:t xml:space="preserve"> Федерации от 25.06.2012 </w:t>
      </w:r>
      <w:r w:rsidR="00480BED" w:rsidRPr="00A20137">
        <w:rPr>
          <w:rFonts w:ascii="Arial" w:hAnsi="Arial" w:cs="Arial"/>
          <w:color w:val="000000" w:themeColor="text1"/>
          <w:sz w:val="24"/>
          <w:szCs w:val="24"/>
        </w:rPr>
        <w:t>№</w:t>
      </w:r>
      <w:r w:rsidR="00A00C6F" w:rsidRPr="00A20137">
        <w:rPr>
          <w:rFonts w:ascii="Arial" w:hAnsi="Arial" w:cs="Arial"/>
          <w:color w:val="000000" w:themeColor="text1"/>
          <w:sz w:val="24"/>
          <w:szCs w:val="24"/>
        </w:rPr>
        <w:t xml:space="preserve"> 634 «</w:t>
      </w:r>
      <w:r w:rsidRPr="00A20137">
        <w:rPr>
          <w:rFonts w:ascii="Arial" w:hAnsi="Arial" w:cs="Arial"/>
          <w:color w:val="000000" w:themeColor="text1"/>
          <w:sz w:val="24"/>
          <w:szCs w:val="24"/>
        </w:rPr>
        <w:t>О видах электронной подписи, использование которых допускается при обращении за получением государстве</w:t>
      </w:r>
      <w:r w:rsidR="00A00C6F" w:rsidRPr="00A20137">
        <w:rPr>
          <w:rFonts w:ascii="Arial" w:hAnsi="Arial" w:cs="Arial"/>
          <w:color w:val="000000" w:themeColor="text1"/>
          <w:sz w:val="24"/>
          <w:szCs w:val="24"/>
        </w:rPr>
        <w:t>нных и муниципальных услуг»</w:t>
      </w:r>
      <w:r w:rsidRPr="00A20137">
        <w:rPr>
          <w:rFonts w:ascii="Arial" w:hAnsi="Arial" w:cs="Arial"/>
          <w:color w:val="000000" w:themeColor="text1"/>
          <w:sz w:val="24"/>
          <w:szCs w:val="24"/>
        </w:rPr>
        <w:t>.</w:t>
      </w:r>
      <w:proofErr w:type="gramEnd"/>
    </w:p>
    <w:p w:rsidR="00C67A16" w:rsidRPr="00A20137" w:rsidRDefault="00C67A16" w:rsidP="00C67A16">
      <w:pPr>
        <w:pStyle w:val="ConsPlusNormal"/>
        <w:ind w:firstLine="567"/>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8" w:history="1">
        <w:r w:rsidRPr="00A20137">
          <w:rPr>
            <w:rFonts w:ascii="Arial" w:hAnsi="Arial" w:cs="Arial"/>
            <w:color w:val="000000" w:themeColor="text1"/>
            <w:sz w:val="24"/>
            <w:szCs w:val="24"/>
          </w:rPr>
          <w:t>приказом</w:t>
        </w:r>
      </w:hyperlink>
      <w:r w:rsidR="00480BED" w:rsidRPr="00A20137">
        <w:rPr>
          <w:rFonts w:ascii="Arial" w:hAnsi="Arial" w:cs="Arial"/>
          <w:color w:val="000000" w:themeColor="text1"/>
          <w:sz w:val="24"/>
          <w:szCs w:val="24"/>
        </w:rPr>
        <w:t xml:space="preserve"> ФСБ РФ от 27.12.2011 № 796 «</w:t>
      </w:r>
      <w:r w:rsidRPr="00A20137">
        <w:rPr>
          <w:rFonts w:ascii="Arial" w:hAnsi="Arial" w:cs="Arial"/>
          <w:color w:val="000000" w:themeColor="text1"/>
          <w:sz w:val="24"/>
          <w:szCs w:val="24"/>
        </w:rPr>
        <w:t>Об утверждении требований к</w:t>
      </w:r>
      <w:proofErr w:type="gramEnd"/>
      <w:r w:rsidRPr="00A20137">
        <w:rPr>
          <w:rFonts w:ascii="Arial" w:hAnsi="Arial" w:cs="Arial"/>
          <w:color w:val="000000" w:themeColor="text1"/>
          <w:sz w:val="24"/>
          <w:szCs w:val="24"/>
        </w:rPr>
        <w:t xml:space="preserve"> средствам электронной подписи и требований к с</w:t>
      </w:r>
      <w:r w:rsidR="00480BED" w:rsidRPr="00A20137">
        <w:rPr>
          <w:rFonts w:ascii="Arial" w:hAnsi="Arial" w:cs="Arial"/>
          <w:color w:val="000000" w:themeColor="text1"/>
          <w:sz w:val="24"/>
          <w:szCs w:val="24"/>
        </w:rPr>
        <w:t xml:space="preserve">редствам </w:t>
      </w:r>
      <w:r w:rsidR="00480BED" w:rsidRPr="00A20137">
        <w:rPr>
          <w:rFonts w:ascii="Arial" w:hAnsi="Arial" w:cs="Arial"/>
          <w:color w:val="000000" w:themeColor="text1"/>
          <w:sz w:val="24"/>
          <w:szCs w:val="24"/>
        </w:rPr>
        <w:lastRenderedPageBreak/>
        <w:t>удостоверяющего центра»</w:t>
      </w:r>
      <w:r w:rsidRPr="00A20137">
        <w:rPr>
          <w:rFonts w:ascii="Arial" w:hAnsi="Arial" w:cs="Arial"/>
          <w:color w:val="000000" w:themeColor="text1"/>
          <w:sz w:val="24"/>
          <w:szCs w:val="24"/>
        </w:rPr>
        <w:t>.</w:t>
      </w:r>
    </w:p>
    <w:p w:rsidR="00FB0D5F" w:rsidRPr="00A20137" w:rsidRDefault="00FB0D5F" w:rsidP="00C67A16">
      <w:pPr>
        <w:pStyle w:val="ConsPlusNormal"/>
        <w:ind w:firstLine="567"/>
        <w:jc w:val="both"/>
        <w:rPr>
          <w:rFonts w:ascii="Arial" w:hAnsi="Arial" w:cs="Arial"/>
          <w:color w:val="000000" w:themeColor="text1"/>
          <w:sz w:val="24"/>
          <w:szCs w:val="24"/>
        </w:rPr>
      </w:pPr>
    </w:p>
    <w:p w:rsidR="00FB0D5F" w:rsidRPr="00A20137" w:rsidRDefault="00FB0D5F" w:rsidP="00FB0D5F">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2.14 Показатели доступности и качества предоставления</w:t>
      </w:r>
    </w:p>
    <w:p w:rsidR="00FB0D5F" w:rsidRPr="00A20137" w:rsidRDefault="00FB0D5F" w:rsidP="00FB0D5F">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FB0D5F" w:rsidRPr="00A20137" w:rsidRDefault="00FB0D5F" w:rsidP="00FB0D5F">
      <w:pPr>
        <w:pStyle w:val="ConsPlusNormal"/>
        <w:jc w:val="both"/>
        <w:rPr>
          <w:rFonts w:ascii="Arial" w:hAnsi="Arial" w:cs="Arial"/>
          <w:color w:val="000000" w:themeColor="text1"/>
          <w:sz w:val="24"/>
          <w:szCs w:val="24"/>
        </w:rPr>
      </w:pP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2.14.1.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2.14.2. К группе количественных показателей доступности относятся:</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время ожидания муниципальной услуги;</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график работы </w:t>
      </w:r>
      <w:r w:rsidR="00F479DF"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2.14.3. К числу качественных показателей доступности относятся:</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достоверность информации о предоставляемой муниципальной услуге;</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простота и ясность изложения информации.</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2.14.4. К группе количественных показателей оценки качества предоставляемой муниципальной услуги относятся:</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соблюдение сроков предоставления муниципальной услуги;</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количество обоснованных жалоб.</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2.14.5. К качественным показателям оценки качества предоставляемой муниципальной услуги относятся:</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культура обслуживания (вежливость, эстетичность);</w:t>
      </w:r>
    </w:p>
    <w:p w:rsidR="00FB0D5F" w:rsidRPr="00A20137" w:rsidRDefault="00FB0D5F" w:rsidP="00F479DF">
      <w:pPr>
        <w:pStyle w:val="ConsPlusNormal"/>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 качество результатов труда сотрудников (профессиональное мастерство).</w:t>
      </w:r>
    </w:p>
    <w:p w:rsidR="00FB0D5F" w:rsidRPr="00A20137" w:rsidRDefault="00FB0D5F" w:rsidP="00C67A16">
      <w:pPr>
        <w:pStyle w:val="ConsPlusNormal"/>
        <w:ind w:firstLine="567"/>
        <w:jc w:val="both"/>
        <w:rPr>
          <w:rFonts w:ascii="Arial" w:hAnsi="Arial" w:cs="Arial"/>
          <w:color w:val="000000" w:themeColor="text1"/>
          <w:sz w:val="24"/>
          <w:szCs w:val="24"/>
        </w:rPr>
      </w:pPr>
    </w:p>
    <w:p w:rsidR="002F2FC8" w:rsidRPr="00A20137" w:rsidRDefault="002F2FC8" w:rsidP="002F2FC8">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3. Административные процедуры</w:t>
      </w:r>
    </w:p>
    <w:p w:rsidR="002F2FC8" w:rsidRPr="00A20137" w:rsidRDefault="002F2FC8" w:rsidP="002F2FC8">
      <w:pPr>
        <w:pStyle w:val="ConsPlusNormal"/>
        <w:jc w:val="both"/>
        <w:rPr>
          <w:rFonts w:ascii="Arial" w:hAnsi="Arial" w:cs="Arial"/>
          <w:color w:val="000000" w:themeColor="text1"/>
          <w:sz w:val="24"/>
          <w:szCs w:val="24"/>
        </w:rPr>
      </w:pP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3.1. Перечень административных процедур.</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Предоставление муниципальной услуги включает в себя следующие административные процедуры:</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прием, регистрация заявления и представленных документов;</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направление межведомственных запросов;</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подготовка и принятие решения о принятии или отказе в принятии заявителя на учет в качестве нуждающегося в жилом помещении;</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уведомление заявителя о принятии или отказе в принятии на учет в качестве нуждающегося в жилом помещении.</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3.1.1. Прием, регистрация заявления и представленных документов.</w:t>
      </w:r>
    </w:p>
    <w:p w:rsidR="002F2FC8" w:rsidRPr="00A20137" w:rsidRDefault="002F2FC8" w:rsidP="002F2FC8">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 xml:space="preserve">Основанием для начала исполнения административной процедуры является поступление в </w:t>
      </w:r>
      <w:r w:rsidR="00235C95" w:rsidRPr="00A20137">
        <w:rPr>
          <w:rFonts w:ascii="Arial" w:hAnsi="Arial" w:cs="Arial"/>
          <w:color w:val="000000" w:themeColor="text1"/>
          <w:sz w:val="24"/>
          <w:szCs w:val="24"/>
        </w:rPr>
        <w:t>Администрацию</w:t>
      </w:r>
      <w:r w:rsidRPr="00A20137">
        <w:rPr>
          <w:rFonts w:ascii="Arial" w:hAnsi="Arial" w:cs="Arial"/>
          <w:color w:val="000000" w:themeColor="text1"/>
          <w:sz w:val="24"/>
          <w:szCs w:val="24"/>
        </w:rPr>
        <w:t xml:space="preserve"> заявления и документов, указанных в </w:t>
      </w:r>
      <w:hyperlink w:anchor="P124" w:history="1">
        <w:r w:rsidRPr="00A20137">
          <w:rPr>
            <w:rFonts w:ascii="Arial" w:hAnsi="Arial" w:cs="Arial"/>
            <w:color w:val="000000" w:themeColor="text1"/>
            <w:sz w:val="24"/>
            <w:szCs w:val="24"/>
          </w:rPr>
          <w:t>пункте 2.6</w:t>
        </w:r>
      </w:hyperlink>
      <w:r w:rsidR="00235C95" w:rsidRPr="00A20137">
        <w:rPr>
          <w:rFonts w:ascii="Arial" w:hAnsi="Arial" w:cs="Arial"/>
          <w:color w:val="000000" w:themeColor="text1"/>
          <w:sz w:val="24"/>
          <w:szCs w:val="24"/>
        </w:rPr>
        <w:t xml:space="preserve">.1.настоящего </w:t>
      </w:r>
      <w:r w:rsidR="004E276F" w:rsidRPr="00A20137">
        <w:rPr>
          <w:rFonts w:ascii="Arial" w:hAnsi="Arial" w:cs="Arial"/>
          <w:color w:val="000000" w:themeColor="text1"/>
          <w:sz w:val="24"/>
          <w:szCs w:val="24"/>
        </w:rPr>
        <w:t>административного</w:t>
      </w:r>
      <w:r w:rsidR="00235C95" w:rsidRPr="00A20137">
        <w:rPr>
          <w:rFonts w:ascii="Arial" w:hAnsi="Arial" w:cs="Arial"/>
          <w:color w:val="000000" w:themeColor="text1"/>
          <w:sz w:val="24"/>
          <w:szCs w:val="24"/>
        </w:rPr>
        <w:t xml:space="preserve"> регламента</w:t>
      </w:r>
      <w:r w:rsidRPr="00A20137">
        <w:rPr>
          <w:rFonts w:ascii="Arial" w:hAnsi="Arial" w:cs="Arial"/>
          <w:color w:val="000000" w:themeColor="text1"/>
          <w:sz w:val="24"/>
          <w:szCs w:val="24"/>
        </w:rPr>
        <w:t>, обязанность по предоставлению которых возложена на заявителя:</w:t>
      </w:r>
      <w:proofErr w:type="gramEnd"/>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w:t>
      </w:r>
      <w:proofErr w:type="gramStart"/>
      <w:r w:rsidRPr="00A20137">
        <w:rPr>
          <w:rFonts w:ascii="Arial" w:hAnsi="Arial" w:cs="Arial"/>
          <w:color w:val="000000" w:themeColor="text1"/>
          <w:sz w:val="24"/>
          <w:szCs w:val="24"/>
        </w:rPr>
        <w:t>доставленных</w:t>
      </w:r>
      <w:proofErr w:type="gramEnd"/>
      <w:r w:rsidRPr="00A20137">
        <w:rPr>
          <w:rFonts w:ascii="Arial" w:hAnsi="Arial" w:cs="Arial"/>
          <w:color w:val="000000" w:themeColor="text1"/>
          <w:sz w:val="24"/>
          <w:szCs w:val="24"/>
        </w:rPr>
        <w:t xml:space="preserve"> лично заявителем (представителем заявителя);</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w:t>
      </w:r>
      <w:proofErr w:type="gramStart"/>
      <w:r w:rsidRPr="00A20137">
        <w:rPr>
          <w:rFonts w:ascii="Arial" w:hAnsi="Arial" w:cs="Arial"/>
          <w:color w:val="000000" w:themeColor="text1"/>
          <w:sz w:val="24"/>
          <w:szCs w:val="24"/>
        </w:rPr>
        <w:t>полученных</w:t>
      </w:r>
      <w:proofErr w:type="gramEnd"/>
      <w:r w:rsidRPr="00A20137">
        <w:rPr>
          <w:rFonts w:ascii="Arial" w:hAnsi="Arial" w:cs="Arial"/>
          <w:color w:val="000000" w:themeColor="text1"/>
          <w:sz w:val="24"/>
          <w:szCs w:val="24"/>
        </w:rPr>
        <w:t xml:space="preserve"> в электронном виде;</w:t>
      </w:r>
    </w:p>
    <w:p w:rsidR="00D030AD" w:rsidRPr="00A20137" w:rsidRDefault="00D030AD"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w:t>
      </w:r>
      <w:proofErr w:type="gramStart"/>
      <w:r w:rsidRPr="00A20137">
        <w:rPr>
          <w:rFonts w:ascii="Arial" w:hAnsi="Arial" w:cs="Arial"/>
          <w:color w:val="000000" w:themeColor="text1"/>
          <w:sz w:val="24"/>
          <w:szCs w:val="24"/>
        </w:rPr>
        <w:t>полученных</w:t>
      </w:r>
      <w:proofErr w:type="gramEnd"/>
      <w:r w:rsidR="008F6B91">
        <w:rPr>
          <w:rFonts w:ascii="Arial" w:hAnsi="Arial" w:cs="Arial"/>
          <w:color w:val="000000" w:themeColor="text1"/>
          <w:sz w:val="24"/>
          <w:szCs w:val="24"/>
        </w:rPr>
        <w:t xml:space="preserve"> </w:t>
      </w:r>
      <w:r w:rsidR="00974420" w:rsidRPr="00A20137">
        <w:rPr>
          <w:rFonts w:ascii="Arial" w:hAnsi="Arial" w:cs="Arial"/>
          <w:color w:val="000000" w:themeColor="text1"/>
          <w:sz w:val="24"/>
          <w:szCs w:val="24"/>
        </w:rPr>
        <w:t>по почте.</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3.1.1.1. Прием, регистрация заявления и представленных документов при личном обращении.</w:t>
      </w:r>
    </w:p>
    <w:p w:rsidR="002F2FC8" w:rsidRPr="00A20137" w:rsidRDefault="002F24C4"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Муниципальный служащий администрации, ответственный</w:t>
      </w:r>
      <w:r w:rsidR="002F2FC8" w:rsidRPr="00A20137">
        <w:rPr>
          <w:rFonts w:ascii="Arial" w:hAnsi="Arial" w:cs="Arial"/>
          <w:color w:val="000000" w:themeColor="text1"/>
          <w:sz w:val="24"/>
          <w:szCs w:val="24"/>
        </w:rPr>
        <w:t xml:space="preserve"> за прием документов:</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устанавливает личность заявителя путем проверки документа, удостоверяющего личность гражданина, полномочия представителя заявителя;</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проверяет правильность заполнения заявления;</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проверяет соответствие прилагаемых к заявлению копий документов представленным оригиналам, заверяет копии и возвращает заявителю оригиналы документов;</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регистрирует заявление </w:t>
      </w:r>
      <w:proofErr w:type="gramStart"/>
      <w:r w:rsidRPr="00A20137">
        <w:rPr>
          <w:rFonts w:ascii="Arial" w:hAnsi="Arial" w:cs="Arial"/>
          <w:color w:val="000000" w:themeColor="text1"/>
          <w:sz w:val="24"/>
          <w:szCs w:val="24"/>
        </w:rPr>
        <w:t xml:space="preserve">в </w:t>
      </w:r>
      <w:hyperlink w:anchor="P673" w:history="1">
        <w:r w:rsidRPr="00A20137">
          <w:rPr>
            <w:rFonts w:ascii="Arial" w:hAnsi="Arial" w:cs="Arial"/>
            <w:color w:val="000000" w:themeColor="text1"/>
            <w:sz w:val="24"/>
            <w:szCs w:val="24"/>
          </w:rPr>
          <w:t>книге</w:t>
        </w:r>
      </w:hyperlink>
      <w:r w:rsidRPr="00A20137">
        <w:rPr>
          <w:rFonts w:ascii="Arial" w:hAnsi="Arial" w:cs="Arial"/>
          <w:color w:val="000000" w:themeColor="text1"/>
          <w:sz w:val="24"/>
          <w:szCs w:val="24"/>
        </w:rPr>
        <w:t xml:space="preserve"> регистрации заявлений граждан о принятии на учет в качестве нуждающихся в жилых помещениях</w:t>
      </w:r>
      <w:proofErr w:type="gramEnd"/>
      <w:r w:rsidRPr="00A20137">
        <w:rPr>
          <w:rFonts w:ascii="Arial" w:hAnsi="Arial" w:cs="Arial"/>
          <w:color w:val="000000" w:themeColor="text1"/>
          <w:sz w:val="24"/>
          <w:szCs w:val="24"/>
        </w:rPr>
        <w:t xml:space="preserve"> по договорам социального найма</w:t>
      </w:r>
      <w:r w:rsidR="00D8104E" w:rsidRPr="00A20137">
        <w:rPr>
          <w:rFonts w:ascii="Arial" w:hAnsi="Arial" w:cs="Arial"/>
          <w:color w:val="000000" w:themeColor="text1"/>
          <w:sz w:val="24"/>
          <w:szCs w:val="24"/>
        </w:rPr>
        <w:t xml:space="preserve"> в течение</w:t>
      </w:r>
      <w:r w:rsidR="002F24C4" w:rsidRPr="00A20137">
        <w:rPr>
          <w:rFonts w:ascii="Arial" w:hAnsi="Arial" w:cs="Arial"/>
          <w:color w:val="000000" w:themeColor="text1"/>
          <w:sz w:val="24"/>
          <w:szCs w:val="24"/>
        </w:rPr>
        <w:t xml:space="preserve"> трех</w:t>
      </w:r>
      <w:r w:rsidR="008F6B91">
        <w:rPr>
          <w:rFonts w:ascii="Arial" w:hAnsi="Arial" w:cs="Arial"/>
          <w:color w:val="000000" w:themeColor="text1"/>
          <w:sz w:val="24"/>
          <w:szCs w:val="24"/>
        </w:rPr>
        <w:t xml:space="preserve"> </w:t>
      </w:r>
      <w:r w:rsidR="00D8104E" w:rsidRPr="00A20137">
        <w:rPr>
          <w:rFonts w:ascii="Arial" w:hAnsi="Arial" w:cs="Arial"/>
          <w:color w:val="000000" w:themeColor="text1"/>
          <w:sz w:val="24"/>
          <w:szCs w:val="24"/>
        </w:rPr>
        <w:t xml:space="preserve">дней с момента поступления заявления </w:t>
      </w:r>
      <w:r w:rsidR="006F6441" w:rsidRPr="00A20137">
        <w:rPr>
          <w:rFonts w:ascii="Arial" w:hAnsi="Arial" w:cs="Arial"/>
          <w:color w:val="000000" w:themeColor="text1"/>
          <w:sz w:val="24"/>
          <w:szCs w:val="24"/>
        </w:rPr>
        <w:t xml:space="preserve">(приложение </w:t>
      </w:r>
      <w:r w:rsidR="001848E9">
        <w:rPr>
          <w:rFonts w:ascii="Arial" w:hAnsi="Arial" w:cs="Arial"/>
          <w:color w:val="000000" w:themeColor="text1"/>
          <w:sz w:val="24"/>
          <w:szCs w:val="24"/>
        </w:rPr>
        <w:t>№</w:t>
      </w:r>
      <w:r w:rsidR="00242C81">
        <w:rPr>
          <w:rFonts w:ascii="Arial" w:hAnsi="Arial" w:cs="Arial"/>
          <w:color w:val="000000" w:themeColor="text1"/>
          <w:sz w:val="24"/>
          <w:szCs w:val="24"/>
        </w:rPr>
        <w:t xml:space="preserve"> 2</w:t>
      </w:r>
      <w:r w:rsidRPr="00A20137">
        <w:rPr>
          <w:rFonts w:ascii="Arial" w:hAnsi="Arial" w:cs="Arial"/>
          <w:color w:val="000000" w:themeColor="text1"/>
          <w:sz w:val="24"/>
          <w:szCs w:val="24"/>
        </w:rPr>
        <w:t>);</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выдает </w:t>
      </w:r>
      <w:hyperlink w:anchor="P625" w:history="1">
        <w:r w:rsidRPr="00A20137">
          <w:rPr>
            <w:rFonts w:ascii="Arial" w:hAnsi="Arial" w:cs="Arial"/>
            <w:color w:val="000000" w:themeColor="text1"/>
            <w:sz w:val="24"/>
            <w:szCs w:val="24"/>
          </w:rPr>
          <w:t>расписку</w:t>
        </w:r>
      </w:hyperlink>
      <w:r w:rsidRPr="00A20137">
        <w:rPr>
          <w:rFonts w:ascii="Arial" w:hAnsi="Arial" w:cs="Arial"/>
          <w:color w:val="000000" w:themeColor="text1"/>
          <w:sz w:val="24"/>
          <w:szCs w:val="24"/>
        </w:rPr>
        <w:t xml:space="preserve"> о п</w:t>
      </w:r>
      <w:r w:rsidR="006F6441" w:rsidRPr="00A20137">
        <w:rPr>
          <w:rFonts w:ascii="Arial" w:hAnsi="Arial" w:cs="Arial"/>
          <w:color w:val="000000" w:themeColor="text1"/>
          <w:sz w:val="24"/>
          <w:szCs w:val="24"/>
        </w:rPr>
        <w:t xml:space="preserve">риеме документов (приложение </w:t>
      </w:r>
      <w:r w:rsidR="001848E9">
        <w:rPr>
          <w:rFonts w:ascii="Arial" w:hAnsi="Arial" w:cs="Arial"/>
          <w:color w:val="000000" w:themeColor="text1"/>
          <w:sz w:val="24"/>
          <w:szCs w:val="24"/>
        </w:rPr>
        <w:t>№</w:t>
      </w:r>
      <w:r w:rsidR="00242C81">
        <w:rPr>
          <w:rFonts w:ascii="Arial" w:hAnsi="Arial" w:cs="Arial"/>
          <w:color w:val="000000" w:themeColor="text1"/>
          <w:sz w:val="24"/>
          <w:szCs w:val="24"/>
        </w:rPr>
        <w:t xml:space="preserve"> 3</w:t>
      </w:r>
      <w:r w:rsidRPr="00A20137">
        <w:rPr>
          <w:rFonts w:ascii="Arial" w:hAnsi="Arial" w:cs="Arial"/>
          <w:color w:val="000000" w:themeColor="text1"/>
          <w:sz w:val="24"/>
          <w:szCs w:val="24"/>
        </w:rPr>
        <w:t>);</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lastRenderedPageBreak/>
        <w:t xml:space="preserve">- устанавливает соответствие принятых документов, обязанность по представлению которых возложена на заявителя, </w:t>
      </w:r>
      <w:hyperlink w:anchor="P124" w:history="1">
        <w:r w:rsidRPr="00A20137">
          <w:rPr>
            <w:rFonts w:ascii="Arial" w:hAnsi="Arial" w:cs="Arial"/>
            <w:color w:val="000000" w:themeColor="text1"/>
            <w:sz w:val="24"/>
            <w:szCs w:val="24"/>
          </w:rPr>
          <w:t>пункту 2.6</w:t>
        </w:r>
      </w:hyperlink>
      <w:r w:rsidR="00946E6B" w:rsidRPr="00A20137">
        <w:rPr>
          <w:rFonts w:ascii="Arial" w:hAnsi="Arial" w:cs="Arial"/>
          <w:color w:val="000000" w:themeColor="text1"/>
          <w:sz w:val="24"/>
          <w:szCs w:val="24"/>
        </w:rPr>
        <w:t>.1. настоящего административного</w:t>
      </w:r>
      <w:r w:rsidR="008F6B91">
        <w:rPr>
          <w:rFonts w:ascii="Arial" w:hAnsi="Arial" w:cs="Arial"/>
          <w:color w:val="000000" w:themeColor="text1"/>
          <w:sz w:val="24"/>
          <w:szCs w:val="24"/>
        </w:rPr>
        <w:t xml:space="preserve"> </w:t>
      </w:r>
      <w:r w:rsidR="00946E6B" w:rsidRPr="00A20137">
        <w:rPr>
          <w:rFonts w:ascii="Arial" w:hAnsi="Arial" w:cs="Arial"/>
          <w:color w:val="000000" w:themeColor="text1"/>
          <w:sz w:val="24"/>
          <w:szCs w:val="24"/>
        </w:rPr>
        <w:t>р</w:t>
      </w:r>
      <w:r w:rsidRPr="00A20137">
        <w:rPr>
          <w:rFonts w:ascii="Arial" w:hAnsi="Arial" w:cs="Arial"/>
          <w:color w:val="000000" w:themeColor="text1"/>
          <w:sz w:val="24"/>
          <w:szCs w:val="24"/>
        </w:rPr>
        <w:t xml:space="preserve">егламента. </w:t>
      </w:r>
      <w:proofErr w:type="gramStart"/>
      <w:r w:rsidRPr="00A20137">
        <w:rPr>
          <w:rFonts w:ascii="Arial" w:hAnsi="Arial" w:cs="Arial"/>
          <w:color w:val="000000" w:themeColor="text1"/>
          <w:sz w:val="24"/>
          <w:szCs w:val="24"/>
        </w:rPr>
        <w:t xml:space="preserve">При выявлении несоответствия документов в течение одного рабочего дня извещает заявителя о несоответствии представленных документов </w:t>
      </w:r>
      <w:hyperlink w:anchor="P858" w:history="1">
        <w:r w:rsidR="006F6441" w:rsidRPr="00A20137">
          <w:rPr>
            <w:rFonts w:ascii="Arial" w:hAnsi="Arial" w:cs="Arial"/>
            <w:color w:val="000000" w:themeColor="text1"/>
            <w:sz w:val="24"/>
            <w:szCs w:val="24"/>
          </w:rPr>
          <w:t xml:space="preserve">(приложение </w:t>
        </w:r>
        <w:r w:rsidR="001848E9">
          <w:rPr>
            <w:rFonts w:ascii="Arial" w:hAnsi="Arial" w:cs="Arial"/>
            <w:color w:val="000000" w:themeColor="text1"/>
            <w:sz w:val="24"/>
            <w:szCs w:val="24"/>
          </w:rPr>
          <w:t>№</w:t>
        </w:r>
        <w:r w:rsidR="00242C81">
          <w:rPr>
            <w:rFonts w:ascii="Arial" w:hAnsi="Arial" w:cs="Arial"/>
            <w:color w:val="000000" w:themeColor="text1"/>
            <w:sz w:val="24"/>
            <w:szCs w:val="24"/>
          </w:rPr>
          <w:t xml:space="preserve"> 4</w:t>
        </w:r>
        <w:r w:rsidRPr="00A20137">
          <w:rPr>
            <w:rFonts w:ascii="Arial" w:hAnsi="Arial" w:cs="Arial"/>
            <w:color w:val="000000" w:themeColor="text1"/>
            <w:sz w:val="24"/>
            <w:szCs w:val="24"/>
          </w:rPr>
          <w:t>)</w:t>
        </w:r>
      </w:hyperlink>
      <w:r w:rsidRPr="00A20137">
        <w:rPr>
          <w:rFonts w:ascii="Arial" w:hAnsi="Arial" w:cs="Arial"/>
          <w:color w:val="000000" w:themeColor="text1"/>
          <w:sz w:val="24"/>
          <w:szCs w:val="24"/>
        </w:rPr>
        <w:t>. 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 граждан о принятии на учет в качестве нуждающихся в жилых помещениях по договорам социального найма;</w:t>
      </w:r>
      <w:proofErr w:type="gramEnd"/>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передает в течение одного рабочего дня</w:t>
      </w:r>
      <w:r w:rsidR="009C5B91" w:rsidRPr="00A20137">
        <w:rPr>
          <w:rFonts w:ascii="Arial" w:hAnsi="Arial" w:cs="Arial"/>
          <w:color w:val="000000" w:themeColor="text1"/>
          <w:sz w:val="24"/>
          <w:szCs w:val="24"/>
        </w:rPr>
        <w:t xml:space="preserve"> после регистрации </w:t>
      </w:r>
      <w:proofErr w:type="gramStart"/>
      <w:r w:rsidR="009C5B91" w:rsidRPr="00A20137">
        <w:rPr>
          <w:rFonts w:ascii="Arial" w:hAnsi="Arial" w:cs="Arial"/>
          <w:color w:val="000000" w:themeColor="text1"/>
          <w:sz w:val="24"/>
          <w:szCs w:val="24"/>
        </w:rPr>
        <w:t>заявления</w:t>
      </w:r>
      <w:proofErr w:type="gramEnd"/>
      <w:r w:rsidRPr="00A20137">
        <w:rPr>
          <w:rFonts w:ascii="Arial" w:hAnsi="Arial" w:cs="Arial"/>
          <w:color w:val="000000" w:themeColor="text1"/>
          <w:sz w:val="24"/>
          <w:szCs w:val="24"/>
        </w:rPr>
        <w:t xml:space="preserve"> полученные документы </w:t>
      </w:r>
      <w:r w:rsidR="000C30A5" w:rsidRPr="00A20137">
        <w:rPr>
          <w:rFonts w:ascii="Arial" w:hAnsi="Arial" w:cs="Arial"/>
          <w:color w:val="000000" w:themeColor="text1"/>
          <w:sz w:val="24"/>
          <w:szCs w:val="24"/>
        </w:rPr>
        <w:t>муниципальному служащему администрации</w:t>
      </w:r>
      <w:r w:rsidRPr="00A20137">
        <w:rPr>
          <w:rFonts w:ascii="Arial" w:hAnsi="Arial" w:cs="Arial"/>
          <w:color w:val="000000" w:themeColor="text1"/>
          <w:sz w:val="24"/>
          <w:szCs w:val="24"/>
        </w:rPr>
        <w:t>, ответственному за подготовку запросов.</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3.1.1.2. Прием, регистрация заявления и документов, представленных в электронном виде.</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В день поступления заявления и документов в информационную систему, используемую </w:t>
      </w:r>
      <w:r w:rsidR="000C30A5" w:rsidRPr="00A20137">
        <w:rPr>
          <w:rFonts w:ascii="Arial" w:hAnsi="Arial" w:cs="Arial"/>
          <w:color w:val="000000" w:themeColor="text1"/>
          <w:sz w:val="24"/>
          <w:szCs w:val="24"/>
        </w:rPr>
        <w:t>Администрацией</w:t>
      </w:r>
      <w:r w:rsidRPr="00A20137">
        <w:rPr>
          <w:rFonts w:ascii="Arial" w:hAnsi="Arial" w:cs="Arial"/>
          <w:color w:val="000000" w:themeColor="text1"/>
          <w:sz w:val="24"/>
          <w:szCs w:val="24"/>
        </w:rPr>
        <w:t xml:space="preserve"> для предоставления услуги (далее - ИС), через портал государственных и муниципальных услуг </w:t>
      </w:r>
      <w:r w:rsidR="00990BEC" w:rsidRPr="00A20137">
        <w:rPr>
          <w:rFonts w:ascii="Arial" w:hAnsi="Arial" w:cs="Arial"/>
          <w:color w:val="000000" w:themeColor="text1"/>
          <w:sz w:val="24"/>
          <w:szCs w:val="24"/>
        </w:rPr>
        <w:t>муниципальный служащий Администрации, ответственный</w:t>
      </w:r>
      <w:r w:rsidRPr="00A20137">
        <w:rPr>
          <w:rFonts w:ascii="Arial" w:hAnsi="Arial" w:cs="Arial"/>
          <w:color w:val="000000" w:themeColor="text1"/>
          <w:sz w:val="24"/>
          <w:szCs w:val="24"/>
        </w:rPr>
        <w:t xml:space="preserve">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а) в случае наличия основания для отказа, указанного в</w:t>
      </w:r>
      <w:r w:rsidR="003B5CB8" w:rsidRPr="00A20137">
        <w:rPr>
          <w:rFonts w:ascii="Arial" w:hAnsi="Arial" w:cs="Arial"/>
          <w:color w:val="000000" w:themeColor="text1"/>
          <w:sz w:val="24"/>
          <w:szCs w:val="24"/>
        </w:rPr>
        <w:t xml:space="preserve"> пункте</w:t>
      </w:r>
      <w:r w:rsidR="00716B0E">
        <w:rPr>
          <w:rFonts w:ascii="Arial" w:hAnsi="Arial" w:cs="Arial"/>
          <w:color w:val="000000" w:themeColor="text1"/>
          <w:sz w:val="24"/>
          <w:szCs w:val="24"/>
        </w:rPr>
        <w:t xml:space="preserve"> </w:t>
      </w:r>
      <w:hyperlink w:anchor="P172" w:history="1">
        <w:r w:rsidRPr="00A20137">
          <w:rPr>
            <w:rFonts w:ascii="Arial" w:hAnsi="Arial" w:cs="Arial"/>
            <w:color w:val="000000" w:themeColor="text1"/>
            <w:sz w:val="24"/>
            <w:szCs w:val="24"/>
          </w:rPr>
          <w:t>2.7</w:t>
        </w:r>
      </w:hyperlink>
      <w:r w:rsidR="008F6B91">
        <w:t xml:space="preserve"> </w:t>
      </w:r>
      <w:r w:rsidR="003B5CB8" w:rsidRPr="00A20137">
        <w:rPr>
          <w:rFonts w:ascii="Arial" w:hAnsi="Arial" w:cs="Arial"/>
          <w:color w:val="000000" w:themeColor="text1"/>
          <w:sz w:val="24"/>
          <w:szCs w:val="24"/>
        </w:rPr>
        <w:t xml:space="preserve">настоящего </w:t>
      </w:r>
      <w:r w:rsidR="00554254" w:rsidRPr="00A20137">
        <w:rPr>
          <w:rFonts w:ascii="Arial" w:hAnsi="Arial" w:cs="Arial"/>
          <w:color w:val="000000" w:themeColor="text1"/>
          <w:sz w:val="24"/>
          <w:szCs w:val="24"/>
        </w:rPr>
        <w:t xml:space="preserve">административного </w:t>
      </w:r>
      <w:r w:rsidR="003B5CB8" w:rsidRPr="00A20137">
        <w:rPr>
          <w:rFonts w:ascii="Arial" w:hAnsi="Arial" w:cs="Arial"/>
          <w:color w:val="000000" w:themeColor="text1"/>
          <w:sz w:val="24"/>
          <w:szCs w:val="24"/>
        </w:rPr>
        <w:t>р</w:t>
      </w:r>
      <w:r w:rsidRPr="00A20137">
        <w:rPr>
          <w:rFonts w:ascii="Arial" w:hAnsi="Arial" w:cs="Arial"/>
          <w:color w:val="000000" w:themeColor="text1"/>
          <w:sz w:val="24"/>
          <w:szCs w:val="24"/>
        </w:rPr>
        <w:t>егламента, формирует в информационной системе уведомление об отказе и направляет его в личный кабинет заявителя;</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б) в случае отсутствия основания для отказа, указанного в</w:t>
      </w:r>
      <w:r w:rsidR="00554254" w:rsidRPr="00A20137">
        <w:rPr>
          <w:rFonts w:ascii="Arial" w:hAnsi="Arial" w:cs="Arial"/>
          <w:color w:val="000000" w:themeColor="text1"/>
          <w:sz w:val="24"/>
          <w:szCs w:val="24"/>
        </w:rPr>
        <w:t xml:space="preserve"> пункте </w:t>
      </w:r>
      <w:hyperlink w:anchor="P172" w:history="1">
        <w:r w:rsidR="00554254" w:rsidRPr="00A20137">
          <w:rPr>
            <w:rFonts w:ascii="Arial" w:hAnsi="Arial" w:cs="Arial"/>
            <w:color w:val="000000" w:themeColor="text1"/>
            <w:sz w:val="24"/>
            <w:szCs w:val="24"/>
          </w:rPr>
          <w:t>2.7</w:t>
        </w:r>
      </w:hyperlink>
      <w:r w:rsidR="00554254" w:rsidRPr="00A20137">
        <w:rPr>
          <w:rFonts w:ascii="Arial" w:hAnsi="Arial" w:cs="Arial"/>
          <w:color w:val="000000" w:themeColor="text1"/>
          <w:sz w:val="24"/>
          <w:szCs w:val="24"/>
        </w:rPr>
        <w:t xml:space="preserve"> настоящего административного регламента</w:t>
      </w:r>
      <w:r w:rsidRPr="00A20137">
        <w:rPr>
          <w:rFonts w:ascii="Arial" w:hAnsi="Arial" w:cs="Arial"/>
          <w:color w:val="000000" w:themeColor="text1"/>
          <w:sz w:val="24"/>
          <w:szCs w:val="24"/>
        </w:rPr>
        <w:t>:</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регистрирует в ИС заявление и документы,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распечатывает заявление и документы и выполняет в ИС дальнейшие административные действия в соответствии с административными процедурами, указанными в настоящем </w:t>
      </w:r>
      <w:r w:rsidR="003E4D23" w:rsidRPr="00A20137">
        <w:rPr>
          <w:rFonts w:ascii="Arial" w:hAnsi="Arial" w:cs="Arial"/>
          <w:color w:val="000000" w:themeColor="text1"/>
          <w:sz w:val="24"/>
          <w:szCs w:val="24"/>
        </w:rPr>
        <w:t>административном р</w:t>
      </w:r>
      <w:r w:rsidRPr="00A20137">
        <w:rPr>
          <w:rFonts w:ascii="Arial" w:hAnsi="Arial" w:cs="Arial"/>
          <w:color w:val="000000" w:themeColor="text1"/>
          <w:sz w:val="24"/>
          <w:szCs w:val="24"/>
        </w:rPr>
        <w:t>егламенте;</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в) регистрирует заявление в </w:t>
      </w:r>
      <w:hyperlink w:anchor="P673" w:history="1">
        <w:r w:rsidRPr="00A20137">
          <w:rPr>
            <w:rFonts w:ascii="Arial" w:hAnsi="Arial" w:cs="Arial"/>
            <w:color w:val="000000" w:themeColor="text1"/>
            <w:sz w:val="24"/>
            <w:szCs w:val="24"/>
          </w:rPr>
          <w:t>книге</w:t>
        </w:r>
      </w:hyperlink>
      <w:r w:rsidRPr="00A20137">
        <w:rPr>
          <w:rFonts w:ascii="Arial" w:hAnsi="Arial" w:cs="Arial"/>
          <w:color w:val="000000" w:themeColor="text1"/>
          <w:sz w:val="24"/>
          <w:szCs w:val="24"/>
        </w:rPr>
        <w:t xml:space="preserve"> регистрации заявлений граждан о принятии на учет в качестве нуждающихся в жилых помещениях по договорам социального найма</w:t>
      </w:r>
      <w:r w:rsidR="003E4D23" w:rsidRPr="00A20137">
        <w:rPr>
          <w:rFonts w:ascii="Arial" w:hAnsi="Arial" w:cs="Arial"/>
          <w:color w:val="000000" w:themeColor="text1"/>
          <w:sz w:val="24"/>
          <w:szCs w:val="24"/>
        </w:rPr>
        <w:t xml:space="preserve"> в течение трех дней с момента поступления заявления</w:t>
      </w:r>
      <w:r w:rsidR="006F6441" w:rsidRPr="00A20137">
        <w:rPr>
          <w:rFonts w:ascii="Arial" w:hAnsi="Arial" w:cs="Arial"/>
          <w:color w:val="000000" w:themeColor="text1"/>
          <w:sz w:val="24"/>
          <w:szCs w:val="24"/>
        </w:rPr>
        <w:t xml:space="preserve"> (приложение </w:t>
      </w:r>
      <w:r w:rsidR="001848E9">
        <w:rPr>
          <w:rFonts w:ascii="Arial" w:hAnsi="Arial" w:cs="Arial"/>
          <w:color w:val="000000" w:themeColor="text1"/>
          <w:sz w:val="24"/>
          <w:szCs w:val="24"/>
        </w:rPr>
        <w:t>№</w:t>
      </w:r>
      <w:r w:rsidR="00242C81">
        <w:rPr>
          <w:rFonts w:ascii="Arial" w:hAnsi="Arial" w:cs="Arial"/>
          <w:color w:val="000000" w:themeColor="text1"/>
          <w:sz w:val="24"/>
          <w:szCs w:val="24"/>
        </w:rPr>
        <w:t xml:space="preserve"> 2</w:t>
      </w:r>
      <w:r w:rsidRPr="00A20137">
        <w:rPr>
          <w:rFonts w:ascii="Arial" w:hAnsi="Arial" w:cs="Arial"/>
          <w:color w:val="000000" w:themeColor="text1"/>
          <w:sz w:val="24"/>
          <w:szCs w:val="24"/>
        </w:rPr>
        <w:t>);</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г) передает в течение одного рабочего дня</w:t>
      </w:r>
      <w:r w:rsidR="003E4D23" w:rsidRPr="00A20137">
        <w:rPr>
          <w:rFonts w:ascii="Arial" w:hAnsi="Arial" w:cs="Arial"/>
          <w:color w:val="000000" w:themeColor="text1"/>
          <w:sz w:val="24"/>
          <w:szCs w:val="24"/>
        </w:rPr>
        <w:t xml:space="preserve"> после регистрации</w:t>
      </w:r>
      <w:r w:rsidR="008F6B91">
        <w:rPr>
          <w:rFonts w:ascii="Arial" w:hAnsi="Arial" w:cs="Arial"/>
          <w:color w:val="000000" w:themeColor="text1"/>
          <w:sz w:val="24"/>
          <w:szCs w:val="24"/>
        </w:rPr>
        <w:t xml:space="preserve"> </w:t>
      </w:r>
      <w:r w:rsidR="009C5B91" w:rsidRPr="00A20137">
        <w:rPr>
          <w:rFonts w:ascii="Arial" w:hAnsi="Arial" w:cs="Arial"/>
          <w:color w:val="000000" w:themeColor="text1"/>
          <w:sz w:val="24"/>
          <w:szCs w:val="24"/>
        </w:rPr>
        <w:t>заявления,</w:t>
      </w:r>
      <w:r w:rsidRPr="00A20137">
        <w:rPr>
          <w:rFonts w:ascii="Arial" w:hAnsi="Arial" w:cs="Arial"/>
          <w:color w:val="000000" w:themeColor="text1"/>
          <w:sz w:val="24"/>
          <w:szCs w:val="24"/>
        </w:rPr>
        <w:t xml:space="preserve"> полученные документы </w:t>
      </w:r>
      <w:r w:rsidR="009C5B91" w:rsidRPr="00A20137">
        <w:rPr>
          <w:rFonts w:ascii="Arial" w:hAnsi="Arial" w:cs="Arial"/>
          <w:color w:val="000000" w:themeColor="text1"/>
          <w:sz w:val="24"/>
          <w:szCs w:val="24"/>
        </w:rPr>
        <w:t>муниципальному служащему Администрации</w:t>
      </w:r>
      <w:r w:rsidRPr="00A20137">
        <w:rPr>
          <w:rFonts w:ascii="Arial" w:hAnsi="Arial" w:cs="Arial"/>
          <w:color w:val="000000" w:themeColor="text1"/>
          <w:sz w:val="24"/>
          <w:szCs w:val="24"/>
        </w:rPr>
        <w:t>, ответственному за подготовку запросов.</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3.1.2. Направление межведомственных запросов.</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Основанием для начала исполнения административной процедуры является поступление зарегистрированных документов </w:t>
      </w:r>
      <w:r w:rsidR="000314F8" w:rsidRPr="00A20137">
        <w:rPr>
          <w:rFonts w:ascii="Arial" w:hAnsi="Arial" w:cs="Arial"/>
          <w:color w:val="000000" w:themeColor="text1"/>
          <w:sz w:val="24"/>
          <w:szCs w:val="24"/>
        </w:rPr>
        <w:t>муниципальному служащему Администрации</w:t>
      </w:r>
      <w:r w:rsidRPr="00A20137">
        <w:rPr>
          <w:rFonts w:ascii="Arial" w:hAnsi="Arial" w:cs="Arial"/>
          <w:color w:val="000000" w:themeColor="text1"/>
          <w:sz w:val="24"/>
          <w:szCs w:val="24"/>
        </w:rPr>
        <w:t>, ответственному за подготовку запросов.</w:t>
      </w:r>
    </w:p>
    <w:p w:rsidR="002F2FC8" w:rsidRPr="00A20137" w:rsidRDefault="000314F8" w:rsidP="002F2FC8">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муниципальный служащий Администрации, ответственный</w:t>
      </w:r>
      <w:r w:rsidR="002F2FC8" w:rsidRPr="00A20137">
        <w:rPr>
          <w:rFonts w:ascii="Arial" w:hAnsi="Arial" w:cs="Arial"/>
          <w:color w:val="000000" w:themeColor="text1"/>
          <w:sz w:val="24"/>
          <w:szCs w:val="24"/>
        </w:rPr>
        <w:t xml:space="preserve"> за подготовку запросов, в течение 2 рабочих дней готовит проекты запросов в государственные органы (организации) для получения документов (сведений), необходимых для предоставления муниципальной услуги, указанных </w:t>
      </w:r>
      <w:r w:rsidR="00992800" w:rsidRPr="00A20137">
        <w:rPr>
          <w:rFonts w:ascii="Arial" w:hAnsi="Arial" w:cs="Arial"/>
          <w:color w:val="000000" w:themeColor="text1"/>
          <w:sz w:val="24"/>
          <w:szCs w:val="24"/>
        </w:rPr>
        <w:t xml:space="preserve">подпунктах </w:t>
      </w:r>
      <w:hyperlink w:anchor="P241" w:history="1">
        <w:r w:rsidR="00992800" w:rsidRPr="00A20137">
          <w:rPr>
            <w:rFonts w:ascii="Arial" w:hAnsi="Arial" w:cs="Arial"/>
            <w:color w:val="000000" w:themeColor="text1"/>
            <w:sz w:val="24"/>
            <w:szCs w:val="24"/>
          </w:rPr>
          <w:t>2.6.1.2 (1)</w:t>
        </w:r>
      </w:hyperlink>
      <w:r w:rsidR="00992800" w:rsidRPr="00A20137">
        <w:rPr>
          <w:rFonts w:ascii="Arial" w:hAnsi="Arial" w:cs="Arial"/>
          <w:color w:val="000000" w:themeColor="text1"/>
          <w:sz w:val="24"/>
          <w:szCs w:val="24"/>
        </w:rPr>
        <w:t xml:space="preserve">, </w:t>
      </w:r>
      <w:hyperlink w:anchor="P251" w:history="1">
        <w:r w:rsidR="00992800" w:rsidRPr="00A20137">
          <w:rPr>
            <w:rFonts w:ascii="Arial" w:hAnsi="Arial" w:cs="Arial"/>
            <w:color w:val="000000" w:themeColor="text1"/>
            <w:sz w:val="24"/>
            <w:szCs w:val="24"/>
          </w:rPr>
          <w:t>2.6.1.3</w:t>
        </w:r>
      </w:hyperlink>
      <w:r w:rsidR="00992800" w:rsidRPr="00A20137">
        <w:rPr>
          <w:rFonts w:ascii="Arial" w:hAnsi="Arial" w:cs="Arial"/>
          <w:color w:val="000000" w:themeColor="text1"/>
          <w:sz w:val="24"/>
          <w:szCs w:val="24"/>
        </w:rPr>
        <w:t xml:space="preserve">, </w:t>
      </w:r>
      <w:hyperlink w:anchor="P252" w:history="1">
        <w:r w:rsidR="00992800" w:rsidRPr="00A20137">
          <w:rPr>
            <w:rFonts w:ascii="Arial" w:hAnsi="Arial" w:cs="Arial"/>
            <w:color w:val="000000" w:themeColor="text1"/>
            <w:sz w:val="24"/>
            <w:szCs w:val="24"/>
          </w:rPr>
          <w:t>2.6.1.4</w:t>
        </w:r>
      </w:hyperlink>
      <w:r w:rsidR="00992800" w:rsidRPr="00A20137">
        <w:rPr>
          <w:rFonts w:ascii="Arial" w:hAnsi="Arial" w:cs="Arial"/>
          <w:color w:val="000000" w:themeColor="text1"/>
          <w:sz w:val="24"/>
          <w:szCs w:val="24"/>
        </w:rPr>
        <w:t>, 2.6.1.7 (</w:t>
      </w:r>
      <w:hyperlink w:anchor="P260" w:history="1">
        <w:r w:rsidR="00992800" w:rsidRPr="00A20137">
          <w:rPr>
            <w:rFonts w:ascii="Arial" w:hAnsi="Arial" w:cs="Arial"/>
            <w:color w:val="000000" w:themeColor="text1"/>
            <w:sz w:val="24"/>
            <w:szCs w:val="24"/>
          </w:rPr>
          <w:t>1</w:t>
        </w:r>
      </w:hyperlink>
      <w:r w:rsidR="00992800" w:rsidRPr="00A20137">
        <w:rPr>
          <w:rFonts w:ascii="Arial" w:hAnsi="Arial" w:cs="Arial"/>
          <w:color w:val="000000" w:themeColor="text1"/>
          <w:sz w:val="24"/>
          <w:szCs w:val="24"/>
        </w:rPr>
        <w:t xml:space="preserve">, </w:t>
      </w:r>
      <w:hyperlink w:anchor="P263" w:history="1">
        <w:r w:rsidR="00992800" w:rsidRPr="00A20137">
          <w:rPr>
            <w:rFonts w:ascii="Arial" w:hAnsi="Arial" w:cs="Arial"/>
            <w:color w:val="000000" w:themeColor="text1"/>
            <w:sz w:val="24"/>
            <w:szCs w:val="24"/>
          </w:rPr>
          <w:t>4</w:t>
        </w:r>
      </w:hyperlink>
      <w:r w:rsidR="00992800" w:rsidRPr="00A20137">
        <w:rPr>
          <w:rFonts w:ascii="Arial" w:hAnsi="Arial" w:cs="Arial"/>
          <w:color w:val="000000" w:themeColor="text1"/>
          <w:sz w:val="24"/>
          <w:szCs w:val="24"/>
        </w:rPr>
        <w:t xml:space="preserve">, </w:t>
      </w:r>
      <w:hyperlink w:anchor="P264" w:history="1">
        <w:r w:rsidR="00992800" w:rsidRPr="00A20137">
          <w:rPr>
            <w:rFonts w:ascii="Arial" w:hAnsi="Arial" w:cs="Arial"/>
            <w:color w:val="000000" w:themeColor="text1"/>
            <w:sz w:val="24"/>
            <w:szCs w:val="24"/>
          </w:rPr>
          <w:t>5</w:t>
        </w:r>
      </w:hyperlink>
      <w:r w:rsidR="00992800" w:rsidRPr="00A20137">
        <w:rPr>
          <w:rFonts w:ascii="Arial" w:hAnsi="Arial" w:cs="Arial"/>
          <w:color w:val="000000" w:themeColor="text1"/>
          <w:sz w:val="24"/>
          <w:szCs w:val="24"/>
        </w:rPr>
        <w:t xml:space="preserve">, </w:t>
      </w:r>
      <w:hyperlink w:anchor="P265" w:history="1">
        <w:r w:rsidR="00992800" w:rsidRPr="00A20137">
          <w:rPr>
            <w:rFonts w:ascii="Arial" w:hAnsi="Arial" w:cs="Arial"/>
            <w:color w:val="000000" w:themeColor="text1"/>
            <w:sz w:val="24"/>
            <w:szCs w:val="24"/>
          </w:rPr>
          <w:t>6</w:t>
        </w:r>
      </w:hyperlink>
      <w:r w:rsidR="00992800" w:rsidRPr="00A20137">
        <w:rPr>
          <w:rFonts w:ascii="Arial" w:hAnsi="Arial" w:cs="Arial"/>
          <w:color w:val="000000" w:themeColor="text1"/>
          <w:sz w:val="24"/>
          <w:szCs w:val="24"/>
        </w:rPr>
        <w:t xml:space="preserve">, </w:t>
      </w:r>
      <w:hyperlink w:anchor="P267" w:history="1">
        <w:r w:rsidR="00992800" w:rsidRPr="00A20137">
          <w:rPr>
            <w:rFonts w:ascii="Arial" w:hAnsi="Arial" w:cs="Arial"/>
            <w:color w:val="000000" w:themeColor="text1"/>
            <w:sz w:val="24"/>
            <w:szCs w:val="24"/>
          </w:rPr>
          <w:t>8</w:t>
        </w:r>
      </w:hyperlink>
      <w:r w:rsidR="00992800" w:rsidRPr="00A20137">
        <w:rPr>
          <w:rFonts w:ascii="Arial" w:hAnsi="Arial" w:cs="Arial"/>
          <w:color w:val="000000" w:themeColor="text1"/>
          <w:sz w:val="24"/>
          <w:szCs w:val="24"/>
        </w:rPr>
        <w:t xml:space="preserve">, </w:t>
      </w:r>
      <w:hyperlink w:anchor="P268" w:history="1">
        <w:r w:rsidR="00992800" w:rsidRPr="00A20137">
          <w:rPr>
            <w:rFonts w:ascii="Arial" w:hAnsi="Arial" w:cs="Arial"/>
            <w:color w:val="000000" w:themeColor="text1"/>
            <w:sz w:val="24"/>
            <w:szCs w:val="24"/>
          </w:rPr>
          <w:t>9</w:t>
        </w:r>
      </w:hyperlink>
      <w:r w:rsidR="00992800" w:rsidRPr="00A20137">
        <w:rPr>
          <w:rFonts w:ascii="Arial" w:hAnsi="Arial" w:cs="Arial"/>
          <w:color w:val="000000" w:themeColor="text1"/>
          <w:sz w:val="24"/>
          <w:szCs w:val="24"/>
        </w:rPr>
        <w:t>) пункта 2.6.1 настоящего Административного регламента</w:t>
      </w:r>
      <w:r w:rsidR="002F2FC8" w:rsidRPr="00A20137">
        <w:rPr>
          <w:rFonts w:ascii="Arial" w:hAnsi="Arial" w:cs="Arial"/>
          <w:color w:val="000000" w:themeColor="text1"/>
          <w:sz w:val="24"/>
          <w:szCs w:val="24"/>
        </w:rPr>
        <w:t>, в органы, предоставляющие государственные или муниципальные услуги, иные государственные органы, органы местного самоуправления либо</w:t>
      </w:r>
      <w:proofErr w:type="gramEnd"/>
      <w:r w:rsidR="002F2FC8" w:rsidRPr="00A20137">
        <w:rPr>
          <w:rFonts w:ascii="Arial" w:hAnsi="Arial" w:cs="Arial"/>
          <w:color w:val="000000" w:themeColor="text1"/>
          <w:sz w:val="24"/>
          <w:szCs w:val="24"/>
        </w:rPr>
        <w:t xml:space="preserve"> подведомственные государственным органам или органам местного самоуправления организации, в распоряжении которых находятся указанные документы (сведения, содержащиеся в них), в том числе в электронной форме с применением системы межведомственного электронного взаимодействия, передает проекты запросов для рассмотрения и подписания </w:t>
      </w:r>
      <w:r w:rsidR="00992800" w:rsidRPr="00A20137">
        <w:rPr>
          <w:rFonts w:ascii="Arial" w:hAnsi="Arial" w:cs="Arial"/>
          <w:color w:val="000000" w:themeColor="text1"/>
          <w:sz w:val="24"/>
          <w:szCs w:val="24"/>
        </w:rPr>
        <w:t>Главой администрации</w:t>
      </w:r>
      <w:r w:rsidR="002F2FC8" w:rsidRPr="00A20137">
        <w:rPr>
          <w:rFonts w:ascii="Arial" w:hAnsi="Arial" w:cs="Arial"/>
          <w:color w:val="000000" w:themeColor="text1"/>
          <w:sz w:val="24"/>
          <w:szCs w:val="24"/>
        </w:rPr>
        <w:t xml:space="preserve">. В течение одного рабочего дня возвращает документы </w:t>
      </w:r>
      <w:r w:rsidR="00D24633" w:rsidRPr="00A20137">
        <w:rPr>
          <w:rFonts w:ascii="Arial" w:hAnsi="Arial" w:cs="Arial"/>
          <w:color w:val="000000" w:themeColor="text1"/>
          <w:sz w:val="24"/>
          <w:szCs w:val="24"/>
        </w:rPr>
        <w:lastRenderedPageBreak/>
        <w:t xml:space="preserve">муниципальному служащему </w:t>
      </w:r>
      <w:r w:rsidR="00716B0E" w:rsidRPr="00A20137">
        <w:rPr>
          <w:rFonts w:ascii="Arial" w:hAnsi="Arial" w:cs="Arial"/>
          <w:color w:val="000000" w:themeColor="text1"/>
          <w:sz w:val="24"/>
          <w:szCs w:val="24"/>
        </w:rPr>
        <w:t>Администрации</w:t>
      </w:r>
      <w:r w:rsidR="002F2FC8" w:rsidRPr="00A20137">
        <w:rPr>
          <w:rFonts w:ascii="Arial" w:hAnsi="Arial" w:cs="Arial"/>
          <w:color w:val="000000" w:themeColor="text1"/>
          <w:sz w:val="24"/>
          <w:szCs w:val="24"/>
        </w:rPr>
        <w:t>, ответственному за прием документов.</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Рассмотрение и подписание запросов осуществляется в течение одного рабочего дня. После подписания запросов </w:t>
      </w:r>
      <w:r w:rsidR="00D24633" w:rsidRPr="00A20137">
        <w:rPr>
          <w:rFonts w:ascii="Arial" w:hAnsi="Arial" w:cs="Arial"/>
          <w:color w:val="000000" w:themeColor="text1"/>
          <w:sz w:val="24"/>
          <w:szCs w:val="24"/>
        </w:rPr>
        <w:t>муниципальный служащий Администрации, ответственный</w:t>
      </w:r>
      <w:r w:rsidRPr="00A20137">
        <w:rPr>
          <w:rFonts w:ascii="Arial" w:hAnsi="Arial" w:cs="Arial"/>
          <w:color w:val="000000" w:themeColor="text1"/>
          <w:sz w:val="24"/>
          <w:szCs w:val="24"/>
        </w:rPr>
        <w:t xml:space="preserve"> за регистрацию исходящих документов, в течение 2 рабочих дней направляет их в соответствующие государственные органы (организации).</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Полученные ответы в течение одного рабочего дня </w:t>
      </w:r>
      <w:r w:rsidR="003F20F6" w:rsidRPr="00A20137">
        <w:rPr>
          <w:rFonts w:ascii="Arial" w:hAnsi="Arial" w:cs="Arial"/>
          <w:color w:val="000000" w:themeColor="text1"/>
          <w:sz w:val="24"/>
          <w:szCs w:val="24"/>
        </w:rPr>
        <w:t>муниципальным служащим Администрации</w:t>
      </w:r>
      <w:r w:rsidRPr="00A20137">
        <w:rPr>
          <w:rFonts w:ascii="Arial" w:hAnsi="Arial" w:cs="Arial"/>
          <w:color w:val="000000" w:themeColor="text1"/>
          <w:sz w:val="24"/>
          <w:szCs w:val="24"/>
        </w:rPr>
        <w:t xml:space="preserve">, ответственным за регистрацию входящих документов, </w:t>
      </w:r>
      <w:r w:rsidR="00B928C7" w:rsidRPr="00A20137">
        <w:rPr>
          <w:rFonts w:ascii="Arial" w:hAnsi="Arial" w:cs="Arial"/>
          <w:color w:val="000000" w:themeColor="text1"/>
          <w:sz w:val="24"/>
          <w:szCs w:val="24"/>
        </w:rPr>
        <w:t>передаются</w:t>
      </w:r>
      <w:r w:rsidR="008F6B91">
        <w:rPr>
          <w:rFonts w:ascii="Arial" w:hAnsi="Arial" w:cs="Arial"/>
          <w:color w:val="000000" w:themeColor="text1"/>
          <w:sz w:val="24"/>
          <w:szCs w:val="24"/>
        </w:rPr>
        <w:t xml:space="preserve"> </w:t>
      </w:r>
      <w:r w:rsidR="00B44450" w:rsidRPr="00A20137">
        <w:rPr>
          <w:rFonts w:ascii="Arial" w:hAnsi="Arial" w:cs="Arial"/>
          <w:color w:val="000000" w:themeColor="text1"/>
          <w:sz w:val="24"/>
          <w:szCs w:val="24"/>
        </w:rPr>
        <w:t>мун</w:t>
      </w:r>
      <w:r w:rsidR="00B928C7" w:rsidRPr="00A20137">
        <w:rPr>
          <w:rFonts w:ascii="Arial" w:hAnsi="Arial" w:cs="Arial"/>
          <w:color w:val="000000" w:themeColor="text1"/>
          <w:sz w:val="24"/>
          <w:szCs w:val="24"/>
        </w:rPr>
        <w:t>иципальному служащему Администрации</w:t>
      </w:r>
      <w:r w:rsidRPr="00A20137">
        <w:rPr>
          <w:rFonts w:ascii="Arial" w:hAnsi="Arial" w:cs="Arial"/>
          <w:color w:val="000000" w:themeColor="text1"/>
          <w:sz w:val="24"/>
          <w:szCs w:val="24"/>
        </w:rPr>
        <w:t>, ответственному за прием документов.</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3.1.3. Подготовка и принятие решения о принятии или отказе в принятии заявителя на учет в качестве нуждающегося в жилом помещении.</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Основанием для начала исполнения административной процедуры является поступление </w:t>
      </w:r>
      <w:r w:rsidR="00B928C7" w:rsidRPr="00A20137">
        <w:rPr>
          <w:rFonts w:ascii="Arial" w:hAnsi="Arial" w:cs="Arial"/>
          <w:color w:val="000000" w:themeColor="text1"/>
          <w:sz w:val="24"/>
          <w:szCs w:val="24"/>
        </w:rPr>
        <w:t>муниципальному служащему Администрации</w:t>
      </w:r>
      <w:r w:rsidRPr="00A20137">
        <w:rPr>
          <w:rFonts w:ascii="Arial" w:hAnsi="Arial" w:cs="Arial"/>
          <w:color w:val="000000" w:themeColor="text1"/>
          <w:sz w:val="24"/>
          <w:szCs w:val="24"/>
        </w:rPr>
        <w:t>, ответственному за прием документов, ответов на межведомственные запросы и предоставление заявителем документов до истечения 30 дней со дня получения извещения о выявленных несоответствиях представленных документов, в случае выявления несоответствий.</w:t>
      </w:r>
    </w:p>
    <w:p w:rsidR="002F2FC8" w:rsidRPr="00A20137" w:rsidRDefault="00DC1B14"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Муниципальный служащий Администрации, ответственный</w:t>
      </w:r>
      <w:r w:rsidR="002F2FC8" w:rsidRPr="00A20137">
        <w:rPr>
          <w:rFonts w:ascii="Arial" w:hAnsi="Arial" w:cs="Arial"/>
          <w:color w:val="000000" w:themeColor="text1"/>
          <w:sz w:val="24"/>
          <w:szCs w:val="24"/>
        </w:rPr>
        <w:t xml:space="preserve"> за прием документов, в течение 5 рабочих дней готовит предложение о принятии граждан на учет нуждающихся в жилых помещениях либо об отказе в принятии на учет на рассмотрение комиссии по жилищным вопросам.</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Рассмотрение документов и принятие решения комиссией по жилищным вопросам осуществляется в соответствии с </w:t>
      </w:r>
      <w:r w:rsidR="00DC1B14" w:rsidRPr="00A20137">
        <w:rPr>
          <w:rFonts w:ascii="Arial" w:hAnsi="Arial" w:cs="Arial"/>
          <w:color w:val="000000" w:themeColor="text1"/>
          <w:sz w:val="24"/>
          <w:szCs w:val="24"/>
        </w:rPr>
        <w:t>постановлением администрации муниципального образования городское поселение Печенга</w:t>
      </w:r>
      <w:r w:rsidRPr="00A20137">
        <w:rPr>
          <w:rFonts w:ascii="Arial" w:hAnsi="Arial" w:cs="Arial"/>
          <w:color w:val="000000" w:themeColor="text1"/>
          <w:sz w:val="24"/>
          <w:szCs w:val="24"/>
        </w:rPr>
        <w:t xml:space="preserve">, в пределах сроков, установленных </w:t>
      </w:r>
      <w:r w:rsidR="00D57CAC" w:rsidRPr="00A20137">
        <w:rPr>
          <w:rFonts w:ascii="Arial" w:hAnsi="Arial" w:cs="Arial"/>
          <w:color w:val="000000" w:themeColor="text1"/>
          <w:sz w:val="24"/>
          <w:szCs w:val="24"/>
        </w:rPr>
        <w:t>настоящим административным р</w:t>
      </w:r>
      <w:r w:rsidRPr="00A20137">
        <w:rPr>
          <w:rFonts w:ascii="Arial" w:hAnsi="Arial" w:cs="Arial"/>
          <w:color w:val="000000" w:themeColor="text1"/>
          <w:sz w:val="24"/>
          <w:szCs w:val="24"/>
        </w:rPr>
        <w:t>егламентом.</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Решение комиссии по жилищным вопросам в течение одного рабочего дня </w:t>
      </w:r>
      <w:r w:rsidR="001C0CF7" w:rsidRPr="00A20137">
        <w:rPr>
          <w:rFonts w:ascii="Arial" w:hAnsi="Arial" w:cs="Arial"/>
          <w:color w:val="000000" w:themeColor="text1"/>
          <w:sz w:val="24"/>
          <w:szCs w:val="24"/>
        </w:rPr>
        <w:t>передается</w:t>
      </w:r>
      <w:r w:rsidRPr="00A20137">
        <w:rPr>
          <w:rFonts w:ascii="Arial" w:hAnsi="Arial" w:cs="Arial"/>
          <w:color w:val="000000" w:themeColor="text1"/>
          <w:sz w:val="24"/>
          <w:szCs w:val="24"/>
        </w:rPr>
        <w:t xml:space="preserve"> на рассмотрение Главе администрации для наложения резолюции. Решение комиссии по жилищным вопросам с резолюцией Главы администрации в течение одного рабочего дня </w:t>
      </w:r>
      <w:r w:rsidR="001C0CF7" w:rsidRPr="00A20137">
        <w:rPr>
          <w:rFonts w:ascii="Arial" w:hAnsi="Arial" w:cs="Arial"/>
          <w:color w:val="000000" w:themeColor="text1"/>
          <w:sz w:val="24"/>
          <w:szCs w:val="24"/>
        </w:rPr>
        <w:t>передается</w:t>
      </w:r>
      <w:r w:rsidR="008F6B91">
        <w:rPr>
          <w:rFonts w:ascii="Arial" w:hAnsi="Arial" w:cs="Arial"/>
          <w:color w:val="000000" w:themeColor="text1"/>
          <w:sz w:val="24"/>
          <w:szCs w:val="24"/>
        </w:rPr>
        <w:t xml:space="preserve"> </w:t>
      </w:r>
      <w:r w:rsidR="00D57CAC" w:rsidRPr="00A20137">
        <w:rPr>
          <w:rFonts w:ascii="Arial" w:hAnsi="Arial" w:cs="Arial"/>
          <w:color w:val="000000" w:themeColor="text1"/>
          <w:sz w:val="24"/>
          <w:szCs w:val="24"/>
        </w:rPr>
        <w:t>муниципальному служащему Администрации</w:t>
      </w:r>
      <w:r w:rsidRPr="00A20137">
        <w:rPr>
          <w:rFonts w:ascii="Arial" w:hAnsi="Arial" w:cs="Arial"/>
          <w:color w:val="000000" w:themeColor="text1"/>
          <w:sz w:val="24"/>
          <w:szCs w:val="24"/>
        </w:rPr>
        <w:t>, ответственному за прием документов.</w:t>
      </w:r>
    </w:p>
    <w:p w:rsidR="002F2FC8" w:rsidRPr="00A20137" w:rsidRDefault="001C0CF7"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Муниципальный служащий, ответственный</w:t>
      </w:r>
      <w:r w:rsidR="002F2FC8" w:rsidRPr="00A20137">
        <w:rPr>
          <w:rFonts w:ascii="Arial" w:hAnsi="Arial" w:cs="Arial"/>
          <w:color w:val="000000" w:themeColor="text1"/>
          <w:sz w:val="24"/>
          <w:szCs w:val="24"/>
        </w:rPr>
        <w:t xml:space="preserve"> за прием документов, в течение трех рабочих дней после поступления решения комиссии по жилищным вопросам с резолюцией Главы администрации готовит проект постановления администрации </w:t>
      </w:r>
      <w:r w:rsidR="007B1B3A" w:rsidRPr="00A20137">
        <w:rPr>
          <w:rFonts w:ascii="Arial" w:hAnsi="Arial" w:cs="Arial"/>
          <w:color w:val="000000" w:themeColor="text1"/>
          <w:sz w:val="24"/>
          <w:szCs w:val="24"/>
        </w:rPr>
        <w:t>муниципального образования городское поселение Печенга</w:t>
      </w:r>
      <w:r w:rsidR="002F2FC8" w:rsidRPr="00A20137">
        <w:rPr>
          <w:rFonts w:ascii="Arial" w:hAnsi="Arial" w:cs="Arial"/>
          <w:color w:val="000000" w:themeColor="text1"/>
          <w:sz w:val="24"/>
          <w:szCs w:val="24"/>
        </w:rPr>
        <w:t xml:space="preserve"> о принятии или отказе в принятии граждан на учет в качестве нуждающихся в жилых помещениях. Подготовка проекта постановления, принятие постановления осуществляется в соответствии с Регламентом администрации.</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3.1.4. Уведомление заявителя о принятии или отказе в принятии на учет в качестве нуждающегося в жилом помещении.</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Основанием для начала административной процедуры является принятие постановления администрации </w:t>
      </w:r>
      <w:r w:rsidR="00D21A29" w:rsidRPr="00A20137">
        <w:rPr>
          <w:rFonts w:ascii="Arial" w:hAnsi="Arial" w:cs="Arial"/>
          <w:color w:val="000000" w:themeColor="text1"/>
          <w:sz w:val="24"/>
          <w:szCs w:val="24"/>
        </w:rPr>
        <w:t>МО г.п. Печенга</w:t>
      </w:r>
      <w:r w:rsidRPr="00A20137">
        <w:rPr>
          <w:rFonts w:ascii="Arial" w:hAnsi="Arial" w:cs="Arial"/>
          <w:color w:val="000000" w:themeColor="text1"/>
          <w:sz w:val="24"/>
          <w:szCs w:val="24"/>
        </w:rPr>
        <w:t xml:space="preserve"> о принятии или отказе в принятии граждан на учет в качестве нуждающихся в жилых помещениях.</w:t>
      </w:r>
    </w:p>
    <w:p w:rsidR="002F2FC8" w:rsidRPr="00A20137" w:rsidRDefault="00D21A29"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Муниципальный служащий Администрации, ответственный</w:t>
      </w:r>
      <w:r w:rsidR="002F2FC8" w:rsidRPr="00A20137">
        <w:rPr>
          <w:rFonts w:ascii="Arial" w:hAnsi="Arial" w:cs="Arial"/>
          <w:color w:val="000000" w:themeColor="text1"/>
          <w:sz w:val="24"/>
          <w:szCs w:val="24"/>
        </w:rPr>
        <w:t xml:space="preserve"> за прием документов, уведомляет граждан о принятии на учет </w:t>
      </w:r>
      <w:hyperlink w:anchor="P907" w:history="1">
        <w:r w:rsidR="00193ADA" w:rsidRPr="00A20137">
          <w:rPr>
            <w:rFonts w:ascii="Arial" w:hAnsi="Arial" w:cs="Arial"/>
            <w:color w:val="000000" w:themeColor="text1"/>
            <w:sz w:val="24"/>
            <w:szCs w:val="24"/>
          </w:rPr>
          <w:t xml:space="preserve">(приложение </w:t>
        </w:r>
        <w:r w:rsidR="001848E9">
          <w:rPr>
            <w:rFonts w:ascii="Arial" w:hAnsi="Arial" w:cs="Arial"/>
            <w:color w:val="000000" w:themeColor="text1"/>
            <w:sz w:val="24"/>
            <w:szCs w:val="24"/>
          </w:rPr>
          <w:t>№</w:t>
        </w:r>
        <w:r w:rsidR="00242C81">
          <w:rPr>
            <w:rFonts w:ascii="Arial" w:hAnsi="Arial" w:cs="Arial"/>
            <w:color w:val="000000" w:themeColor="text1"/>
            <w:sz w:val="24"/>
            <w:szCs w:val="24"/>
          </w:rPr>
          <w:t xml:space="preserve"> 5</w:t>
        </w:r>
        <w:r w:rsidR="002F2FC8" w:rsidRPr="00A20137">
          <w:rPr>
            <w:rFonts w:ascii="Arial" w:hAnsi="Arial" w:cs="Arial"/>
            <w:color w:val="000000" w:themeColor="text1"/>
            <w:sz w:val="24"/>
            <w:szCs w:val="24"/>
          </w:rPr>
          <w:t>)</w:t>
        </w:r>
      </w:hyperlink>
      <w:r w:rsidR="002F2FC8" w:rsidRPr="00A20137">
        <w:rPr>
          <w:rFonts w:ascii="Arial" w:hAnsi="Arial" w:cs="Arial"/>
          <w:color w:val="000000" w:themeColor="text1"/>
          <w:sz w:val="24"/>
          <w:szCs w:val="24"/>
        </w:rPr>
        <w:t xml:space="preserve"> или об отказе в принятии на учет </w:t>
      </w:r>
      <w:hyperlink w:anchor="P937" w:history="1">
        <w:r w:rsidR="00193ADA" w:rsidRPr="00A20137">
          <w:rPr>
            <w:rFonts w:ascii="Arial" w:hAnsi="Arial" w:cs="Arial"/>
            <w:color w:val="000000" w:themeColor="text1"/>
            <w:sz w:val="24"/>
            <w:szCs w:val="24"/>
          </w:rPr>
          <w:t xml:space="preserve">(приложение </w:t>
        </w:r>
        <w:r w:rsidR="001848E9">
          <w:rPr>
            <w:rFonts w:ascii="Arial" w:hAnsi="Arial" w:cs="Arial"/>
            <w:color w:val="000000" w:themeColor="text1"/>
            <w:sz w:val="24"/>
            <w:szCs w:val="24"/>
          </w:rPr>
          <w:t>№</w:t>
        </w:r>
        <w:r w:rsidR="00242C81">
          <w:rPr>
            <w:rFonts w:ascii="Arial" w:hAnsi="Arial" w:cs="Arial"/>
            <w:color w:val="000000" w:themeColor="text1"/>
            <w:sz w:val="24"/>
            <w:szCs w:val="24"/>
          </w:rPr>
          <w:t xml:space="preserve"> 6</w:t>
        </w:r>
        <w:r w:rsidR="002F2FC8" w:rsidRPr="00A20137">
          <w:rPr>
            <w:rFonts w:ascii="Arial" w:hAnsi="Arial" w:cs="Arial"/>
            <w:color w:val="000000" w:themeColor="text1"/>
            <w:sz w:val="24"/>
            <w:szCs w:val="24"/>
          </w:rPr>
          <w:t>)</w:t>
        </w:r>
      </w:hyperlink>
      <w:r w:rsidR="002F2FC8" w:rsidRPr="00A20137">
        <w:rPr>
          <w:rFonts w:ascii="Arial" w:hAnsi="Arial" w:cs="Arial"/>
          <w:color w:val="000000" w:themeColor="text1"/>
          <w:sz w:val="24"/>
          <w:szCs w:val="24"/>
        </w:rPr>
        <w:t xml:space="preserve"> в качестве нуждающихся в жилых помещениях не позднее чем через три рабочих дня со дня принятия постановления администрации </w:t>
      </w:r>
      <w:r w:rsidR="006C67D2" w:rsidRPr="00A20137">
        <w:rPr>
          <w:rFonts w:ascii="Arial" w:hAnsi="Arial" w:cs="Arial"/>
          <w:color w:val="000000" w:themeColor="text1"/>
          <w:sz w:val="24"/>
          <w:szCs w:val="24"/>
        </w:rPr>
        <w:t>МО г.п. Печенга</w:t>
      </w:r>
      <w:r w:rsidR="002F2FC8" w:rsidRPr="00A20137">
        <w:rPr>
          <w:rFonts w:ascii="Arial" w:hAnsi="Arial" w:cs="Arial"/>
          <w:color w:val="000000" w:themeColor="text1"/>
          <w:sz w:val="24"/>
          <w:szCs w:val="24"/>
        </w:rPr>
        <w:t>.</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В случае личного обращения с документами в </w:t>
      </w:r>
      <w:r w:rsidR="006C67D2" w:rsidRPr="00A20137">
        <w:rPr>
          <w:rFonts w:ascii="Arial" w:hAnsi="Arial" w:cs="Arial"/>
          <w:color w:val="000000" w:themeColor="text1"/>
          <w:sz w:val="24"/>
          <w:szCs w:val="24"/>
        </w:rPr>
        <w:t>Администрацию</w:t>
      </w:r>
      <w:r w:rsidRPr="00A20137">
        <w:rPr>
          <w:rFonts w:ascii="Arial" w:hAnsi="Arial" w:cs="Arial"/>
          <w:color w:val="000000" w:themeColor="text1"/>
          <w:sz w:val="24"/>
          <w:szCs w:val="24"/>
        </w:rPr>
        <w:t xml:space="preserve"> за предоставлением муниципальной услуги уведомление выдается заявителю или направляется почтовым отправлением.</w:t>
      </w:r>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Если заявление и документы представлены в электронном виде, то формируется уведомление в электронном виде (изготавливается </w:t>
      </w:r>
      <w:proofErr w:type="spellStart"/>
      <w:r w:rsidRPr="00A20137">
        <w:rPr>
          <w:rFonts w:ascii="Arial" w:hAnsi="Arial" w:cs="Arial"/>
          <w:color w:val="000000" w:themeColor="text1"/>
          <w:sz w:val="24"/>
          <w:szCs w:val="24"/>
        </w:rPr>
        <w:t>сканкопия</w:t>
      </w:r>
      <w:proofErr w:type="spellEnd"/>
      <w:r w:rsidRPr="00A20137">
        <w:rPr>
          <w:rFonts w:ascii="Arial" w:hAnsi="Arial" w:cs="Arial"/>
          <w:color w:val="000000" w:themeColor="text1"/>
          <w:sz w:val="24"/>
          <w:szCs w:val="24"/>
        </w:rPr>
        <w:t>), подписывается усиленной квалифицированной электронной подписью и направляется заявителю.</w:t>
      </w:r>
    </w:p>
    <w:p w:rsidR="002F2FC8" w:rsidRPr="00A20137" w:rsidRDefault="002F2FC8" w:rsidP="002F2FC8">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lastRenderedPageBreak/>
        <w:t xml:space="preserve">В течение 3 рабочих дней </w:t>
      </w:r>
      <w:r w:rsidR="001008C0" w:rsidRPr="00A20137">
        <w:rPr>
          <w:rFonts w:ascii="Arial" w:hAnsi="Arial" w:cs="Arial"/>
          <w:color w:val="000000" w:themeColor="text1"/>
          <w:sz w:val="24"/>
          <w:szCs w:val="24"/>
        </w:rPr>
        <w:t>муниципальный служащий Администрации</w:t>
      </w:r>
      <w:r w:rsidRPr="00A20137">
        <w:rPr>
          <w:rFonts w:ascii="Arial" w:hAnsi="Arial" w:cs="Arial"/>
          <w:color w:val="000000" w:themeColor="text1"/>
          <w:sz w:val="24"/>
          <w:szCs w:val="24"/>
        </w:rPr>
        <w:t xml:space="preserve">, </w:t>
      </w:r>
      <w:r w:rsidR="001008C0" w:rsidRPr="00A20137">
        <w:rPr>
          <w:rFonts w:ascii="Arial" w:hAnsi="Arial" w:cs="Arial"/>
          <w:color w:val="000000" w:themeColor="text1"/>
          <w:sz w:val="24"/>
          <w:szCs w:val="24"/>
        </w:rPr>
        <w:t>ответственный</w:t>
      </w:r>
      <w:r w:rsidRPr="00A20137">
        <w:rPr>
          <w:rFonts w:ascii="Arial" w:hAnsi="Arial" w:cs="Arial"/>
          <w:color w:val="000000" w:themeColor="text1"/>
          <w:sz w:val="24"/>
          <w:szCs w:val="24"/>
        </w:rPr>
        <w:t xml:space="preserve"> за подготовку межведомственных запросов, включает граждан, принятых на учет, в книгу учета граждан, нуждающихся в жилых помещениях по договорам социального найма </w:t>
      </w:r>
      <w:hyperlink w:anchor="P756" w:history="1">
        <w:r w:rsidR="00193ADA" w:rsidRPr="00A20137">
          <w:rPr>
            <w:rFonts w:ascii="Arial" w:hAnsi="Arial" w:cs="Arial"/>
            <w:color w:val="000000" w:themeColor="text1"/>
            <w:sz w:val="24"/>
            <w:szCs w:val="24"/>
          </w:rPr>
          <w:t xml:space="preserve">(приложение </w:t>
        </w:r>
        <w:r w:rsidR="001848E9">
          <w:rPr>
            <w:rFonts w:ascii="Arial" w:hAnsi="Arial" w:cs="Arial"/>
            <w:color w:val="000000" w:themeColor="text1"/>
            <w:sz w:val="24"/>
            <w:szCs w:val="24"/>
          </w:rPr>
          <w:t>№</w:t>
        </w:r>
        <w:r w:rsidR="00242C81">
          <w:rPr>
            <w:rFonts w:ascii="Arial" w:hAnsi="Arial" w:cs="Arial"/>
            <w:color w:val="000000" w:themeColor="text1"/>
            <w:sz w:val="24"/>
            <w:szCs w:val="24"/>
          </w:rPr>
          <w:t>7</w:t>
        </w:r>
        <w:r w:rsidRPr="00A20137">
          <w:rPr>
            <w:rFonts w:ascii="Arial" w:hAnsi="Arial" w:cs="Arial"/>
            <w:color w:val="000000" w:themeColor="text1"/>
            <w:sz w:val="24"/>
            <w:szCs w:val="24"/>
          </w:rPr>
          <w:t>)</w:t>
        </w:r>
      </w:hyperlink>
      <w:r w:rsidRPr="00A20137">
        <w:rPr>
          <w:rFonts w:ascii="Arial" w:hAnsi="Arial" w:cs="Arial"/>
          <w:color w:val="000000" w:themeColor="text1"/>
          <w:sz w:val="24"/>
          <w:szCs w:val="24"/>
        </w:rPr>
        <w:t xml:space="preserve">. В течение 5 рабочих дней формирует учетное дело гражданина, учетному делу присваивается номер, соответствующий номеру в книге учета </w:t>
      </w:r>
      <w:hyperlink w:anchor="P802" w:history="1">
        <w:r w:rsidR="00193ADA" w:rsidRPr="00A20137">
          <w:rPr>
            <w:rFonts w:ascii="Arial" w:hAnsi="Arial" w:cs="Arial"/>
            <w:color w:val="000000" w:themeColor="text1"/>
            <w:sz w:val="24"/>
            <w:szCs w:val="24"/>
          </w:rPr>
          <w:t xml:space="preserve">(приложение </w:t>
        </w:r>
        <w:r w:rsidR="001848E9">
          <w:rPr>
            <w:rFonts w:ascii="Arial" w:hAnsi="Arial" w:cs="Arial"/>
            <w:color w:val="000000" w:themeColor="text1"/>
            <w:sz w:val="24"/>
            <w:szCs w:val="24"/>
          </w:rPr>
          <w:t>№</w:t>
        </w:r>
        <w:r w:rsidR="00242C81">
          <w:rPr>
            <w:rFonts w:ascii="Arial" w:hAnsi="Arial" w:cs="Arial"/>
            <w:color w:val="000000" w:themeColor="text1"/>
            <w:sz w:val="24"/>
            <w:szCs w:val="24"/>
          </w:rPr>
          <w:t xml:space="preserve"> 8</w:t>
        </w:r>
        <w:r w:rsidRPr="00A20137">
          <w:rPr>
            <w:rFonts w:ascii="Arial" w:hAnsi="Arial" w:cs="Arial"/>
            <w:color w:val="000000" w:themeColor="text1"/>
            <w:sz w:val="24"/>
            <w:szCs w:val="24"/>
          </w:rPr>
          <w:t>)</w:t>
        </w:r>
      </w:hyperlink>
      <w:r w:rsidRPr="00A20137">
        <w:rPr>
          <w:rFonts w:ascii="Arial" w:hAnsi="Arial" w:cs="Arial"/>
          <w:color w:val="000000" w:themeColor="text1"/>
          <w:sz w:val="24"/>
          <w:szCs w:val="24"/>
        </w:rPr>
        <w:t>.</w:t>
      </w:r>
      <w:proofErr w:type="gramEnd"/>
    </w:p>
    <w:p w:rsidR="002F2FC8" w:rsidRPr="00A20137" w:rsidRDefault="002F2FC8" w:rsidP="002F2FC8">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3.2. </w:t>
      </w:r>
      <w:hyperlink w:anchor="P821" w:history="1">
        <w:r w:rsidRPr="00A20137">
          <w:rPr>
            <w:rFonts w:ascii="Arial" w:hAnsi="Arial" w:cs="Arial"/>
            <w:color w:val="000000" w:themeColor="text1"/>
            <w:sz w:val="24"/>
            <w:szCs w:val="24"/>
          </w:rPr>
          <w:t>Блок-схема</w:t>
        </w:r>
      </w:hyperlink>
      <w:r w:rsidRPr="00A20137">
        <w:rPr>
          <w:rFonts w:ascii="Arial" w:hAnsi="Arial" w:cs="Arial"/>
          <w:color w:val="000000" w:themeColor="text1"/>
          <w:sz w:val="24"/>
          <w:szCs w:val="24"/>
        </w:rPr>
        <w:t xml:space="preserve"> предоставления муниципальной услуги представлена в </w:t>
      </w:r>
      <w:r w:rsidR="00E803F5" w:rsidRPr="00A20137">
        <w:rPr>
          <w:rFonts w:ascii="Arial" w:hAnsi="Arial" w:cs="Arial"/>
          <w:color w:val="000000" w:themeColor="text1"/>
          <w:sz w:val="24"/>
          <w:szCs w:val="24"/>
        </w:rPr>
        <w:t xml:space="preserve">(приложении </w:t>
      </w:r>
      <w:r w:rsidR="001848E9">
        <w:rPr>
          <w:rFonts w:ascii="Arial" w:hAnsi="Arial" w:cs="Arial"/>
          <w:color w:val="000000" w:themeColor="text1"/>
          <w:sz w:val="24"/>
          <w:szCs w:val="24"/>
        </w:rPr>
        <w:t>№</w:t>
      </w:r>
      <w:r w:rsidR="00242C81">
        <w:rPr>
          <w:rFonts w:ascii="Arial" w:hAnsi="Arial" w:cs="Arial"/>
          <w:color w:val="000000" w:themeColor="text1"/>
          <w:sz w:val="24"/>
          <w:szCs w:val="24"/>
        </w:rPr>
        <w:t xml:space="preserve"> 9</w:t>
      </w:r>
      <w:r w:rsidR="00E803F5" w:rsidRPr="00A20137">
        <w:rPr>
          <w:rFonts w:ascii="Arial" w:hAnsi="Arial" w:cs="Arial"/>
          <w:color w:val="000000" w:themeColor="text1"/>
          <w:sz w:val="24"/>
          <w:szCs w:val="24"/>
        </w:rPr>
        <w:t>)</w:t>
      </w:r>
      <w:r w:rsidRPr="00A20137">
        <w:rPr>
          <w:rFonts w:ascii="Arial" w:hAnsi="Arial" w:cs="Arial"/>
          <w:color w:val="000000" w:themeColor="text1"/>
          <w:sz w:val="24"/>
          <w:szCs w:val="24"/>
        </w:rPr>
        <w:t xml:space="preserve"> к </w:t>
      </w:r>
      <w:r w:rsidR="00E803F5" w:rsidRPr="00A20137">
        <w:rPr>
          <w:rFonts w:ascii="Arial" w:hAnsi="Arial" w:cs="Arial"/>
          <w:color w:val="000000" w:themeColor="text1"/>
          <w:sz w:val="24"/>
          <w:szCs w:val="24"/>
        </w:rPr>
        <w:t>настоящему административному р</w:t>
      </w:r>
      <w:r w:rsidRPr="00A20137">
        <w:rPr>
          <w:rFonts w:ascii="Arial" w:hAnsi="Arial" w:cs="Arial"/>
          <w:color w:val="000000" w:themeColor="text1"/>
          <w:sz w:val="24"/>
          <w:szCs w:val="24"/>
        </w:rPr>
        <w:t>егламенту.</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b/>
          <w:color w:val="000000" w:themeColor="text1"/>
          <w:sz w:val="24"/>
          <w:szCs w:val="24"/>
        </w:rPr>
      </w:pPr>
      <w:r w:rsidRPr="00A20137">
        <w:rPr>
          <w:rFonts w:ascii="Arial" w:hAnsi="Arial" w:cs="Arial"/>
          <w:b/>
          <w:color w:val="000000" w:themeColor="text1"/>
          <w:sz w:val="24"/>
          <w:szCs w:val="24"/>
        </w:rPr>
        <w:t xml:space="preserve">4. Формы </w:t>
      </w:r>
      <w:proofErr w:type="gramStart"/>
      <w:r w:rsidRPr="00A20137">
        <w:rPr>
          <w:rFonts w:ascii="Arial" w:hAnsi="Arial" w:cs="Arial"/>
          <w:b/>
          <w:color w:val="000000" w:themeColor="text1"/>
          <w:sz w:val="24"/>
          <w:szCs w:val="24"/>
        </w:rPr>
        <w:t>контроля за</w:t>
      </w:r>
      <w:proofErr w:type="gramEnd"/>
      <w:r w:rsidRPr="00A20137">
        <w:rPr>
          <w:rFonts w:ascii="Arial" w:hAnsi="Arial" w:cs="Arial"/>
          <w:b/>
          <w:color w:val="000000" w:themeColor="text1"/>
          <w:sz w:val="24"/>
          <w:szCs w:val="24"/>
        </w:rPr>
        <w:t xml:space="preserve"> исполнением Административного</w:t>
      </w:r>
    </w:p>
    <w:p w:rsidR="0001267E" w:rsidRPr="00A20137" w:rsidRDefault="0001267E" w:rsidP="0001267E">
      <w:pPr>
        <w:pStyle w:val="ConsPlusNormal"/>
        <w:jc w:val="center"/>
        <w:rPr>
          <w:rFonts w:ascii="Arial" w:hAnsi="Arial" w:cs="Arial"/>
          <w:b/>
          <w:color w:val="000000" w:themeColor="text1"/>
          <w:sz w:val="24"/>
          <w:szCs w:val="24"/>
        </w:rPr>
      </w:pPr>
      <w:r w:rsidRPr="00A20137">
        <w:rPr>
          <w:rFonts w:ascii="Arial" w:hAnsi="Arial" w:cs="Arial"/>
          <w:b/>
          <w:color w:val="000000" w:themeColor="text1"/>
          <w:sz w:val="24"/>
          <w:szCs w:val="24"/>
        </w:rPr>
        <w:t>регламента</w:t>
      </w:r>
    </w:p>
    <w:p w:rsidR="0001267E" w:rsidRPr="00A20137" w:rsidRDefault="0001267E" w:rsidP="0001267E">
      <w:pPr>
        <w:pStyle w:val="ConsPlusNormal"/>
        <w:jc w:val="both"/>
        <w:rPr>
          <w:rFonts w:ascii="Arial" w:hAnsi="Arial" w:cs="Arial"/>
          <w:b/>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4.1. Порядок осуществления текущего контроля</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Текущий </w:t>
      </w:r>
      <w:proofErr w:type="gramStart"/>
      <w:r w:rsidRPr="00A20137">
        <w:rPr>
          <w:rFonts w:ascii="Arial" w:hAnsi="Arial" w:cs="Arial"/>
          <w:color w:val="000000" w:themeColor="text1"/>
          <w:sz w:val="24"/>
          <w:szCs w:val="24"/>
        </w:rPr>
        <w:t>контроль за</w:t>
      </w:r>
      <w:proofErr w:type="gramEnd"/>
      <w:r w:rsidRPr="00A20137">
        <w:rPr>
          <w:rFonts w:ascii="Arial" w:hAnsi="Arial" w:cs="Arial"/>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уполномоченными должностными лицами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ответственными за организацию работы по предоставлению настоящей 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 xml:space="preserve">4.2. </w:t>
      </w:r>
      <w:proofErr w:type="gramStart"/>
      <w:r w:rsidRPr="00A20137">
        <w:rPr>
          <w:rFonts w:ascii="Arial" w:hAnsi="Arial" w:cs="Arial"/>
          <w:color w:val="000000" w:themeColor="text1"/>
          <w:sz w:val="24"/>
          <w:szCs w:val="24"/>
        </w:rPr>
        <w:t>Контроль за</w:t>
      </w:r>
      <w:proofErr w:type="gramEnd"/>
      <w:r w:rsidRPr="00A20137">
        <w:rPr>
          <w:rFonts w:ascii="Arial" w:hAnsi="Arial" w:cs="Arial"/>
          <w:color w:val="000000" w:themeColor="text1"/>
          <w:sz w:val="24"/>
          <w:szCs w:val="24"/>
        </w:rPr>
        <w:t xml:space="preserve"> полнотой и качеством предоставления</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муниципальной услуги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4.2.1. </w:t>
      </w:r>
      <w:proofErr w:type="gramStart"/>
      <w:r w:rsidRPr="00A20137">
        <w:rPr>
          <w:rFonts w:ascii="Arial" w:hAnsi="Arial" w:cs="Arial"/>
          <w:color w:val="000000" w:themeColor="text1"/>
          <w:sz w:val="24"/>
          <w:szCs w:val="24"/>
        </w:rPr>
        <w:t>Контроль за</w:t>
      </w:r>
      <w:proofErr w:type="gramEnd"/>
      <w:r w:rsidRPr="00A20137">
        <w:rPr>
          <w:rFonts w:ascii="Arial" w:hAnsi="Arial" w:cs="Arial"/>
          <w:color w:val="000000" w:themeColor="text1"/>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плановые проверки могут проводиться не чаще чем один раз в полугодие и не реже чем один раз в три года;</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внеплановая проверка проводится по конкретному обращению Заявителя.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4.2.3. Результаты проверки оформляются в виде акта, в котором отмечаются выявленные недостатки и предложения по их устранению.</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4.3. Ответственность должностных лиц за соблюдение</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ими требований Административного регламента при выполнении</w:t>
      </w: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административных процедур или административных действий</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4.3.1. Должностные лица, ответственные за предоставление муниципальной услуги,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4.3.2. Персональная ответственность должностных лиц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xml:space="preserve">, ответственных за предоставление муниципальной услуги, закрепляется в их должностных </w:t>
      </w:r>
      <w:r w:rsidR="008F6B91">
        <w:rPr>
          <w:rFonts w:ascii="Arial" w:hAnsi="Arial" w:cs="Arial"/>
          <w:color w:val="000000" w:themeColor="text1"/>
          <w:sz w:val="24"/>
          <w:szCs w:val="24"/>
        </w:rPr>
        <w:t>регламентах</w:t>
      </w:r>
      <w:r w:rsidRPr="00A20137">
        <w:rPr>
          <w:rFonts w:ascii="Arial" w:hAnsi="Arial" w:cs="Arial"/>
          <w:color w:val="000000" w:themeColor="text1"/>
          <w:sz w:val="24"/>
          <w:szCs w:val="24"/>
        </w:rPr>
        <w:t xml:space="preserve">, утверждаемых </w:t>
      </w:r>
      <w:r w:rsidR="00E757F6" w:rsidRPr="00A20137">
        <w:rPr>
          <w:rFonts w:ascii="Arial" w:hAnsi="Arial" w:cs="Arial"/>
          <w:color w:val="000000" w:themeColor="text1"/>
          <w:sz w:val="24"/>
          <w:szCs w:val="24"/>
        </w:rPr>
        <w:t>г</w:t>
      </w:r>
      <w:r w:rsidR="00AC755F" w:rsidRPr="00A20137">
        <w:rPr>
          <w:rFonts w:ascii="Arial" w:hAnsi="Arial" w:cs="Arial"/>
          <w:color w:val="000000" w:themeColor="text1"/>
          <w:sz w:val="24"/>
          <w:szCs w:val="24"/>
        </w:rPr>
        <w:t>лавой</w:t>
      </w:r>
      <w:r w:rsidR="008F6B91">
        <w:rPr>
          <w:rFonts w:ascii="Arial" w:hAnsi="Arial" w:cs="Arial"/>
          <w:color w:val="000000" w:themeColor="text1"/>
          <w:sz w:val="24"/>
          <w:szCs w:val="24"/>
        </w:rPr>
        <w:t xml:space="preserve">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w:t>
      </w:r>
    </w:p>
    <w:p w:rsidR="0001267E" w:rsidRPr="00A20137" w:rsidRDefault="0001267E" w:rsidP="0001267E">
      <w:pPr>
        <w:pStyle w:val="ConsPlusNormal"/>
        <w:jc w:val="both"/>
        <w:rPr>
          <w:rFonts w:ascii="Arial" w:hAnsi="Arial" w:cs="Arial"/>
          <w:color w:val="000000" w:themeColor="text1"/>
          <w:sz w:val="24"/>
          <w:szCs w:val="24"/>
        </w:rPr>
      </w:pPr>
    </w:p>
    <w:p w:rsidR="007B299B" w:rsidRPr="00F747AC" w:rsidRDefault="007B299B" w:rsidP="0001267E">
      <w:pPr>
        <w:pStyle w:val="ConsPlusNormal"/>
        <w:jc w:val="center"/>
        <w:rPr>
          <w:rFonts w:ascii="Arial" w:hAnsi="Arial" w:cs="Arial"/>
          <w:b/>
          <w:color w:val="000000" w:themeColor="text1"/>
          <w:sz w:val="24"/>
          <w:szCs w:val="24"/>
        </w:rPr>
      </w:pPr>
    </w:p>
    <w:p w:rsidR="008F6B91" w:rsidRDefault="008F6B91" w:rsidP="0001267E">
      <w:pPr>
        <w:pStyle w:val="ConsPlusNormal"/>
        <w:jc w:val="center"/>
        <w:rPr>
          <w:rFonts w:ascii="Arial" w:hAnsi="Arial" w:cs="Arial"/>
          <w:b/>
          <w:color w:val="000000" w:themeColor="text1"/>
          <w:sz w:val="24"/>
          <w:szCs w:val="24"/>
        </w:rPr>
      </w:pPr>
    </w:p>
    <w:p w:rsidR="0001267E" w:rsidRPr="00A20137" w:rsidRDefault="0001267E" w:rsidP="0001267E">
      <w:pPr>
        <w:pStyle w:val="ConsPlusNormal"/>
        <w:jc w:val="center"/>
        <w:rPr>
          <w:rFonts w:ascii="Arial" w:hAnsi="Arial" w:cs="Arial"/>
          <w:b/>
          <w:color w:val="000000" w:themeColor="text1"/>
          <w:sz w:val="24"/>
          <w:szCs w:val="24"/>
        </w:rPr>
      </w:pPr>
      <w:r w:rsidRPr="00A20137">
        <w:rPr>
          <w:rFonts w:ascii="Arial" w:hAnsi="Arial" w:cs="Arial"/>
          <w:b/>
          <w:color w:val="000000" w:themeColor="text1"/>
          <w:sz w:val="24"/>
          <w:szCs w:val="24"/>
        </w:rPr>
        <w:lastRenderedPageBreak/>
        <w:t>5. Досудебный (внесудебный) порядок обжалования решений</w:t>
      </w:r>
    </w:p>
    <w:p w:rsidR="0001267E" w:rsidRPr="00A20137" w:rsidRDefault="0001267E" w:rsidP="0001267E">
      <w:pPr>
        <w:pStyle w:val="ConsPlusNormal"/>
        <w:jc w:val="center"/>
        <w:rPr>
          <w:rFonts w:ascii="Arial" w:hAnsi="Arial" w:cs="Arial"/>
          <w:b/>
          <w:color w:val="000000" w:themeColor="text1"/>
          <w:sz w:val="24"/>
          <w:szCs w:val="24"/>
        </w:rPr>
      </w:pPr>
      <w:r w:rsidRPr="00A20137">
        <w:rPr>
          <w:rFonts w:ascii="Arial" w:hAnsi="Arial" w:cs="Arial"/>
          <w:b/>
          <w:color w:val="000000" w:themeColor="text1"/>
          <w:sz w:val="24"/>
          <w:szCs w:val="24"/>
        </w:rPr>
        <w:t xml:space="preserve">и действий (бездействия) </w:t>
      </w:r>
      <w:r w:rsidR="0008127D" w:rsidRPr="00A20137">
        <w:rPr>
          <w:rFonts w:ascii="Arial" w:hAnsi="Arial" w:cs="Arial"/>
          <w:b/>
          <w:color w:val="000000" w:themeColor="text1"/>
          <w:sz w:val="24"/>
          <w:szCs w:val="24"/>
        </w:rPr>
        <w:t>Администрации</w:t>
      </w:r>
      <w:r w:rsidRPr="00A20137">
        <w:rPr>
          <w:rFonts w:ascii="Arial" w:hAnsi="Arial" w:cs="Arial"/>
          <w:b/>
          <w:color w:val="000000" w:themeColor="text1"/>
          <w:sz w:val="24"/>
          <w:szCs w:val="24"/>
        </w:rPr>
        <w:t>, а также должностных лиц</w:t>
      </w:r>
    </w:p>
    <w:p w:rsidR="0001267E" w:rsidRPr="00A20137" w:rsidRDefault="0001267E" w:rsidP="0001267E">
      <w:pPr>
        <w:pStyle w:val="ConsPlusNormal"/>
        <w:jc w:val="center"/>
        <w:rPr>
          <w:rFonts w:ascii="Arial" w:hAnsi="Arial" w:cs="Arial"/>
          <w:b/>
          <w:color w:val="000000" w:themeColor="text1"/>
          <w:sz w:val="24"/>
          <w:szCs w:val="24"/>
        </w:rPr>
      </w:pPr>
      <w:r w:rsidRPr="00A20137">
        <w:rPr>
          <w:rFonts w:ascii="Arial" w:hAnsi="Arial" w:cs="Arial"/>
          <w:b/>
          <w:color w:val="000000" w:themeColor="text1"/>
          <w:sz w:val="24"/>
          <w:szCs w:val="24"/>
        </w:rPr>
        <w:t>или муниципальных служащих</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5.1. Заявители имеют право на досудебное (внесудебное) обжалование решений, действий (бездействия)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его должностных лиц или муниципальных служащих в ходе предоставления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5.2. Заявитель может обратиться с жалобой, в том числе в следующих случаях:</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1) нарушения срока регистрации запроса Заявителя о предоставлении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2) нарушения срока предоставления муниципальной услуги;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3) требования с Заявителя документов, не предусмотренных </w:t>
      </w:r>
      <w:hyperlink w:anchor="P227" w:history="1">
        <w:r w:rsidRPr="00A20137">
          <w:rPr>
            <w:rFonts w:ascii="Arial" w:hAnsi="Arial" w:cs="Arial"/>
            <w:color w:val="000000" w:themeColor="text1"/>
            <w:sz w:val="24"/>
            <w:szCs w:val="24"/>
          </w:rPr>
          <w:t>пунктом 2.6</w:t>
        </w:r>
      </w:hyperlink>
      <w:r w:rsidRPr="00A20137">
        <w:rPr>
          <w:rFonts w:ascii="Arial" w:hAnsi="Arial" w:cs="Arial"/>
          <w:color w:val="000000" w:themeColor="text1"/>
          <w:sz w:val="24"/>
          <w:szCs w:val="24"/>
        </w:rPr>
        <w:t xml:space="preserve"> настоящего Административного регламента для предоставления муниципальной услуги;</w:t>
      </w:r>
    </w:p>
    <w:p w:rsidR="0001267E"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4) отказа в приеме документов у Заявителя и отказа в предоставлении муниципальной услуги, если основание для отказа не предусмотрено </w:t>
      </w:r>
      <w:hyperlink w:anchor="P292" w:history="1">
        <w:r w:rsidRPr="00A20137">
          <w:rPr>
            <w:rFonts w:ascii="Arial" w:hAnsi="Arial" w:cs="Arial"/>
            <w:color w:val="000000" w:themeColor="text1"/>
            <w:sz w:val="24"/>
            <w:szCs w:val="24"/>
          </w:rPr>
          <w:t>пунктами 2.7</w:t>
        </w:r>
      </w:hyperlink>
      <w:r w:rsidRPr="00A20137">
        <w:rPr>
          <w:rFonts w:ascii="Arial" w:hAnsi="Arial" w:cs="Arial"/>
          <w:color w:val="000000" w:themeColor="text1"/>
          <w:sz w:val="24"/>
          <w:szCs w:val="24"/>
        </w:rPr>
        <w:t xml:space="preserve"> настоящего Административного регламента;</w:t>
      </w:r>
    </w:p>
    <w:p w:rsidR="00095EDE" w:rsidRPr="00095EDE" w:rsidRDefault="00095EDE" w:rsidP="00095EDE">
      <w:pPr>
        <w:widowControl/>
        <w:autoSpaceDE w:val="0"/>
        <w:autoSpaceDN w:val="0"/>
        <w:adjustRightInd w:val="0"/>
        <w:ind w:firstLine="540"/>
        <w:jc w:val="both"/>
        <w:rPr>
          <w:rFonts w:ascii="Arial" w:hAnsi="Arial" w:cs="Arial"/>
        </w:rPr>
      </w:pPr>
      <w:proofErr w:type="gramStart"/>
      <w:r w:rsidRPr="00095EDE">
        <w:rPr>
          <w:rFonts w:ascii="Arial" w:hAnsi="Arial" w:cs="Arial"/>
        </w:rPr>
        <w:t>5) отказ</w:t>
      </w:r>
      <w:r>
        <w:rPr>
          <w:rFonts w:ascii="Arial" w:hAnsi="Arial" w:cs="Arial"/>
        </w:rPr>
        <w:t>а</w:t>
      </w:r>
      <w:r w:rsidRPr="00095EDE">
        <w:rPr>
          <w:rFonts w:ascii="Arial" w:hAnsi="Arial" w:cs="Arial"/>
        </w:rPr>
        <w:t xml:space="preserve"> </w:t>
      </w:r>
      <w:r>
        <w:rPr>
          <w:rFonts w:ascii="Arial" w:hAnsi="Arial" w:cs="Arial"/>
        </w:rPr>
        <w:t>в предоставлении</w:t>
      </w:r>
      <w:r w:rsidRPr="00095EDE">
        <w:rPr>
          <w:rFonts w:ascii="Arial" w:hAnsi="Arial" w:cs="Arial"/>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5EDE" w:rsidRPr="00095EDE" w:rsidRDefault="00095EDE" w:rsidP="00095EDE">
      <w:pPr>
        <w:widowControl/>
        <w:autoSpaceDE w:val="0"/>
        <w:autoSpaceDN w:val="0"/>
        <w:adjustRightInd w:val="0"/>
        <w:ind w:firstLine="540"/>
        <w:jc w:val="both"/>
        <w:rPr>
          <w:rFonts w:ascii="Arial" w:hAnsi="Arial" w:cs="Arial"/>
        </w:rPr>
      </w:pPr>
      <w:r w:rsidRPr="00095ED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67E" w:rsidRPr="00A20137" w:rsidRDefault="00095EDE" w:rsidP="0001267E">
      <w:pPr>
        <w:pStyle w:val="ConsPlusNormal"/>
        <w:ind w:firstLine="540"/>
        <w:jc w:val="both"/>
        <w:rPr>
          <w:rFonts w:ascii="Arial" w:hAnsi="Arial" w:cs="Arial"/>
          <w:color w:val="000000" w:themeColor="text1"/>
          <w:sz w:val="24"/>
          <w:szCs w:val="24"/>
        </w:rPr>
      </w:pPr>
      <w:proofErr w:type="gramStart"/>
      <w:r>
        <w:rPr>
          <w:rFonts w:ascii="Arial" w:hAnsi="Arial" w:cs="Arial"/>
          <w:color w:val="000000" w:themeColor="text1"/>
          <w:sz w:val="24"/>
          <w:szCs w:val="24"/>
        </w:rPr>
        <w:t>7</w:t>
      </w:r>
      <w:r w:rsidR="0001267E" w:rsidRPr="00A20137">
        <w:rPr>
          <w:rFonts w:ascii="Arial" w:hAnsi="Arial" w:cs="Arial"/>
          <w:color w:val="000000" w:themeColor="text1"/>
          <w:sz w:val="24"/>
          <w:szCs w:val="24"/>
        </w:rPr>
        <w:t xml:space="preserve">) отказа </w:t>
      </w:r>
      <w:r w:rsidR="0008127D" w:rsidRPr="00A20137">
        <w:rPr>
          <w:rFonts w:ascii="Arial" w:hAnsi="Arial" w:cs="Arial"/>
          <w:color w:val="000000" w:themeColor="text1"/>
          <w:sz w:val="24"/>
          <w:szCs w:val="24"/>
        </w:rPr>
        <w:t>Администрации</w:t>
      </w:r>
      <w:r w:rsidR="0001267E" w:rsidRPr="00A20137">
        <w:rPr>
          <w:rFonts w:ascii="Arial" w:hAnsi="Arial" w:cs="Arial"/>
          <w:color w:val="000000" w:themeColor="text1"/>
          <w:sz w:val="24"/>
          <w:szCs w:val="24"/>
        </w:rPr>
        <w:t xml:space="preserve">, должностного лица </w:t>
      </w:r>
      <w:r w:rsidR="0008127D" w:rsidRPr="00A20137">
        <w:rPr>
          <w:rFonts w:ascii="Arial" w:hAnsi="Arial" w:cs="Arial"/>
          <w:color w:val="000000" w:themeColor="text1"/>
          <w:sz w:val="24"/>
          <w:szCs w:val="24"/>
        </w:rPr>
        <w:t>Администрации</w:t>
      </w:r>
      <w:r w:rsidR="0001267E" w:rsidRPr="00A20137">
        <w:rPr>
          <w:rFonts w:ascii="Arial" w:hAnsi="Arial" w:cs="Arial"/>
          <w:color w:val="000000" w:themeColor="text1"/>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5.3. Жалоба на решения, действия (бездействие) </w:t>
      </w:r>
      <w:r w:rsidR="002D642A" w:rsidRPr="00A20137">
        <w:rPr>
          <w:rFonts w:ascii="Arial" w:hAnsi="Arial" w:cs="Arial"/>
          <w:color w:val="000000" w:themeColor="text1"/>
          <w:sz w:val="24"/>
          <w:szCs w:val="24"/>
        </w:rPr>
        <w:t>а</w:t>
      </w:r>
      <w:r w:rsidR="0008127D" w:rsidRPr="00A20137">
        <w:rPr>
          <w:rFonts w:ascii="Arial" w:hAnsi="Arial" w:cs="Arial"/>
          <w:color w:val="000000" w:themeColor="text1"/>
          <w:sz w:val="24"/>
          <w:szCs w:val="24"/>
        </w:rPr>
        <w:t>дминистрации</w:t>
      </w:r>
      <w:r w:rsidRPr="00A20137">
        <w:rPr>
          <w:rFonts w:ascii="Arial" w:hAnsi="Arial" w:cs="Arial"/>
          <w:color w:val="000000" w:themeColor="text1"/>
          <w:sz w:val="24"/>
          <w:szCs w:val="24"/>
        </w:rPr>
        <w:t xml:space="preserve"> и должностных лиц </w:t>
      </w:r>
      <w:r w:rsidR="002D642A" w:rsidRPr="00A20137">
        <w:rPr>
          <w:rFonts w:ascii="Arial" w:hAnsi="Arial" w:cs="Arial"/>
          <w:color w:val="000000" w:themeColor="text1"/>
          <w:sz w:val="24"/>
          <w:szCs w:val="24"/>
        </w:rPr>
        <w:t>а</w:t>
      </w:r>
      <w:r w:rsidR="0008127D" w:rsidRPr="00A20137">
        <w:rPr>
          <w:rFonts w:ascii="Arial" w:hAnsi="Arial" w:cs="Arial"/>
          <w:color w:val="000000" w:themeColor="text1"/>
          <w:sz w:val="24"/>
          <w:szCs w:val="24"/>
        </w:rPr>
        <w:t>дминистрации</w:t>
      </w:r>
      <w:r w:rsidRPr="00A20137">
        <w:rPr>
          <w:rFonts w:ascii="Arial" w:hAnsi="Arial" w:cs="Arial"/>
          <w:color w:val="000000" w:themeColor="text1"/>
          <w:sz w:val="24"/>
          <w:szCs w:val="24"/>
        </w:rPr>
        <w:t xml:space="preserve"> подается в </w:t>
      </w:r>
      <w:r w:rsidR="002D642A" w:rsidRPr="00A20137">
        <w:rPr>
          <w:rFonts w:ascii="Arial" w:hAnsi="Arial" w:cs="Arial"/>
          <w:color w:val="000000" w:themeColor="text1"/>
          <w:sz w:val="24"/>
          <w:szCs w:val="24"/>
        </w:rPr>
        <w:t>Администрацию</w:t>
      </w:r>
      <w:r w:rsidRPr="00A20137">
        <w:rPr>
          <w:rFonts w:ascii="Arial" w:hAnsi="Arial" w:cs="Arial"/>
          <w:color w:val="000000" w:themeColor="text1"/>
          <w:sz w:val="24"/>
          <w:szCs w:val="24"/>
        </w:rPr>
        <w:t>, в письменной форме на бумажном носителе, в электронной форме.</w:t>
      </w:r>
    </w:p>
    <w:p w:rsidR="00CA6F32" w:rsidRPr="00A20137" w:rsidRDefault="00EF4EEF" w:rsidP="00F73E64">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Жалоба</w:t>
      </w:r>
      <w:r w:rsidR="00744BB8" w:rsidRPr="00A20137">
        <w:rPr>
          <w:rFonts w:ascii="Arial" w:hAnsi="Arial" w:cs="Arial"/>
          <w:color w:val="000000" w:themeColor="text1"/>
          <w:sz w:val="24"/>
          <w:szCs w:val="24"/>
        </w:rPr>
        <w:t xml:space="preserve"> может быть направлена по почте, с использованием информационно-телекоммуникационной сети «Интернет»</w:t>
      </w:r>
      <w:r w:rsidR="00280D2A" w:rsidRPr="00A20137">
        <w:rPr>
          <w:rFonts w:ascii="Arial" w:hAnsi="Arial" w:cs="Arial"/>
          <w:color w:val="000000" w:themeColor="text1"/>
          <w:sz w:val="24"/>
          <w:szCs w:val="24"/>
        </w:rPr>
        <w:t>,</w:t>
      </w:r>
      <w:r w:rsidR="00716B0E">
        <w:rPr>
          <w:rFonts w:ascii="Arial" w:hAnsi="Arial" w:cs="Arial"/>
          <w:color w:val="000000" w:themeColor="text1"/>
          <w:sz w:val="24"/>
          <w:szCs w:val="24"/>
        </w:rPr>
        <w:t xml:space="preserve"> </w:t>
      </w:r>
      <w:r w:rsidR="00F73E64" w:rsidRPr="00A20137">
        <w:rPr>
          <w:rFonts w:ascii="Arial" w:hAnsi="Arial" w:cs="Arial"/>
          <w:color w:val="000000" w:themeColor="text1"/>
          <w:sz w:val="24"/>
          <w:szCs w:val="24"/>
        </w:rPr>
        <w:t>единого портала государственных и муниципальных услуг либо регионального портала государственных и муниципальных услуг</w:t>
      </w:r>
      <w:r w:rsidR="00066F23" w:rsidRPr="00A20137">
        <w:rPr>
          <w:rFonts w:ascii="Arial" w:hAnsi="Arial" w:cs="Arial"/>
          <w:color w:val="000000" w:themeColor="text1"/>
          <w:sz w:val="24"/>
          <w:szCs w:val="24"/>
        </w:rPr>
        <w:t>, а также может быть принята при личном приеме заявителя.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В случае если жалоба подается через представителя Заявителя, </w:t>
      </w:r>
      <w:proofErr w:type="gramStart"/>
      <w:r w:rsidRPr="00A20137">
        <w:rPr>
          <w:rFonts w:ascii="Arial" w:hAnsi="Arial" w:cs="Arial"/>
          <w:color w:val="000000" w:themeColor="text1"/>
          <w:sz w:val="24"/>
          <w:szCs w:val="24"/>
        </w:rPr>
        <w:t>предоставляется документ</w:t>
      </w:r>
      <w:proofErr w:type="gramEnd"/>
      <w:r w:rsidRPr="00A20137">
        <w:rPr>
          <w:rFonts w:ascii="Arial" w:hAnsi="Arial" w:cs="Arial"/>
          <w:color w:val="000000" w:themeColor="text1"/>
          <w:sz w:val="24"/>
          <w:szCs w:val="24"/>
        </w:rPr>
        <w:t>, подтверждающий полномочия на осуществление действий от имени Заявителя.</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5.</w:t>
      </w:r>
      <w:r w:rsidR="0065121F" w:rsidRPr="00A20137">
        <w:rPr>
          <w:rFonts w:ascii="Arial" w:hAnsi="Arial" w:cs="Arial"/>
          <w:color w:val="000000" w:themeColor="text1"/>
          <w:sz w:val="24"/>
          <w:szCs w:val="24"/>
        </w:rPr>
        <w:t>4</w:t>
      </w:r>
      <w:r w:rsidRPr="00A20137">
        <w:rPr>
          <w:rFonts w:ascii="Arial" w:hAnsi="Arial" w:cs="Arial"/>
          <w:color w:val="000000" w:themeColor="text1"/>
          <w:sz w:val="24"/>
          <w:szCs w:val="24"/>
        </w:rPr>
        <w:t xml:space="preserve">. </w:t>
      </w:r>
      <w:hyperlink w:anchor="P983" w:history="1">
        <w:r w:rsidRPr="00A20137">
          <w:rPr>
            <w:rFonts w:ascii="Arial" w:hAnsi="Arial" w:cs="Arial"/>
            <w:color w:val="000000" w:themeColor="text1"/>
            <w:sz w:val="24"/>
            <w:szCs w:val="24"/>
          </w:rPr>
          <w:t>Жалоба</w:t>
        </w:r>
      </w:hyperlink>
      <w:r w:rsidR="00CE044F" w:rsidRPr="00A20137">
        <w:rPr>
          <w:rFonts w:ascii="Arial" w:hAnsi="Arial" w:cs="Arial"/>
          <w:color w:val="000000" w:themeColor="text1"/>
          <w:sz w:val="24"/>
          <w:szCs w:val="24"/>
        </w:rPr>
        <w:t xml:space="preserve"> (приложение </w:t>
      </w:r>
      <w:r w:rsidR="00480BED" w:rsidRPr="00A20137">
        <w:rPr>
          <w:rFonts w:ascii="Arial" w:hAnsi="Arial" w:cs="Arial"/>
          <w:color w:val="000000" w:themeColor="text1"/>
          <w:sz w:val="24"/>
          <w:szCs w:val="24"/>
        </w:rPr>
        <w:t>№</w:t>
      </w:r>
      <w:r w:rsidR="00716B0E">
        <w:rPr>
          <w:rFonts w:ascii="Arial" w:hAnsi="Arial" w:cs="Arial"/>
          <w:color w:val="000000" w:themeColor="text1"/>
          <w:sz w:val="24"/>
          <w:szCs w:val="24"/>
        </w:rPr>
        <w:t xml:space="preserve"> </w:t>
      </w:r>
      <w:r w:rsidR="00242C81">
        <w:rPr>
          <w:rFonts w:ascii="Arial" w:hAnsi="Arial" w:cs="Arial"/>
          <w:color w:val="000000" w:themeColor="text1"/>
          <w:sz w:val="24"/>
          <w:szCs w:val="24"/>
        </w:rPr>
        <w:t>10</w:t>
      </w:r>
      <w:r w:rsidRPr="00A20137">
        <w:rPr>
          <w:rFonts w:ascii="Arial" w:hAnsi="Arial" w:cs="Arial"/>
          <w:color w:val="000000" w:themeColor="text1"/>
          <w:sz w:val="24"/>
          <w:szCs w:val="24"/>
        </w:rPr>
        <w:t>) должна содержать:</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наименование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должностного лица или муниципального служащего, решения и действия (бездействие) которых обжалуются;</w:t>
      </w:r>
    </w:p>
    <w:p w:rsidR="0001267E" w:rsidRPr="00A20137" w:rsidRDefault="0001267E" w:rsidP="0001267E">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сведения об обжалуемых решениях и действиях (бездействии)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должностного лица или муниципального служащего;</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доводы, на основании которых Заявитель не согласен с решением и действием (бездействием) </w:t>
      </w:r>
      <w:r w:rsidR="0008127D" w:rsidRPr="00A20137">
        <w:rPr>
          <w:rFonts w:ascii="Arial" w:hAnsi="Arial" w:cs="Arial"/>
          <w:color w:val="000000" w:themeColor="text1"/>
          <w:sz w:val="24"/>
          <w:szCs w:val="24"/>
        </w:rPr>
        <w:t>Администрации</w:t>
      </w:r>
      <w:r w:rsidRPr="00A20137">
        <w:rPr>
          <w:rFonts w:ascii="Arial" w:hAnsi="Arial" w:cs="Arial"/>
          <w:color w:val="000000" w:themeColor="text1"/>
          <w:sz w:val="24"/>
          <w:szCs w:val="24"/>
        </w:rPr>
        <w:t xml:space="preserve">, должностного лица </w:t>
      </w:r>
      <w:r w:rsidR="00D004C0" w:rsidRPr="00A20137">
        <w:rPr>
          <w:rFonts w:ascii="Arial" w:hAnsi="Arial" w:cs="Arial"/>
          <w:color w:val="000000" w:themeColor="text1"/>
          <w:sz w:val="24"/>
          <w:szCs w:val="24"/>
        </w:rPr>
        <w:t>а</w:t>
      </w:r>
      <w:r w:rsidR="0008127D" w:rsidRPr="00A20137">
        <w:rPr>
          <w:rFonts w:ascii="Arial" w:hAnsi="Arial" w:cs="Arial"/>
          <w:color w:val="000000" w:themeColor="text1"/>
          <w:sz w:val="24"/>
          <w:szCs w:val="24"/>
        </w:rPr>
        <w:t>дминистрации</w:t>
      </w:r>
      <w:r w:rsidRPr="00A20137">
        <w:rPr>
          <w:rFonts w:ascii="Arial" w:hAnsi="Arial" w:cs="Arial"/>
          <w:color w:val="000000" w:themeColor="text1"/>
          <w:sz w:val="24"/>
          <w:szCs w:val="24"/>
        </w:rPr>
        <w:t xml:space="preserve"> или муниципального служащего </w:t>
      </w:r>
      <w:r w:rsidR="00D004C0" w:rsidRPr="00A20137">
        <w:rPr>
          <w:rFonts w:ascii="Arial" w:hAnsi="Arial" w:cs="Arial"/>
          <w:color w:val="000000" w:themeColor="text1"/>
          <w:sz w:val="24"/>
          <w:szCs w:val="24"/>
        </w:rPr>
        <w:t>а</w:t>
      </w:r>
      <w:r w:rsidR="0008127D" w:rsidRPr="00A20137">
        <w:rPr>
          <w:rFonts w:ascii="Arial" w:hAnsi="Arial" w:cs="Arial"/>
          <w:color w:val="000000" w:themeColor="text1"/>
          <w:sz w:val="24"/>
          <w:szCs w:val="24"/>
        </w:rPr>
        <w:t>дминистрации</w:t>
      </w:r>
      <w:r w:rsidRPr="00A20137">
        <w:rPr>
          <w:rFonts w:ascii="Arial" w:hAnsi="Arial" w:cs="Arial"/>
          <w:color w:val="000000" w:themeColor="text1"/>
          <w:sz w:val="24"/>
          <w:szCs w:val="24"/>
        </w:rPr>
        <w:t xml:space="preserve">. Заявителем могут быть представлены документы (при наличии), подтверждающие доводы Заявителя, </w:t>
      </w:r>
      <w:r w:rsidRPr="00A20137">
        <w:rPr>
          <w:rFonts w:ascii="Arial" w:hAnsi="Arial" w:cs="Arial"/>
          <w:color w:val="000000" w:themeColor="text1"/>
          <w:sz w:val="24"/>
          <w:szCs w:val="24"/>
        </w:rPr>
        <w:lastRenderedPageBreak/>
        <w:t>либо их копии.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5.</w:t>
      </w:r>
      <w:r w:rsidR="0065121F" w:rsidRPr="00A20137">
        <w:rPr>
          <w:rFonts w:ascii="Arial" w:hAnsi="Arial" w:cs="Arial"/>
          <w:color w:val="000000" w:themeColor="text1"/>
          <w:sz w:val="24"/>
          <w:szCs w:val="24"/>
        </w:rPr>
        <w:t>5</w:t>
      </w:r>
      <w:r w:rsidRPr="00A20137">
        <w:rPr>
          <w:rFonts w:ascii="Arial" w:hAnsi="Arial" w:cs="Arial"/>
          <w:color w:val="000000" w:themeColor="text1"/>
          <w:sz w:val="24"/>
          <w:szCs w:val="24"/>
        </w:rPr>
        <w:t xml:space="preserve">. </w:t>
      </w:r>
      <w:proofErr w:type="gramStart"/>
      <w:r w:rsidRPr="00A20137">
        <w:rPr>
          <w:rFonts w:ascii="Arial" w:hAnsi="Arial" w:cs="Arial"/>
          <w:color w:val="000000" w:themeColor="text1"/>
          <w:sz w:val="24"/>
          <w:szCs w:val="24"/>
        </w:rPr>
        <w:t xml:space="preserve">Жалоба подлежит </w:t>
      </w:r>
      <w:r w:rsidR="00D569E1" w:rsidRPr="00A20137">
        <w:rPr>
          <w:rFonts w:ascii="Arial" w:hAnsi="Arial" w:cs="Arial"/>
          <w:color w:val="000000" w:themeColor="text1"/>
          <w:sz w:val="24"/>
          <w:szCs w:val="24"/>
        </w:rPr>
        <w:t xml:space="preserve">обязательной </w:t>
      </w:r>
      <w:r w:rsidRPr="00A20137">
        <w:rPr>
          <w:rFonts w:ascii="Arial" w:hAnsi="Arial" w:cs="Arial"/>
          <w:color w:val="000000" w:themeColor="text1"/>
          <w:sz w:val="24"/>
          <w:szCs w:val="24"/>
        </w:rPr>
        <w:t xml:space="preserve">регистрации </w:t>
      </w:r>
      <w:r w:rsidR="001F0B88" w:rsidRPr="00A20137">
        <w:rPr>
          <w:rFonts w:ascii="Arial" w:hAnsi="Arial" w:cs="Arial"/>
          <w:color w:val="000000" w:themeColor="text1"/>
          <w:sz w:val="24"/>
          <w:szCs w:val="24"/>
        </w:rPr>
        <w:t>в</w:t>
      </w:r>
      <w:r w:rsidR="00D569E1" w:rsidRPr="00A20137">
        <w:rPr>
          <w:rFonts w:ascii="Arial" w:hAnsi="Arial" w:cs="Arial"/>
          <w:color w:val="000000" w:themeColor="text1"/>
          <w:sz w:val="24"/>
          <w:szCs w:val="24"/>
        </w:rPr>
        <w:t xml:space="preserve"> течение трех дней с момента поступления</w:t>
      </w:r>
      <w:r w:rsidRPr="00A20137">
        <w:rPr>
          <w:rFonts w:ascii="Arial" w:hAnsi="Arial" w:cs="Arial"/>
          <w:color w:val="000000" w:themeColor="text1"/>
          <w:sz w:val="24"/>
          <w:szCs w:val="24"/>
        </w:rPr>
        <w:t xml:space="preserve">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20137">
        <w:rPr>
          <w:rFonts w:ascii="Arial" w:hAnsi="Arial" w:cs="Arial"/>
          <w:color w:val="000000" w:themeColor="text1"/>
          <w:sz w:val="24"/>
          <w:szCs w:val="24"/>
        </w:rPr>
        <w:t xml:space="preserve"> со дня ее регистрации.</w:t>
      </w:r>
    </w:p>
    <w:p w:rsidR="00217724" w:rsidRPr="00A20137" w:rsidRDefault="0065121F" w:rsidP="0001267E">
      <w:pPr>
        <w:pStyle w:val="ConsPlusNormal"/>
        <w:ind w:firstLine="540"/>
        <w:jc w:val="both"/>
        <w:rPr>
          <w:rFonts w:ascii="Arial" w:hAnsi="Arial" w:cs="Arial"/>
          <w:color w:val="000000" w:themeColor="text1"/>
          <w:sz w:val="24"/>
          <w:szCs w:val="24"/>
        </w:rPr>
      </w:pPr>
      <w:bookmarkStart w:id="35" w:name="P546"/>
      <w:bookmarkEnd w:id="35"/>
      <w:r w:rsidRPr="00A20137">
        <w:rPr>
          <w:rFonts w:ascii="Arial" w:hAnsi="Arial" w:cs="Arial"/>
          <w:color w:val="000000" w:themeColor="text1"/>
          <w:sz w:val="24"/>
          <w:szCs w:val="24"/>
        </w:rPr>
        <w:t>5.6</w:t>
      </w:r>
      <w:r w:rsidR="0001267E" w:rsidRPr="00A20137">
        <w:rPr>
          <w:rFonts w:ascii="Arial" w:hAnsi="Arial" w:cs="Arial"/>
          <w:color w:val="000000" w:themeColor="text1"/>
          <w:sz w:val="24"/>
          <w:szCs w:val="24"/>
        </w:rPr>
        <w:t xml:space="preserve">. По результатам рассмотрения жалобы в соответствии с </w:t>
      </w:r>
      <w:hyperlink r:id="rId29" w:history="1">
        <w:r w:rsidR="0001267E" w:rsidRPr="00A20137">
          <w:rPr>
            <w:rFonts w:ascii="Arial" w:hAnsi="Arial" w:cs="Arial"/>
            <w:color w:val="000000" w:themeColor="text1"/>
            <w:sz w:val="24"/>
            <w:szCs w:val="24"/>
          </w:rPr>
          <w:t>частью 7 статьи 11.2</w:t>
        </w:r>
      </w:hyperlink>
      <w:r w:rsidR="0001267E" w:rsidRPr="00A20137">
        <w:rPr>
          <w:rFonts w:ascii="Arial" w:hAnsi="Arial" w:cs="Arial"/>
          <w:color w:val="000000" w:themeColor="text1"/>
          <w:sz w:val="24"/>
          <w:szCs w:val="24"/>
        </w:rPr>
        <w:t xml:space="preserve"> Федерального</w:t>
      </w:r>
      <w:r w:rsidR="00B366C6" w:rsidRPr="00A20137">
        <w:rPr>
          <w:rFonts w:ascii="Arial" w:hAnsi="Arial" w:cs="Arial"/>
          <w:color w:val="000000" w:themeColor="text1"/>
          <w:sz w:val="24"/>
          <w:szCs w:val="24"/>
        </w:rPr>
        <w:t xml:space="preserve"> закона от 27.07.2010 </w:t>
      </w:r>
      <w:r w:rsidR="00480BED" w:rsidRPr="00A20137">
        <w:rPr>
          <w:rFonts w:ascii="Arial" w:hAnsi="Arial" w:cs="Arial"/>
          <w:color w:val="000000" w:themeColor="text1"/>
          <w:sz w:val="24"/>
          <w:szCs w:val="24"/>
        </w:rPr>
        <w:t>№</w:t>
      </w:r>
      <w:r w:rsidR="00B366C6" w:rsidRPr="00A20137">
        <w:rPr>
          <w:rFonts w:ascii="Arial" w:hAnsi="Arial" w:cs="Arial"/>
          <w:color w:val="000000" w:themeColor="text1"/>
          <w:sz w:val="24"/>
          <w:szCs w:val="24"/>
        </w:rPr>
        <w:t xml:space="preserve"> 210-ФЗ «</w:t>
      </w:r>
      <w:r w:rsidR="0001267E" w:rsidRPr="00A20137">
        <w:rPr>
          <w:rFonts w:ascii="Arial" w:hAnsi="Arial" w:cs="Arial"/>
          <w:color w:val="000000" w:themeColor="text1"/>
          <w:sz w:val="24"/>
          <w:szCs w:val="24"/>
        </w:rPr>
        <w:t>Об организации предоставления госуда</w:t>
      </w:r>
      <w:r w:rsidR="00B366C6" w:rsidRPr="00A20137">
        <w:rPr>
          <w:rFonts w:ascii="Arial" w:hAnsi="Arial" w:cs="Arial"/>
          <w:color w:val="000000" w:themeColor="text1"/>
          <w:sz w:val="24"/>
          <w:szCs w:val="24"/>
        </w:rPr>
        <w:t>рственных и муниципальных услуг»</w:t>
      </w:r>
      <w:r w:rsidR="00716B0E">
        <w:rPr>
          <w:rFonts w:ascii="Arial" w:hAnsi="Arial" w:cs="Arial"/>
          <w:color w:val="000000" w:themeColor="text1"/>
          <w:sz w:val="24"/>
          <w:szCs w:val="24"/>
        </w:rPr>
        <w:t xml:space="preserve"> </w:t>
      </w:r>
      <w:r w:rsidR="00B366C6" w:rsidRPr="00A20137">
        <w:rPr>
          <w:rFonts w:ascii="Arial" w:hAnsi="Arial" w:cs="Arial"/>
          <w:color w:val="000000" w:themeColor="text1"/>
          <w:sz w:val="24"/>
          <w:szCs w:val="24"/>
        </w:rPr>
        <w:t>Администрация</w:t>
      </w:r>
      <w:r w:rsidR="008F6B91">
        <w:rPr>
          <w:rFonts w:ascii="Arial" w:hAnsi="Arial" w:cs="Arial"/>
          <w:color w:val="000000" w:themeColor="text1"/>
          <w:sz w:val="24"/>
          <w:szCs w:val="24"/>
        </w:rPr>
        <w:t xml:space="preserve"> </w:t>
      </w:r>
      <w:r w:rsidR="0001267E" w:rsidRPr="00A20137">
        <w:rPr>
          <w:rFonts w:ascii="Arial" w:hAnsi="Arial" w:cs="Arial"/>
          <w:color w:val="000000" w:themeColor="text1"/>
          <w:sz w:val="24"/>
          <w:szCs w:val="24"/>
        </w:rPr>
        <w:t xml:space="preserve">принимает </w:t>
      </w:r>
      <w:r w:rsidR="00217724" w:rsidRPr="00A20137">
        <w:rPr>
          <w:rFonts w:ascii="Arial" w:hAnsi="Arial" w:cs="Arial"/>
          <w:color w:val="000000" w:themeColor="text1"/>
          <w:sz w:val="24"/>
          <w:szCs w:val="24"/>
        </w:rPr>
        <w:t>одно из следующих решений:</w:t>
      </w:r>
    </w:p>
    <w:p w:rsidR="00CB2481" w:rsidRPr="00A20137" w:rsidRDefault="00CB2481"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 удовлетворяет жалобу, в том числе в форме отмены принятого решения, </w:t>
      </w:r>
      <w:r w:rsidR="00395646" w:rsidRPr="00A20137">
        <w:rPr>
          <w:rFonts w:ascii="Arial" w:hAnsi="Arial" w:cs="Arial"/>
          <w:color w:val="000000" w:themeColor="text1"/>
          <w:sz w:val="24"/>
          <w:szCs w:val="24"/>
        </w:rPr>
        <w:t>исправления допущенных Администрацией</w:t>
      </w:r>
      <w:r w:rsidR="006D0FBE" w:rsidRPr="00A20137">
        <w:rPr>
          <w:rFonts w:ascii="Arial" w:hAnsi="Arial" w:cs="Arial"/>
          <w:color w:val="000000" w:themeColor="text1"/>
          <w:sz w:val="24"/>
          <w:szCs w:val="24"/>
        </w:rPr>
        <w:t xml:space="preserve"> опечаток и ошибок в выданных в результате предоставления муниципальной услуги документах</w:t>
      </w:r>
      <w:r w:rsidR="00347535" w:rsidRPr="00A20137">
        <w:rPr>
          <w:rFonts w:ascii="Arial" w:hAnsi="Arial" w:cs="Arial"/>
          <w:color w:val="000000" w:themeColor="text1"/>
          <w:sz w:val="24"/>
          <w:szCs w:val="24"/>
        </w:rPr>
        <w:t>, а также в иных формах;</w:t>
      </w:r>
    </w:p>
    <w:p w:rsidR="00347535" w:rsidRPr="00A20137" w:rsidRDefault="00347535"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отказывает в удовлетворении жалобы.</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xml:space="preserve">При удовлетворении жалобы </w:t>
      </w:r>
      <w:r w:rsidR="00B366C6" w:rsidRPr="00A20137">
        <w:rPr>
          <w:rFonts w:ascii="Arial" w:hAnsi="Arial" w:cs="Arial"/>
          <w:color w:val="000000" w:themeColor="text1"/>
          <w:sz w:val="24"/>
          <w:szCs w:val="24"/>
        </w:rPr>
        <w:t>Администрация</w:t>
      </w:r>
      <w:r w:rsidRPr="00A20137">
        <w:rPr>
          <w:rFonts w:ascii="Arial" w:hAnsi="Arial" w:cs="Arial"/>
          <w:color w:val="000000" w:themeColor="text1"/>
          <w:sz w:val="24"/>
          <w:szCs w:val="24"/>
        </w:rPr>
        <w:t xml:space="preserve"> устраняет выявленные нарушения, в том числе выдает Заявителю результат муниципальной услуги, не позднее пяти рабочих дней со дня принятия решения, если иное не установлено законодательством Российской Федерации.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5.</w:t>
      </w:r>
      <w:r w:rsidR="0065121F" w:rsidRPr="00A20137">
        <w:rPr>
          <w:rFonts w:ascii="Arial" w:hAnsi="Arial" w:cs="Arial"/>
          <w:color w:val="000000" w:themeColor="text1"/>
          <w:sz w:val="24"/>
          <w:szCs w:val="24"/>
        </w:rPr>
        <w:t>7</w:t>
      </w:r>
      <w:r w:rsidRPr="00A20137">
        <w:rPr>
          <w:rFonts w:ascii="Arial" w:hAnsi="Arial" w:cs="Arial"/>
          <w:color w:val="000000" w:themeColor="text1"/>
          <w:sz w:val="24"/>
          <w:szCs w:val="24"/>
        </w:rPr>
        <w:t xml:space="preserve">. Не позднее дня, следующего за днем принятия решения, указанного в </w:t>
      </w:r>
      <w:hyperlink w:anchor="P546" w:history="1">
        <w:r w:rsidRPr="00A20137">
          <w:rPr>
            <w:rFonts w:ascii="Arial" w:hAnsi="Arial" w:cs="Arial"/>
            <w:color w:val="000000" w:themeColor="text1"/>
            <w:sz w:val="24"/>
            <w:szCs w:val="24"/>
          </w:rPr>
          <w:t>пункте 5.</w:t>
        </w:r>
        <w:r w:rsidR="00AE480D" w:rsidRPr="00A20137">
          <w:rPr>
            <w:rFonts w:ascii="Arial" w:hAnsi="Arial" w:cs="Arial"/>
            <w:color w:val="000000" w:themeColor="text1"/>
            <w:sz w:val="24"/>
            <w:szCs w:val="24"/>
          </w:rPr>
          <w:t>6</w:t>
        </w:r>
      </w:hyperlink>
      <w:r w:rsidRPr="00A20137">
        <w:rPr>
          <w:rFonts w:ascii="Arial" w:hAnsi="Arial" w:cs="Arial"/>
          <w:color w:val="000000" w:themeColor="text1"/>
          <w:sz w:val="24"/>
          <w:szCs w:val="24"/>
        </w:rPr>
        <w:t xml:space="preserve"> настоящего Административного регламента, Заявителю </w:t>
      </w:r>
      <w:r w:rsidR="00253A4B" w:rsidRPr="00A20137">
        <w:rPr>
          <w:rFonts w:ascii="Arial" w:hAnsi="Arial" w:cs="Arial"/>
          <w:color w:val="000000" w:themeColor="text1"/>
          <w:sz w:val="24"/>
          <w:szCs w:val="24"/>
        </w:rPr>
        <w:t>в письменной форме и по желанию Заявителя в электронной форме направляется мотивированный ответ о результатах рассмотрения жалобы</w:t>
      </w:r>
      <w:r w:rsidRPr="00A20137">
        <w:rPr>
          <w:rFonts w:ascii="Arial" w:hAnsi="Arial" w:cs="Arial"/>
          <w:color w:val="000000" w:themeColor="text1"/>
          <w:sz w:val="24"/>
          <w:szCs w:val="24"/>
        </w:rPr>
        <w:t>.</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5.</w:t>
      </w:r>
      <w:r w:rsidR="0065121F" w:rsidRPr="00A20137">
        <w:rPr>
          <w:rFonts w:ascii="Arial" w:hAnsi="Arial" w:cs="Arial"/>
          <w:color w:val="000000" w:themeColor="text1"/>
          <w:sz w:val="24"/>
          <w:szCs w:val="24"/>
        </w:rPr>
        <w:t>8</w:t>
      </w:r>
      <w:r w:rsidRPr="00A20137">
        <w:rPr>
          <w:rFonts w:ascii="Arial" w:hAnsi="Arial" w:cs="Arial"/>
          <w:color w:val="000000" w:themeColor="text1"/>
          <w:sz w:val="24"/>
          <w:szCs w:val="24"/>
        </w:rPr>
        <w:t xml:space="preserve">. Ответ по результатам рассмотрения жалобы подписывается </w:t>
      </w:r>
      <w:r w:rsidR="00E757F6" w:rsidRPr="00A20137">
        <w:rPr>
          <w:rFonts w:ascii="Arial" w:hAnsi="Arial" w:cs="Arial"/>
          <w:color w:val="000000" w:themeColor="text1"/>
          <w:sz w:val="24"/>
          <w:szCs w:val="24"/>
        </w:rPr>
        <w:t>г</w:t>
      </w:r>
      <w:r w:rsidR="00FC3661" w:rsidRPr="00A20137">
        <w:rPr>
          <w:rFonts w:ascii="Arial" w:hAnsi="Arial" w:cs="Arial"/>
          <w:color w:val="000000" w:themeColor="text1"/>
          <w:sz w:val="24"/>
          <w:szCs w:val="24"/>
        </w:rPr>
        <w:t>лавой</w:t>
      </w:r>
      <w:r w:rsidR="008F6B91">
        <w:rPr>
          <w:rFonts w:ascii="Arial" w:hAnsi="Arial" w:cs="Arial"/>
          <w:color w:val="000000" w:themeColor="text1"/>
          <w:sz w:val="24"/>
          <w:szCs w:val="24"/>
        </w:rPr>
        <w:t xml:space="preserve"> </w:t>
      </w:r>
      <w:r w:rsidR="00FC3661" w:rsidRPr="00A20137">
        <w:rPr>
          <w:rFonts w:ascii="Arial" w:hAnsi="Arial" w:cs="Arial"/>
          <w:color w:val="000000" w:themeColor="text1"/>
          <w:sz w:val="24"/>
          <w:szCs w:val="24"/>
        </w:rPr>
        <w:t>а</w:t>
      </w:r>
      <w:r w:rsidR="0008127D" w:rsidRPr="00A20137">
        <w:rPr>
          <w:rFonts w:ascii="Arial" w:hAnsi="Arial" w:cs="Arial"/>
          <w:color w:val="000000" w:themeColor="text1"/>
          <w:sz w:val="24"/>
          <w:szCs w:val="24"/>
        </w:rPr>
        <w:t>дминистрации</w:t>
      </w:r>
      <w:r w:rsidRPr="00A20137">
        <w:rPr>
          <w:rFonts w:ascii="Arial" w:hAnsi="Arial" w:cs="Arial"/>
          <w:color w:val="000000" w:themeColor="text1"/>
          <w:sz w:val="24"/>
          <w:szCs w:val="24"/>
        </w:rPr>
        <w:t>.</w:t>
      </w:r>
    </w:p>
    <w:p w:rsidR="0001267E" w:rsidRPr="00A20137" w:rsidRDefault="0065121F"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5.9</w:t>
      </w:r>
      <w:r w:rsidR="0001267E" w:rsidRPr="00A20137">
        <w:rPr>
          <w:rFonts w:ascii="Arial" w:hAnsi="Arial" w:cs="Arial"/>
          <w:color w:val="000000" w:themeColor="text1"/>
          <w:sz w:val="24"/>
          <w:szCs w:val="24"/>
        </w:rPr>
        <w:t xml:space="preserve">. </w:t>
      </w:r>
      <w:r w:rsidR="00B05DF1" w:rsidRPr="00A20137">
        <w:rPr>
          <w:rFonts w:ascii="Arial" w:hAnsi="Arial" w:cs="Arial"/>
          <w:color w:val="000000" w:themeColor="text1"/>
          <w:sz w:val="24"/>
          <w:szCs w:val="24"/>
        </w:rPr>
        <w:t>Администрация</w:t>
      </w:r>
      <w:r w:rsidR="0001267E" w:rsidRPr="00A20137">
        <w:rPr>
          <w:rFonts w:ascii="Arial" w:hAnsi="Arial" w:cs="Arial"/>
          <w:color w:val="000000" w:themeColor="text1"/>
          <w:sz w:val="24"/>
          <w:szCs w:val="24"/>
        </w:rPr>
        <w:t xml:space="preserve"> отказывает в удовлетворении жалобы в следующих случаях:</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а) наличия вступившего в законную силу решения суда, арбитражного суда по жалобе о том же предмете и по тем же основаниям;</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б) подачи жалобы лицом, полномочия которого не подтверждены в порядке, установленном законодательством Российской Федерации;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в) наличия решения по жалобе, принятого ранее в отношении того же Заявителя и по тому же предмету жалобы.</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5.1</w:t>
      </w:r>
      <w:r w:rsidR="0065121F" w:rsidRPr="00A20137">
        <w:rPr>
          <w:rFonts w:ascii="Arial" w:hAnsi="Arial" w:cs="Arial"/>
          <w:color w:val="000000" w:themeColor="text1"/>
          <w:sz w:val="24"/>
          <w:szCs w:val="24"/>
        </w:rPr>
        <w:t>0</w:t>
      </w:r>
      <w:r w:rsidRPr="00A20137">
        <w:rPr>
          <w:rFonts w:ascii="Arial" w:hAnsi="Arial" w:cs="Arial"/>
          <w:color w:val="000000" w:themeColor="text1"/>
          <w:sz w:val="24"/>
          <w:szCs w:val="24"/>
        </w:rPr>
        <w:t xml:space="preserve">. В случае установления в ходе или по результатам </w:t>
      </w:r>
      <w:proofErr w:type="gramStart"/>
      <w:r w:rsidRPr="00A20137">
        <w:rPr>
          <w:rFonts w:ascii="Arial" w:hAnsi="Arial" w:cs="Arial"/>
          <w:color w:val="000000" w:themeColor="text1"/>
          <w:sz w:val="24"/>
          <w:szCs w:val="24"/>
        </w:rPr>
        <w:t>рассмотрения жалобы признаков состава административного правонарушения</w:t>
      </w:r>
      <w:proofErr w:type="gramEnd"/>
      <w:r w:rsidRPr="00A20137">
        <w:rPr>
          <w:rFonts w:ascii="Arial" w:hAnsi="Arial" w:cs="Arial"/>
          <w:color w:val="000000" w:themeColor="text1"/>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both"/>
        <w:rPr>
          <w:rFonts w:ascii="Arial" w:hAnsi="Arial" w:cs="Arial"/>
          <w:color w:val="000000" w:themeColor="text1"/>
        </w:rPr>
      </w:pPr>
    </w:p>
    <w:p w:rsidR="0001267E" w:rsidRPr="00A20137" w:rsidRDefault="0001267E" w:rsidP="0001267E">
      <w:pPr>
        <w:pStyle w:val="ConsPlusNormal"/>
        <w:jc w:val="both"/>
        <w:rPr>
          <w:rFonts w:ascii="Arial" w:hAnsi="Arial" w:cs="Arial"/>
          <w:color w:val="000000" w:themeColor="text1"/>
        </w:rPr>
      </w:pPr>
    </w:p>
    <w:p w:rsidR="00B05DF1" w:rsidRPr="00A20137" w:rsidRDefault="00B05DF1" w:rsidP="0001267E">
      <w:pPr>
        <w:pStyle w:val="ConsPlusNormal"/>
        <w:jc w:val="both"/>
        <w:rPr>
          <w:rFonts w:ascii="Arial" w:hAnsi="Arial" w:cs="Arial"/>
          <w:color w:val="000000" w:themeColor="text1"/>
        </w:rPr>
      </w:pPr>
    </w:p>
    <w:p w:rsidR="00B05DF1" w:rsidRPr="00A20137" w:rsidRDefault="00B05DF1" w:rsidP="0001267E">
      <w:pPr>
        <w:pStyle w:val="ConsPlusNormal"/>
        <w:jc w:val="both"/>
        <w:rPr>
          <w:rFonts w:ascii="Arial" w:hAnsi="Arial" w:cs="Arial"/>
          <w:color w:val="000000" w:themeColor="text1"/>
        </w:rPr>
      </w:pPr>
    </w:p>
    <w:p w:rsidR="00B05DF1" w:rsidRPr="00A20137" w:rsidRDefault="00B05DF1" w:rsidP="0001267E">
      <w:pPr>
        <w:pStyle w:val="ConsPlusNormal"/>
        <w:jc w:val="both"/>
        <w:rPr>
          <w:rFonts w:ascii="Arial" w:hAnsi="Arial" w:cs="Arial"/>
          <w:color w:val="000000" w:themeColor="text1"/>
        </w:rPr>
      </w:pPr>
    </w:p>
    <w:p w:rsidR="00B05DF1" w:rsidRPr="00A20137" w:rsidRDefault="00B05DF1" w:rsidP="0001267E">
      <w:pPr>
        <w:pStyle w:val="ConsPlusNormal"/>
        <w:jc w:val="both"/>
        <w:rPr>
          <w:rFonts w:ascii="Arial" w:hAnsi="Arial" w:cs="Arial"/>
          <w:color w:val="000000" w:themeColor="text1"/>
        </w:rPr>
      </w:pPr>
    </w:p>
    <w:p w:rsidR="00B05DF1" w:rsidRPr="00A20137" w:rsidRDefault="00B05DF1" w:rsidP="0001267E">
      <w:pPr>
        <w:pStyle w:val="ConsPlusNormal"/>
        <w:jc w:val="both"/>
        <w:rPr>
          <w:rFonts w:ascii="Arial" w:hAnsi="Arial" w:cs="Arial"/>
          <w:color w:val="000000" w:themeColor="text1"/>
        </w:rPr>
      </w:pPr>
    </w:p>
    <w:p w:rsidR="00B05DF1" w:rsidRPr="00A20137" w:rsidRDefault="00B05DF1" w:rsidP="0001267E">
      <w:pPr>
        <w:pStyle w:val="ConsPlusNormal"/>
        <w:jc w:val="both"/>
        <w:rPr>
          <w:rFonts w:ascii="Arial" w:hAnsi="Arial" w:cs="Arial"/>
          <w:color w:val="000000" w:themeColor="text1"/>
        </w:rPr>
      </w:pPr>
    </w:p>
    <w:p w:rsidR="00B05DF1" w:rsidRPr="00A20137" w:rsidRDefault="00B05DF1" w:rsidP="0001267E">
      <w:pPr>
        <w:pStyle w:val="ConsPlusNormal"/>
        <w:jc w:val="both"/>
        <w:rPr>
          <w:rFonts w:ascii="Arial" w:hAnsi="Arial" w:cs="Arial"/>
          <w:color w:val="000000" w:themeColor="text1"/>
        </w:rPr>
      </w:pPr>
    </w:p>
    <w:p w:rsidR="00B05DF1" w:rsidRPr="00A20137" w:rsidRDefault="00B05DF1" w:rsidP="0001267E">
      <w:pPr>
        <w:pStyle w:val="ConsPlusNormal"/>
        <w:jc w:val="both"/>
        <w:rPr>
          <w:rFonts w:ascii="Arial" w:hAnsi="Arial" w:cs="Arial"/>
          <w:color w:val="000000" w:themeColor="text1"/>
        </w:rPr>
      </w:pPr>
    </w:p>
    <w:p w:rsidR="00A20137" w:rsidRDefault="00A20137" w:rsidP="0001267E">
      <w:pPr>
        <w:pStyle w:val="ConsPlusNormal"/>
        <w:jc w:val="right"/>
        <w:rPr>
          <w:rFonts w:ascii="Arial" w:hAnsi="Arial" w:cs="Arial"/>
          <w:color w:val="000000" w:themeColor="text1"/>
          <w:sz w:val="24"/>
          <w:szCs w:val="24"/>
        </w:rPr>
      </w:pPr>
    </w:p>
    <w:p w:rsidR="00A20137" w:rsidRDefault="00A20137" w:rsidP="0001267E">
      <w:pPr>
        <w:pStyle w:val="ConsPlusNormal"/>
        <w:jc w:val="right"/>
        <w:rPr>
          <w:rFonts w:ascii="Arial" w:hAnsi="Arial" w:cs="Arial"/>
          <w:color w:val="000000" w:themeColor="text1"/>
          <w:sz w:val="24"/>
          <w:szCs w:val="24"/>
        </w:rPr>
      </w:pPr>
    </w:p>
    <w:p w:rsidR="00A20137" w:rsidRDefault="00A20137" w:rsidP="0001267E">
      <w:pPr>
        <w:pStyle w:val="ConsPlusNormal"/>
        <w:jc w:val="right"/>
        <w:rPr>
          <w:rFonts w:ascii="Arial" w:hAnsi="Arial" w:cs="Arial"/>
          <w:color w:val="000000" w:themeColor="text1"/>
          <w:sz w:val="24"/>
          <w:szCs w:val="24"/>
        </w:rPr>
      </w:pPr>
    </w:p>
    <w:p w:rsidR="00A20137" w:rsidRDefault="00A20137" w:rsidP="0001267E">
      <w:pPr>
        <w:pStyle w:val="ConsPlusNormal"/>
        <w:jc w:val="right"/>
        <w:rPr>
          <w:rFonts w:ascii="Arial" w:hAnsi="Arial" w:cs="Arial"/>
          <w:color w:val="000000" w:themeColor="text1"/>
          <w:sz w:val="24"/>
          <w:szCs w:val="24"/>
        </w:rPr>
      </w:pPr>
    </w:p>
    <w:p w:rsidR="00A20137" w:rsidRDefault="00A20137" w:rsidP="0001267E">
      <w:pPr>
        <w:pStyle w:val="ConsPlusNormal"/>
        <w:jc w:val="right"/>
        <w:rPr>
          <w:rFonts w:ascii="Arial" w:hAnsi="Arial" w:cs="Arial"/>
          <w:color w:val="000000" w:themeColor="text1"/>
          <w:sz w:val="24"/>
          <w:szCs w:val="24"/>
        </w:rPr>
      </w:pPr>
    </w:p>
    <w:p w:rsidR="00A20137" w:rsidRDefault="00A20137" w:rsidP="0001267E">
      <w:pPr>
        <w:pStyle w:val="ConsPlusNormal"/>
        <w:jc w:val="right"/>
        <w:rPr>
          <w:rFonts w:ascii="Arial" w:hAnsi="Arial" w:cs="Arial"/>
          <w:color w:val="000000" w:themeColor="text1"/>
          <w:sz w:val="24"/>
          <w:szCs w:val="24"/>
        </w:rPr>
      </w:pPr>
    </w:p>
    <w:p w:rsidR="00242C81" w:rsidRDefault="00242C81" w:rsidP="0001267E">
      <w:pPr>
        <w:pStyle w:val="ConsPlusNormal"/>
        <w:jc w:val="right"/>
        <w:rPr>
          <w:rFonts w:ascii="Arial" w:hAnsi="Arial" w:cs="Arial"/>
          <w:color w:val="000000" w:themeColor="text1"/>
          <w:sz w:val="24"/>
          <w:szCs w:val="24"/>
        </w:rPr>
      </w:pPr>
    </w:p>
    <w:p w:rsidR="0001267E" w:rsidRPr="00A20137" w:rsidRDefault="0001267E" w:rsidP="0001267E">
      <w:pPr>
        <w:pStyle w:val="ConsPlusNormal"/>
        <w:jc w:val="right"/>
        <w:rPr>
          <w:rFonts w:ascii="Arial" w:hAnsi="Arial" w:cs="Arial"/>
          <w:color w:val="000000" w:themeColor="text1"/>
          <w:sz w:val="24"/>
          <w:szCs w:val="24"/>
        </w:rPr>
      </w:pPr>
      <w:r w:rsidRPr="00A20137">
        <w:rPr>
          <w:rFonts w:ascii="Arial" w:hAnsi="Arial" w:cs="Arial"/>
          <w:color w:val="000000" w:themeColor="text1"/>
          <w:sz w:val="24"/>
          <w:szCs w:val="24"/>
        </w:rPr>
        <w:lastRenderedPageBreak/>
        <w:t xml:space="preserve">Приложение </w:t>
      </w:r>
      <w:r w:rsidR="00480BED" w:rsidRPr="00A20137">
        <w:rPr>
          <w:rFonts w:ascii="Arial" w:hAnsi="Arial" w:cs="Arial"/>
          <w:color w:val="000000" w:themeColor="text1"/>
          <w:sz w:val="24"/>
          <w:szCs w:val="24"/>
        </w:rPr>
        <w:t>№</w:t>
      </w:r>
      <w:r w:rsidRPr="00A20137">
        <w:rPr>
          <w:rFonts w:ascii="Arial" w:hAnsi="Arial" w:cs="Arial"/>
          <w:color w:val="000000" w:themeColor="text1"/>
          <w:sz w:val="24"/>
          <w:szCs w:val="24"/>
        </w:rPr>
        <w:t xml:space="preserve"> 1</w:t>
      </w:r>
    </w:p>
    <w:p w:rsidR="0001267E" w:rsidRPr="00A20137" w:rsidRDefault="0001267E" w:rsidP="0001267E">
      <w:pPr>
        <w:pStyle w:val="ConsPlusNormal"/>
        <w:jc w:val="right"/>
        <w:rPr>
          <w:rFonts w:ascii="Arial" w:hAnsi="Arial" w:cs="Arial"/>
          <w:color w:val="000000" w:themeColor="text1"/>
          <w:sz w:val="24"/>
          <w:szCs w:val="24"/>
        </w:rPr>
      </w:pPr>
      <w:r w:rsidRPr="00A20137">
        <w:rPr>
          <w:rFonts w:ascii="Arial" w:hAnsi="Arial" w:cs="Arial"/>
          <w:color w:val="000000" w:themeColor="text1"/>
          <w:sz w:val="24"/>
          <w:szCs w:val="24"/>
        </w:rPr>
        <w:t>к Административному регламенту</w:t>
      </w:r>
    </w:p>
    <w:p w:rsidR="0001267E" w:rsidRPr="00A20137" w:rsidRDefault="0001267E" w:rsidP="0001267E">
      <w:pPr>
        <w:pStyle w:val="ConsPlusNormal"/>
        <w:jc w:val="both"/>
        <w:rPr>
          <w:rFonts w:ascii="Times New Roman" w:hAnsi="Times New Roman" w:cs="Times New Roman"/>
          <w:color w:val="000000" w:themeColor="text1"/>
        </w:rPr>
      </w:pPr>
    </w:p>
    <w:p w:rsidR="002E4780" w:rsidRPr="00A20137" w:rsidRDefault="002E4780" w:rsidP="002E4780">
      <w:pPr>
        <w:jc w:val="right"/>
        <w:rPr>
          <w:rFonts w:ascii="Arial" w:hAnsi="Arial" w:cs="Arial"/>
          <w:b/>
          <w:color w:val="000000" w:themeColor="text1"/>
        </w:rPr>
      </w:pPr>
      <w:r w:rsidRPr="00A20137">
        <w:rPr>
          <w:rFonts w:ascii="Arial" w:hAnsi="Arial" w:cs="Arial"/>
          <w:b/>
          <w:color w:val="000000" w:themeColor="text1"/>
        </w:rPr>
        <w:t xml:space="preserve">Главе администрации </w:t>
      </w:r>
    </w:p>
    <w:p w:rsidR="002E4780" w:rsidRPr="00A20137" w:rsidRDefault="002E4780" w:rsidP="002E4780">
      <w:pPr>
        <w:jc w:val="right"/>
        <w:rPr>
          <w:rFonts w:ascii="Arial" w:hAnsi="Arial" w:cs="Arial"/>
          <w:b/>
          <w:color w:val="000000" w:themeColor="text1"/>
        </w:rPr>
      </w:pPr>
      <w:r w:rsidRPr="00A20137">
        <w:rPr>
          <w:rFonts w:ascii="Arial" w:hAnsi="Arial" w:cs="Arial"/>
          <w:b/>
          <w:color w:val="000000" w:themeColor="text1"/>
        </w:rPr>
        <w:t>муниципального образования</w:t>
      </w:r>
    </w:p>
    <w:p w:rsidR="002E4780" w:rsidRPr="00A20137" w:rsidRDefault="002E4780" w:rsidP="002E4780">
      <w:pPr>
        <w:jc w:val="right"/>
        <w:rPr>
          <w:rFonts w:ascii="Arial" w:hAnsi="Arial" w:cs="Arial"/>
          <w:b/>
          <w:color w:val="000000" w:themeColor="text1"/>
        </w:rPr>
      </w:pPr>
      <w:r w:rsidRPr="00A20137">
        <w:rPr>
          <w:rFonts w:ascii="Arial" w:hAnsi="Arial" w:cs="Arial"/>
          <w:b/>
          <w:color w:val="000000" w:themeColor="text1"/>
        </w:rPr>
        <w:t xml:space="preserve"> городское поселение Печенга</w:t>
      </w:r>
    </w:p>
    <w:p w:rsidR="002E4780" w:rsidRPr="00A20137" w:rsidRDefault="002E4780" w:rsidP="002E4780">
      <w:pPr>
        <w:jc w:val="right"/>
        <w:rPr>
          <w:rFonts w:ascii="Arial" w:hAnsi="Arial" w:cs="Arial"/>
          <w:b/>
          <w:color w:val="000000" w:themeColor="text1"/>
        </w:rPr>
      </w:pPr>
      <w:proofErr w:type="spellStart"/>
      <w:r w:rsidRPr="00A20137">
        <w:rPr>
          <w:rFonts w:ascii="Arial" w:hAnsi="Arial" w:cs="Arial"/>
          <w:b/>
          <w:color w:val="000000" w:themeColor="text1"/>
        </w:rPr>
        <w:t>Печенгского</w:t>
      </w:r>
      <w:proofErr w:type="spellEnd"/>
      <w:r w:rsidRPr="00A20137">
        <w:rPr>
          <w:rFonts w:ascii="Arial" w:hAnsi="Arial" w:cs="Arial"/>
          <w:b/>
          <w:color w:val="000000" w:themeColor="text1"/>
        </w:rPr>
        <w:t xml:space="preserve"> района</w:t>
      </w:r>
    </w:p>
    <w:p w:rsidR="002E4780" w:rsidRPr="00A20137" w:rsidRDefault="002E4780" w:rsidP="002E4780">
      <w:pPr>
        <w:jc w:val="right"/>
        <w:rPr>
          <w:rFonts w:ascii="Arial" w:hAnsi="Arial" w:cs="Arial"/>
          <w:b/>
          <w:color w:val="000000" w:themeColor="text1"/>
        </w:rPr>
      </w:pPr>
      <w:r w:rsidRPr="00A20137">
        <w:rPr>
          <w:rFonts w:ascii="Arial" w:hAnsi="Arial" w:cs="Arial"/>
          <w:b/>
          <w:color w:val="000000" w:themeColor="text1"/>
        </w:rPr>
        <w:t xml:space="preserve"> Мурманской области </w:t>
      </w:r>
    </w:p>
    <w:p w:rsidR="002E4780" w:rsidRPr="00A20137" w:rsidRDefault="002E4780" w:rsidP="002E4780">
      <w:pPr>
        <w:jc w:val="right"/>
        <w:rPr>
          <w:rFonts w:ascii="Arial" w:hAnsi="Arial" w:cs="Arial"/>
          <w:b/>
          <w:color w:val="000000" w:themeColor="text1"/>
        </w:rPr>
      </w:pPr>
    </w:p>
    <w:p w:rsidR="002E4780" w:rsidRPr="00A20137" w:rsidRDefault="002E4780" w:rsidP="002E4780">
      <w:pPr>
        <w:jc w:val="right"/>
        <w:rPr>
          <w:rFonts w:ascii="Arial" w:hAnsi="Arial" w:cs="Arial"/>
          <w:color w:val="000000" w:themeColor="text1"/>
        </w:rPr>
      </w:pPr>
      <w:r w:rsidRPr="00A20137">
        <w:rPr>
          <w:rFonts w:ascii="Arial" w:hAnsi="Arial" w:cs="Arial"/>
          <w:b/>
          <w:color w:val="000000" w:themeColor="text1"/>
        </w:rPr>
        <w:t xml:space="preserve">от </w:t>
      </w:r>
      <w:r w:rsidRPr="00A20137">
        <w:rPr>
          <w:rFonts w:ascii="Arial" w:hAnsi="Arial" w:cs="Arial"/>
          <w:color w:val="000000" w:themeColor="text1"/>
        </w:rPr>
        <w:t>_________________________</w:t>
      </w:r>
    </w:p>
    <w:p w:rsidR="002E4780" w:rsidRPr="00A20137" w:rsidRDefault="002E4780" w:rsidP="002E4780">
      <w:pPr>
        <w:jc w:val="right"/>
        <w:rPr>
          <w:rFonts w:ascii="Arial" w:hAnsi="Arial" w:cs="Arial"/>
          <w:b/>
          <w:color w:val="000000" w:themeColor="text1"/>
        </w:rPr>
      </w:pPr>
      <w:r w:rsidRPr="00A20137">
        <w:rPr>
          <w:rFonts w:ascii="Arial" w:hAnsi="Arial" w:cs="Arial"/>
          <w:color w:val="000000" w:themeColor="text1"/>
        </w:rPr>
        <w:t>_________________________</w:t>
      </w:r>
    </w:p>
    <w:p w:rsidR="002E4780" w:rsidRPr="00A20137" w:rsidRDefault="002E4780" w:rsidP="002E4780">
      <w:pPr>
        <w:jc w:val="right"/>
        <w:rPr>
          <w:rFonts w:ascii="Arial" w:hAnsi="Arial" w:cs="Arial"/>
          <w:b/>
          <w:color w:val="000000" w:themeColor="text1"/>
        </w:rPr>
      </w:pPr>
      <w:proofErr w:type="gramStart"/>
      <w:r w:rsidRPr="00A20137">
        <w:rPr>
          <w:rFonts w:ascii="Arial" w:hAnsi="Arial" w:cs="Arial"/>
          <w:b/>
          <w:color w:val="000000" w:themeColor="text1"/>
        </w:rPr>
        <w:t>проживающего</w:t>
      </w:r>
      <w:proofErr w:type="gramEnd"/>
      <w:r w:rsidRPr="00A20137">
        <w:rPr>
          <w:rFonts w:ascii="Arial" w:hAnsi="Arial" w:cs="Arial"/>
          <w:b/>
          <w:color w:val="000000" w:themeColor="text1"/>
        </w:rPr>
        <w:t xml:space="preserve"> (ей) по адресу:</w:t>
      </w:r>
    </w:p>
    <w:p w:rsidR="002E4780" w:rsidRPr="00A20137" w:rsidRDefault="002E4780" w:rsidP="002E4780">
      <w:pPr>
        <w:jc w:val="right"/>
        <w:rPr>
          <w:rFonts w:ascii="Arial" w:hAnsi="Arial" w:cs="Arial"/>
          <w:color w:val="000000" w:themeColor="text1"/>
        </w:rPr>
      </w:pPr>
      <w:r w:rsidRPr="00A20137">
        <w:rPr>
          <w:rFonts w:ascii="Arial" w:hAnsi="Arial" w:cs="Arial"/>
          <w:color w:val="000000" w:themeColor="text1"/>
        </w:rPr>
        <w:t>_________________________</w:t>
      </w:r>
    </w:p>
    <w:p w:rsidR="002E4780" w:rsidRPr="00A20137" w:rsidRDefault="002E4780" w:rsidP="002E4780">
      <w:pPr>
        <w:jc w:val="right"/>
        <w:rPr>
          <w:rFonts w:ascii="Arial" w:hAnsi="Arial" w:cs="Arial"/>
          <w:color w:val="000000" w:themeColor="text1"/>
        </w:rPr>
      </w:pPr>
      <w:r w:rsidRPr="00A20137">
        <w:rPr>
          <w:rFonts w:ascii="Arial" w:hAnsi="Arial" w:cs="Arial"/>
          <w:color w:val="000000" w:themeColor="text1"/>
        </w:rPr>
        <w:t>_________________________</w:t>
      </w:r>
    </w:p>
    <w:p w:rsidR="002E4780" w:rsidRPr="00A20137" w:rsidRDefault="002E4780" w:rsidP="002E4780">
      <w:pPr>
        <w:jc w:val="right"/>
        <w:rPr>
          <w:rFonts w:ascii="Arial" w:hAnsi="Arial" w:cs="Arial"/>
          <w:color w:val="000000" w:themeColor="text1"/>
        </w:rPr>
      </w:pPr>
      <w:r w:rsidRPr="00A20137">
        <w:rPr>
          <w:rFonts w:ascii="Arial" w:hAnsi="Arial" w:cs="Arial"/>
          <w:color w:val="000000" w:themeColor="text1"/>
        </w:rPr>
        <w:t>_________________________</w:t>
      </w:r>
    </w:p>
    <w:p w:rsidR="002E4780" w:rsidRPr="00A20137" w:rsidRDefault="002E4780" w:rsidP="002E4780">
      <w:pPr>
        <w:tabs>
          <w:tab w:val="left" w:pos="6096"/>
        </w:tabs>
        <w:jc w:val="right"/>
        <w:rPr>
          <w:rFonts w:ascii="Arial" w:hAnsi="Arial" w:cs="Arial"/>
          <w:b/>
          <w:color w:val="000000" w:themeColor="text1"/>
        </w:rPr>
      </w:pPr>
      <w:proofErr w:type="spellStart"/>
      <w:r w:rsidRPr="00A20137">
        <w:rPr>
          <w:rFonts w:ascii="Arial" w:hAnsi="Arial" w:cs="Arial"/>
          <w:b/>
          <w:color w:val="000000" w:themeColor="text1"/>
        </w:rPr>
        <w:t>моб</w:t>
      </w:r>
      <w:proofErr w:type="spellEnd"/>
      <w:r w:rsidRPr="00A20137">
        <w:rPr>
          <w:rFonts w:ascii="Arial" w:hAnsi="Arial" w:cs="Arial"/>
          <w:b/>
          <w:color w:val="000000" w:themeColor="text1"/>
        </w:rPr>
        <w:t>. тел.-</w:t>
      </w:r>
      <w:r w:rsidRPr="00A20137">
        <w:rPr>
          <w:rFonts w:ascii="Arial" w:hAnsi="Arial" w:cs="Arial"/>
          <w:color w:val="000000" w:themeColor="text1"/>
        </w:rPr>
        <w:t>___________________</w:t>
      </w:r>
    </w:p>
    <w:p w:rsidR="002E4780" w:rsidRPr="00A20137" w:rsidRDefault="002E4780" w:rsidP="002E4780">
      <w:pPr>
        <w:jc w:val="right"/>
        <w:rPr>
          <w:rFonts w:ascii="Arial" w:hAnsi="Arial" w:cs="Arial"/>
          <w:b/>
          <w:color w:val="000000" w:themeColor="text1"/>
        </w:rPr>
      </w:pPr>
    </w:p>
    <w:p w:rsidR="002E4780" w:rsidRPr="00A20137" w:rsidRDefault="002E4780" w:rsidP="002E4780">
      <w:pPr>
        <w:jc w:val="center"/>
        <w:rPr>
          <w:rFonts w:ascii="Arial" w:hAnsi="Arial" w:cs="Arial"/>
          <w:color w:val="000000" w:themeColor="text1"/>
        </w:rPr>
      </w:pPr>
    </w:p>
    <w:p w:rsidR="002E4780" w:rsidRPr="00A20137" w:rsidRDefault="002E4780" w:rsidP="002E4780">
      <w:pPr>
        <w:jc w:val="center"/>
        <w:rPr>
          <w:rFonts w:ascii="Arial" w:hAnsi="Arial" w:cs="Arial"/>
          <w:b/>
          <w:color w:val="000000" w:themeColor="text1"/>
        </w:rPr>
      </w:pPr>
      <w:r w:rsidRPr="00A20137">
        <w:rPr>
          <w:rFonts w:ascii="Arial" w:hAnsi="Arial" w:cs="Arial"/>
          <w:b/>
          <w:color w:val="000000" w:themeColor="text1"/>
        </w:rPr>
        <w:t>ЗАЯВЛЕНИЕ</w:t>
      </w:r>
    </w:p>
    <w:p w:rsidR="002E4780" w:rsidRPr="00A20137" w:rsidRDefault="002E4780" w:rsidP="002E4780">
      <w:pPr>
        <w:jc w:val="center"/>
        <w:rPr>
          <w:rFonts w:ascii="Arial" w:hAnsi="Arial" w:cs="Arial"/>
          <w:b/>
          <w:color w:val="000000" w:themeColor="text1"/>
        </w:rPr>
      </w:pPr>
      <w:r w:rsidRPr="00A20137">
        <w:rPr>
          <w:rFonts w:ascii="Arial" w:hAnsi="Arial" w:cs="Arial"/>
          <w:b/>
          <w:color w:val="000000" w:themeColor="text1"/>
        </w:rPr>
        <w:t>о принятии на учет в качестве нуждающегося в жилом помещении, предоставляемом по договору социального найма</w:t>
      </w:r>
    </w:p>
    <w:p w:rsidR="002E4780" w:rsidRPr="00A20137" w:rsidRDefault="002E4780" w:rsidP="002E4780">
      <w:pPr>
        <w:rPr>
          <w:rFonts w:ascii="Arial" w:hAnsi="Arial" w:cs="Arial"/>
          <w:color w:val="000000" w:themeColor="text1"/>
        </w:rPr>
      </w:pPr>
    </w:p>
    <w:p w:rsidR="002E4780" w:rsidRPr="00A20137" w:rsidRDefault="002E4780" w:rsidP="002E4780">
      <w:pPr>
        <w:rPr>
          <w:rFonts w:ascii="Arial" w:hAnsi="Arial" w:cs="Arial"/>
          <w:color w:val="000000" w:themeColor="text1"/>
        </w:rPr>
      </w:pPr>
    </w:p>
    <w:p w:rsidR="002E4780" w:rsidRPr="00A20137" w:rsidRDefault="002E4780" w:rsidP="002E4780">
      <w:pPr>
        <w:ind w:firstLine="567"/>
        <w:rPr>
          <w:rFonts w:ascii="Arial" w:hAnsi="Arial" w:cs="Arial"/>
          <w:color w:val="000000" w:themeColor="text1"/>
        </w:rPr>
      </w:pPr>
      <w:r w:rsidRPr="00A20137">
        <w:rPr>
          <w:rFonts w:ascii="Arial" w:hAnsi="Arial" w:cs="Arial"/>
          <w:color w:val="000000" w:themeColor="text1"/>
        </w:rPr>
        <w:t xml:space="preserve">В связи </w:t>
      </w:r>
      <w:proofErr w:type="gramStart"/>
      <w:r w:rsidRPr="00A20137">
        <w:rPr>
          <w:rFonts w:ascii="Arial" w:hAnsi="Arial" w:cs="Arial"/>
          <w:color w:val="000000" w:themeColor="text1"/>
        </w:rPr>
        <w:t>с</w:t>
      </w:r>
      <w:proofErr w:type="gramEnd"/>
      <w:r w:rsidRPr="00A20137">
        <w:rPr>
          <w:rFonts w:ascii="Arial" w:hAnsi="Arial" w:cs="Arial"/>
          <w:color w:val="000000" w:themeColor="text1"/>
        </w:rPr>
        <w:t xml:space="preserve"> ________________________________________________________________</w:t>
      </w:r>
    </w:p>
    <w:p w:rsidR="002E4780" w:rsidRPr="00A20137" w:rsidRDefault="002E4780" w:rsidP="002E4780">
      <w:pPr>
        <w:ind w:firstLine="567"/>
        <w:jc w:val="center"/>
        <w:rPr>
          <w:rFonts w:ascii="Arial" w:hAnsi="Arial" w:cs="Arial"/>
          <w:color w:val="000000" w:themeColor="text1"/>
          <w:vertAlign w:val="superscript"/>
        </w:rPr>
      </w:pPr>
      <w:proofErr w:type="gramStart"/>
      <w:r w:rsidRPr="00A20137">
        <w:rPr>
          <w:rFonts w:ascii="Arial" w:hAnsi="Arial" w:cs="Arial"/>
          <w:color w:val="000000" w:themeColor="text1"/>
          <w:vertAlign w:val="superscript"/>
        </w:rPr>
        <w:t>(указать причины отсутствия жилого помещения или необходимости его замены,</w:t>
      </w:r>
      <w:proofErr w:type="gramEnd"/>
    </w:p>
    <w:p w:rsidR="002E4780" w:rsidRPr="00A20137" w:rsidRDefault="002E4780" w:rsidP="002E4780">
      <w:pPr>
        <w:rPr>
          <w:rFonts w:ascii="Arial" w:hAnsi="Arial" w:cs="Arial"/>
          <w:color w:val="000000" w:themeColor="text1"/>
        </w:rPr>
      </w:pPr>
      <w:r w:rsidRPr="00A20137">
        <w:rPr>
          <w:rFonts w:ascii="Arial" w:hAnsi="Arial" w:cs="Arial"/>
          <w:color w:val="000000" w:themeColor="text1"/>
        </w:rPr>
        <w:t>_____________________________________________________________________________</w:t>
      </w:r>
      <w:r w:rsidR="00642AB1" w:rsidRPr="00A20137">
        <w:rPr>
          <w:rFonts w:ascii="Arial" w:hAnsi="Arial" w:cs="Arial"/>
          <w:color w:val="000000" w:themeColor="text1"/>
        </w:rPr>
        <w:t>_______________________________________________________________</w:t>
      </w:r>
    </w:p>
    <w:p w:rsidR="002E4780" w:rsidRPr="00A20137" w:rsidRDefault="002E4780" w:rsidP="002E4780">
      <w:pPr>
        <w:ind w:firstLine="567"/>
        <w:jc w:val="center"/>
        <w:rPr>
          <w:rFonts w:ascii="Arial" w:hAnsi="Arial" w:cs="Arial"/>
          <w:color w:val="000000" w:themeColor="text1"/>
          <w:vertAlign w:val="superscript"/>
        </w:rPr>
      </w:pPr>
      <w:r w:rsidRPr="00A20137">
        <w:rPr>
          <w:rFonts w:ascii="Arial" w:hAnsi="Arial" w:cs="Arial"/>
          <w:color w:val="000000" w:themeColor="text1"/>
          <w:vertAlign w:val="superscript"/>
        </w:rPr>
        <w:t>дать краткую характеристику занимаемого жилого помещения, а также указать имеет ли заявитель и совместно</w:t>
      </w:r>
    </w:p>
    <w:p w:rsidR="002E4780" w:rsidRPr="00A20137" w:rsidRDefault="002E4780" w:rsidP="002E4780">
      <w:pPr>
        <w:rPr>
          <w:rFonts w:ascii="Arial" w:hAnsi="Arial" w:cs="Arial"/>
          <w:color w:val="000000" w:themeColor="text1"/>
        </w:rPr>
      </w:pPr>
      <w:r w:rsidRPr="00A20137">
        <w:rPr>
          <w:rFonts w:ascii="Arial" w:hAnsi="Arial" w:cs="Arial"/>
          <w:color w:val="000000" w:themeColor="text1"/>
        </w:rPr>
        <w:t>_____________________________________________________________________________</w:t>
      </w:r>
      <w:r w:rsidR="00642AB1" w:rsidRPr="00A20137">
        <w:rPr>
          <w:rFonts w:ascii="Arial" w:hAnsi="Arial" w:cs="Arial"/>
          <w:color w:val="000000" w:themeColor="text1"/>
        </w:rPr>
        <w:t>_______________________________________________________________</w:t>
      </w:r>
    </w:p>
    <w:p w:rsidR="002E4780" w:rsidRPr="00A20137" w:rsidRDefault="002E4780" w:rsidP="002E4780">
      <w:pPr>
        <w:ind w:firstLine="567"/>
        <w:jc w:val="center"/>
        <w:rPr>
          <w:rFonts w:ascii="Arial" w:hAnsi="Arial" w:cs="Arial"/>
          <w:color w:val="000000" w:themeColor="text1"/>
          <w:vertAlign w:val="superscript"/>
        </w:rPr>
      </w:pPr>
      <w:r w:rsidRPr="00A20137">
        <w:rPr>
          <w:rFonts w:ascii="Arial" w:hAnsi="Arial" w:cs="Arial"/>
          <w:color w:val="000000" w:themeColor="text1"/>
          <w:vertAlign w:val="superscript"/>
        </w:rPr>
        <w:t>проживающие с ним члены семьи жилые помещения на праве частной собственности)</w:t>
      </w:r>
    </w:p>
    <w:p w:rsidR="002E4780" w:rsidRPr="00A20137" w:rsidRDefault="002E4780" w:rsidP="002E4780">
      <w:pPr>
        <w:jc w:val="both"/>
        <w:rPr>
          <w:rFonts w:ascii="Arial" w:hAnsi="Arial" w:cs="Arial"/>
          <w:color w:val="000000" w:themeColor="text1"/>
        </w:rPr>
      </w:pPr>
      <w:r w:rsidRPr="00A20137">
        <w:rPr>
          <w:rFonts w:ascii="Arial" w:hAnsi="Arial" w:cs="Arial"/>
          <w:color w:val="000000" w:themeColor="text1"/>
        </w:rPr>
        <w:t>прошу Вас принять меня на учет в качестве нуждающегося в жилом помещении, предоставляемом по договору социального найма.</w:t>
      </w:r>
    </w:p>
    <w:p w:rsidR="002E4780" w:rsidRPr="00A20137" w:rsidRDefault="002E4780" w:rsidP="002E4780">
      <w:pPr>
        <w:ind w:firstLine="567"/>
        <w:jc w:val="both"/>
        <w:rPr>
          <w:rFonts w:ascii="Arial" w:hAnsi="Arial" w:cs="Arial"/>
          <w:color w:val="000000" w:themeColor="text1"/>
        </w:rPr>
      </w:pPr>
      <w:r w:rsidRPr="00A20137">
        <w:rPr>
          <w:rFonts w:ascii="Arial" w:hAnsi="Arial" w:cs="Arial"/>
          <w:color w:val="000000" w:themeColor="text1"/>
        </w:rPr>
        <w:t>О себе сообщаю, что семья состоит из ___________ человек, из них__________________________________________________________________________</w:t>
      </w:r>
      <w:r w:rsidR="00642AB1" w:rsidRPr="00A20137">
        <w:rPr>
          <w:rFonts w:ascii="Arial" w:hAnsi="Arial" w:cs="Arial"/>
          <w:color w:val="000000" w:themeColor="text1"/>
        </w:rPr>
        <w:t>_______________________________________________________________</w:t>
      </w:r>
    </w:p>
    <w:p w:rsidR="002E4780" w:rsidRPr="00A20137" w:rsidRDefault="002E4780" w:rsidP="002E4780">
      <w:pPr>
        <w:ind w:firstLine="567"/>
        <w:jc w:val="both"/>
        <w:rPr>
          <w:rFonts w:ascii="Arial" w:hAnsi="Arial" w:cs="Arial"/>
          <w:color w:val="000000" w:themeColor="text1"/>
          <w:vertAlign w:val="superscript"/>
        </w:rPr>
      </w:pPr>
      <w:r w:rsidRPr="00A20137">
        <w:rPr>
          <w:rFonts w:ascii="Arial" w:hAnsi="Arial" w:cs="Arial"/>
          <w:color w:val="000000" w:themeColor="text1"/>
          <w:vertAlign w:val="superscript"/>
        </w:rPr>
        <w:t>( в отношении каждого члена семьи указать родство, возраст (для несовершеннолетних детей), с какого времени проживает)</w:t>
      </w:r>
    </w:p>
    <w:p w:rsidR="002E4780" w:rsidRPr="00A20137" w:rsidRDefault="002E4780" w:rsidP="002E4780">
      <w:pPr>
        <w:jc w:val="both"/>
        <w:rPr>
          <w:rFonts w:ascii="Arial" w:hAnsi="Arial" w:cs="Arial"/>
          <w:color w:val="000000" w:themeColor="text1"/>
          <w:vertAlign w:val="superscript"/>
        </w:rPr>
      </w:pPr>
      <w:r w:rsidRPr="00A20137">
        <w:rPr>
          <w:rFonts w:ascii="Arial" w:hAnsi="Arial" w:cs="Arial"/>
          <w:color w:val="000000" w:themeColor="text1"/>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839" w:rsidRPr="00A20137" w:rsidRDefault="00587839" w:rsidP="00587839">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Гражданско-правовых сделок с жилыми помещениями  в  последние 5 лет я и члены моей семьи не </w:t>
      </w:r>
      <w:r w:rsidR="00F8450C" w:rsidRPr="00A20137">
        <w:rPr>
          <w:rFonts w:ascii="Arial" w:hAnsi="Arial" w:cs="Arial"/>
          <w:color w:val="000000" w:themeColor="text1"/>
          <w:sz w:val="24"/>
          <w:szCs w:val="24"/>
        </w:rPr>
        <w:t>совершали (совершали)________________.</w:t>
      </w:r>
    </w:p>
    <w:p w:rsidR="0001267E" w:rsidRPr="00A20137" w:rsidRDefault="0001267E" w:rsidP="0001267E">
      <w:pPr>
        <w:rPr>
          <w:rFonts w:ascii="Arial" w:hAnsi="Arial" w:cs="Arial"/>
          <w:color w:val="000000" w:themeColor="text1"/>
        </w:rPr>
        <w:sectPr w:rsidR="0001267E" w:rsidRPr="00A20137" w:rsidSect="002E124A">
          <w:type w:val="continuous"/>
          <w:pgSz w:w="11906" w:h="16838"/>
          <w:pgMar w:top="426" w:right="851" w:bottom="851" w:left="1701" w:header="709" w:footer="709" w:gutter="0"/>
          <w:cols w:space="708"/>
          <w:docGrid w:linePitch="360"/>
        </w:sect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lastRenderedPageBreak/>
        <w:t xml:space="preserve">1. Сведения об имуществе </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1.1. Недвижимое имущество</w:t>
      </w:r>
    </w:p>
    <w:p w:rsidR="0001267E" w:rsidRPr="00A20137" w:rsidRDefault="0001267E" w:rsidP="0001267E">
      <w:pPr>
        <w:pStyle w:val="ConsPlusNormal"/>
        <w:jc w:val="both"/>
        <w:rPr>
          <w:rFonts w:ascii="Arial" w:hAnsi="Arial" w:cs="Arial"/>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3"/>
        <w:gridCol w:w="1559"/>
        <w:gridCol w:w="1843"/>
        <w:gridCol w:w="992"/>
        <w:gridCol w:w="1559"/>
        <w:gridCol w:w="1843"/>
      </w:tblGrid>
      <w:tr w:rsidR="0001267E" w:rsidRPr="00A20137" w:rsidTr="00784F16">
        <w:tc>
          <w:tcPr>
            <w:tcW w:w="567" w:type="dxa"/>
            <w:vAlign w:val="center"/>
          </w:tcPr>
          <w:p w:rsidR="0001267E" w:rsidRPr="00A20137" w:rsidRDefault="00480BED"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w:t>
            </w:r>
            <w:proofErr w:type="spellStart"/>
            <w:proofErr w:type="gramStart"/>
            <w:r w:rsidR="0001267E" w:rsidRPr="00A20137">
              <w:rPr>
                <w:rFonts w:ascii="Arial" w:hAnsi="Arial" w:cs="Arial"/>
                <w:color w:val="000000" w:themeColor="text1"/>
                <w:sz w:val="24"/>
                <w:szCs w:val="24"/>
              </w:rPr>
              <w:t>п</w:t>
            </w:r>
            <w:proofErr w:type="spellEnd"/>
            <w:proofErr w:type="gramEnd"/>
            <w:r w:rsidR="0001267E" w:rsidRPr="00A20137">
              <w:rPr>
                <w:rFonts w:ascii="Arial" w:hAnsi="Arial" w:cs="Arial"/>
                <w:color w:val="000000" w:themeColor="text1"/>
                <w:sz w:val="24"/>
                <w:szCs w:val="24"/>
              </w:rPr>
              <w:t>/</w:t>
            </w:r>
            <w:proofErr w:type="spellStart"/>
            <w:r w:rsidR="0001267E" w:rsidRPr="00A20137">
              <w:rPr>
                <w:rFonts w:ascii="Arial" w:hAnsi="Arial" w:cs="Arial"/>
                <w:color w:val="000000" w:themeColor="text1"/>
                <w:sz w:val="24"/>
                <w:szCs w:val="24"/>
              </w:rPr>
              <w:t>п</w:t>
            </w:r>
            <w:proofErr w:type="spellEnd"/>
          </w:p>
        </w:tc>
        <w:tc>
          <w:tcPr>
            <w:tcW w:w="4253"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Ф.И.О. Заявителя и членов его семьи</w:t>
            </w:r>
          </w:p>
        </w:tc>
        <w:tc>
          <w:tcPr>
            <w:tcW w:w="1559"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Вид имущества</w:t>
            </w:r>
          </w:p>
        </w:tc>
        <w:tc>
          <w:tcPr>
            <w:tcW w:w="1843"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Вид собственности</w:t>
            </w:r>
          </w:p>
        </w:tc>
        <w:tc>
          <w:tcPr>
            <w:tcW w:w="992"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Адрес</w:t>
            </w:r>
          </w:p>
        </w:tc>
        <w:tc>
          <w:tcPr>
            <w:tcW w:w="1559"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Площадь (м</w:t>
            </w:r>
            <w:proofErr w:type="gramStart"/>
            <w:r w:rsidRPr="00A20137">
              <w:rPr>
                <w:rFonts w:ascii="Arial" w:hAnsi="Arial" w:cs="Arial"/>
                <w:color w:val="000000" w:themeColor="text1"/>
                <w:sz w:val="24"/>
                <w:szCs w:val="24"/>
              </w:rPr>
              <w:t>2</w:t>
            </w:r>
            <w:proofErr w:type="gramEnd"/>
            <w:r w:rsidRPr="00A20137">
              <w:rPr>
                <w:rFonts w:ascii="Arial" w:hAnsi="Arial" w:cs="Arial"/>
                <w:color w:val="000000" w:themeColor="text1"/>
                <w:sz w:val="24"/>
                <w:szCs w:val="24"/>
              </w:rPr>
              <w:t>)</w:t>
            </w:r>
          </w:p>
        </w:tc>
        <w:tc>
          <w:tcPr>
            <w:tcW w:w="1843"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Стоимость (руб.)</w:t>
            </w:r>
          </w:p>
        </w:tc>
      </w:tr>
      <w:tr w:rsidR="0001267E" w:rsidRPr="00A20137" w:rsidTr="00784F16">
        <w:tc>
          <w:tcPr>
            <w:tcW w:w="567" w:type="dxa"/>
            <w:vAlign w:val="center"/>
          </w:tcPr>
          <w:p w:rsidR="0001267E" w:rsidRPr="00A20137" w:rsidRDefault="0001267E" w:rsidP="00434821">
            <w:pPr>
              <w:pStyle w:val="ConsPlusNormal"/>
              <w:rPr>
                <w:rFonts w:ascii="Arial" w:hAnsi="Arial" w:cs="Arial"/>
                <w:color w:val="000000" w:themeColor="text1"/>
                <w:sz w:val="24"/>
                <w:szCs w:val="24"/>
              </w:rPr>
            </w:pPr>
          </w:p>
        </w:tc>
        <w:tc>
          <w:tcPr>
            <w:tcW w:w="4253" w:type="dxa"/>
            <w:vAlign w:val="center"/>
          </w:tcPr>
          <w:p w:rsidR="0001267E" w:rsidRPr="00A20137" w:rsidRDefault="0001267E" w:rsidP="00434821">
            <w:pPr>
              <w:pStyle w:val="ConsPlusNormal"/>
              <w:rPr>
                <w:rFonts w:ascii="Arial" w:hAnsi="Arial" w:cs="Arial"/>
                <w:color w:val="000000" w:themeColor="text1"/>
                <w:sz w:val="24"/>
                <w:szCs w:val="24"/>
              </w:rPr>
            </w:pPr>
          </w:p>
        </w:tc>
        <w:tc>
          <w:tcPr>
            <w:tcW w:w="1559"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c>
          <w:tcPr>
            <w:tcW w:w="992" w:type="dxa"/>
            <w:vAlign w:val="center"/>
          </w:tcPr>
          <w:p w:rsidR="0001267E" w:rsidRPr="00A20137" w:rsidRDefault="0001267E" w:rsidP="00434821">
            <w:pPr>
              <w:pStyle w:val="ConsPlusNormal"/>
              <w:rPr>
                <w:rFonts w:ascii="Arial" w:hAnsi="Arial" w:cs="Arial"/>
                <w:color w:val="000000" w:themeColor="text1"/>
                <w:sz w:val="24"/>
                <w:szCs w:val="24"/>
              </w:rPr>
            </w:pPr>
          </w:p>
        </w:tc>
        <w:tc>
          <w:tcPr>
            <w:tcW w:w="1559"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r>
      <w:tr w:rsidR="0001267E" w:rsidRPr="00A20137" w:rsidTr="00784F16">
        <w:tc>
          <w:tcPr>
            <w:tcW w:w="567" w:type="dxa"/>
            <w:vAlign w:val="center"/>
          </w:tcPr>
          <w:p w:rsidR="0001267E" w:rsidRPr="00A20137" w:rsidRDefault="0001267E" w:rsidP="00434821">
            <w:pPr>
              <w:pStyle w:val="ConsPlusNormal"/>
              <w:rPr>
                <w:rFonts w:ascii="Arial" w:hAnsi="Arial" w:cs="Arial"/>
                <w:color w:val="000000" w:themeColor="text1"/>
                <w:sz w:val="24"/>
                <w:szCs w:val="24"/>
              </w:rPr>
            </w:pPr>
          </w:p>
        </w:tc>
        <w:tc>
          <w:tcPr>
            <w:tcW w:w="4253" w:type="dxa"/>
            <w:vAlign w:val="center"/>
          </w:tcPr>
          <w:p w:rsidR="0001267E" w:rsidRPr="00A20137" w:rsidRDefault="0001267E" w:rsidP="00434821">
            <w:pPr>
              <w:pStyle w:val="ConsPlusNormal"/>
              <w:rPr>
                <w:rFonts w:ascii="Arial" w:hAnsi="Arial" w:cs="Arial"/>
                <w:color w:val="000000" w:themeColor="text1"/>
                <w:sz w:val="24"/>
                <w:szCs w:val="24"/>
              </w:rPr>
            </w:pPr>
          </w:p>
        </w:tc>
        <w:tc>
          <w:tcPr>
            <w:tcW w:w="1559"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c>
          <w:tcPr>
            <w:tcW w:w="992" w:type="dxa"/>
            <w:vAlign w:val="center"/>
          </w:tcPr>
          <w:p w:rsidR="0001267E" w:rsidRPr="00A20137" w:rsidRDefault="0001267E" w:rsidP="00434821">
            <w:pPr>
              <w:pStyle w:val="ConsPlusNormal"/>
              <w:rPr>
                <w:rFonts w:ascii="Arial" w:hAnsi="Arial" w:cs="Arial"/>
                <w:color w:val="000000" w:themeColor="text1"/>
                <w:sz w:val="24"/>
                <w:szCs w:val="24"/>
              </w:rPr>
            </w:pPr>
          </w:p>
        </w:tc>
        <w:tc>
          <w:tcPr>
            <w:tcW w:w="1559"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r>
      <w:tr w:rsidR="0001267E" w:rsidRPr="00A20137" w:rsidTr="00784F16">
        <w:tc>
          <w:tcPr>
            <w:tcW w:w="567" w:type="dxa"/>
            <w:vAlign w:val="center"/>
          </w:tcPr>
          <w:p w:rsidR="0001267E" w:rsidRPr="00A20137" w:rsidRDefault="0001267E" w:rsidP="00434821">
            <w:pPr>
              <w:pStyle w:val="ConsPlusNormal"/>
              <w:rPr>
                <w:rFonts w:ascii="Arial" w:hAnsi="Arial" w:cs="Arial"/>
                <w:color w:val="000000" w:themeColor="text1"/>
                <w:sz w:val="24"/>
                <w:szCs w:val="24"/>
              </w:rPr>
            </w:pPr>
          </w:p>
        </w:tc>
        <w:tc>
          <w:tcPr>
            <w:tcW w:w="4253" w:type="dxa"/>
            <w:vAlign w:val="center"/>
          </w:tcPr>
          <w:p w:rsidR="0001267E" w:rsidRPr="00A20137" w:rsidRDefault="0001267E" w:rsidP="00434821">
            <w:pPr>
              <w:pStyle w:val="ConsPlusNormal"/>
              <w:rPr>
                <w:rFonts w:ascii="Arial" w:hAnsi="Arial" w:cs="Arial"/>
                <w:color w:val="000000" w:themeColor="text1"/>
                <w:sz w:val="24"/>
                <w:szCs w:val="24"/>
              </w:rPr>
            </w:pPr>
          </w:p>
        </w:tc>
        <w:tc>
          <w:tcPr>
            <w:tcW w:w="1559"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c>
          <w:tcPr>
            <w:tcW w:w="992" w:type="dxa"/>
            <w:vAlign w:val="center"/>
          </w:tcPr>
          <w:p w:rsidR="0001267E" w:rsidRPr="00A20137" w:rsidRDefault="0001267E" w:rsidP="00434821">
            <w:pPr>
              <w:pStyle w:val="ConsPlusNormal"/>
              <w:rPr>
                <w:rFonts w:ascii="Arial" w:hAnsi="Arial" w:cs="Arial"/>
                <w:color w:val="000000" w:themeColor="text1"/>
                <w:sz w:val="24"/>
                <w:szCs w:val="24"/>
              </w:rPr>
            </w:pPr>
          </w:p>
        </w:tc>
        <w:tc>
          <w:tcPr>
            <w:tcW w:w="1559"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r>
    </w:tbl>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bookmarkStart w:id="36" w:name="P635"/>
      <w:bookmarkEnd w:id="36"/>
      <w:r w:rsidRPr="00A20137">
        <w:rPr>
          <w:rFonts w:ascii="Arial" w:hAnsi="Arial" w:cs="Arial"/>
          <w:color w:val="000000" w:themeColor="text1"/>
          <w:sz w:val="24"/>
          <w:szCs w:val="24"/>
        </w:rPr>
        <w:t>Примечание: Указываются жилые дома, квартиры, дачи, гаражи и иные строения и сооружения, а также земельные участки общей площадью более 600 кв. метров.</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1.2. Транспортные средства</w:t>
      </w:r>
    </w:p>
    <w:p w:rsidR="0001267E" w:rsidRPr="00A20137" w:rsidRDefault="0001267E" w:rsidP="0001267E">
      <w:pPr>
        <w:pStyle w:val="ConsPlusNormal"/>
        <w:jc w:val="both"/>
        <w:rPr>
          <w:rFonts w:ascii="Arial" w:hAnsi="Arial" w:cs="Arial"/>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196"/>
        <w:gridCol w:w="3258"/>
        <w:gridCol w:w="1136"/>
        <w:gridCol w:w="1559"/>
        <w:gridCol w:w="1843"/>
      </w:tblGrid>
      <w:tr w:rsidR="0001267E" w:rsidRPr="00A20137" w:rsidTr="002E428B">
        <w:tc>
          <w:tcPr>
            <w:tcW w:w="624" w:type="dxa"/>
            <w:vAlign w:val="center"/>
          </w:tcPr>
          <w:p w:rsidR="0001267E" w:rsidRPr="00A20137" w:rsidRDefault="00480BED"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w:t>
            </w:r>
            <w:proofErr w:type="spellStart"/>
            <w:proofErr w:type="gramStart"/>
            <w:r w:rsidR="0001267E" w:rsidRPr="00A20137">
              <w:rPr>
                <w:rFonts w:ascii="Arial" w:hAnsi="Arial" w:cs="Arial"/>
                <w:color w:val="000000" w:themeColor="text1"/>
                <w:sz w:val="24"/>
                <w:szCs w:val="24"/>
              </w:rPr>
              <w:t>п</w:t>
            </w:r>
            <w:proofErr w:type="spellEnd"/>
            <w:proofErr w:type="gramEnd"/>
            <w:r w:rsidR="0001267E" w:rsidRPr="00A20137">
              <w:rPr>
                <w:rFonts w:ascii="Arial" w:hAnsi="Arial" w:cs="Arial"/>
                <w:color w:val="000000" w:themeColor="text1"/>
                <w:sz w:val="24"/>
                <w:szCs w:val="24"/>
              </w:rPr>
              <w:t>/</w:t>
            </w:r>
            <w:proofErr w:type="spellStart"/>
            <w:r w:rsidR="0001267E" w:rsidRPr="00A20137">
              <w:rPr>
                <w:rFonts w:ascii="Arial" w:hAnsi="Arial" w:cs="Arial"/>
                <w:color w:val="000000" w:themeColor="text1"/>
                <w:sz w:val="24"/>
                <w:szCs w:val="24"/>
              </w:rPr>
              <w:t>п</w:t>
            </w:r>
            <w:proofErr w:type="spellEnd"/>
          </w:p>
        </w:tc>
        <w:tc>
          <w:tcPr>
            <w:tcW w:w="4196"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Ф.И.О. Заявителя и членов его семьи</w:t>
            </w:r>
          </w:p>
        </w:tc>
        <w:tc>
          <w:tcPr>
            <w:tcW w:w="3258"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Вид и марка транспортного средства</w:t>
            </w:r>
          </w:p>
        </w:tc>
        <w:tc>
          <w:tcPr>
            <w:tcW w:w="1136"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Вид собственности</w:t>
            </w:r>
          </w:p>
        </w:tc>
        <w:tc>
          <w:tcPr>
            <w:tcW w:w="1559"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Место регистрации</w:t>
            </w:r>
          </w:p>
        </w:tc>
        <w:tc>
          <w:tcPr>
            <w:tcW w:w="1843"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Стоимость (руб.)</w:t>
            </w:r>
          </w:p>
        </w:tc>
      </w:tr>
      <w:tr w:rsidR="0001267E" w:rsidRPr="00A20137" w:rsidTr="002E428B">
        <w:tc>
          <w:tcPr>
            <w:tcW w:w="624" w:type="dxa"/>
            <w:vAlign w:val="center"/>
          </w:tcPr>
          <w:p w:rsidR="0001267E" w:rsidRPr="00A20137" w:rsidRDefault="0001267E" w:rsidP="00434821">
            <w:pPr>
              <w:pStyle w:val="ConsPlusNormal"/>
              <w:rPr>
                <w:rFonts w:ascii="Arial" w:hAnsi="Arial" w:cs="Arial"/>
                <w:color w:val="000000" w:themeColor="text1"/>
                <w:sz w:val="24"/>
                <w:szCs w:val="24"/>
              </w:rPr>
            </w:pPr>
          </w:p>
        </w:tc>
        <w:tc>
          <w:tcPr>
            <w:tcW w:w="4196" w:type="dxa"/>
            <w:vAlign w:val="center"/>
          </w:tcPr>
          <w:p w:rsidR="0001267E" w:rsidRPr="00A20137" w:rsidRDefault="0001267E" w:rsidP="00434821">
            <w:pPr>
              <w:pStyle w:val="ConsPlusNormal"/>
              <w:rPr>
                <w:rFonts w:ascii="Arial" w:hAnsi="Arial" w:cs="Arial"/>
                <w:color w:val="000000" w:themeColor="text1"/>
                <w:sz w:val="24"/>
                <w:szCs w:val="24"/>
              </w:rPr>
            </w:pPr>
          </w:p>
        </w:tc>
        <w:tc>
          <w:tcPr>
            <w:tcW w:w="3258" w:type="dxa"/>
            <w:vAlign w:val="center"/>
          </w:tcPr>
          <w:p w:rsidR="0001267E" w:rsidRPr="00A20137" w:rsidRDefault="0001267E" w:rsidP="00434821">
            <w:pPr>
              <w:pStyle w:val="ConsPlusNormal"/>
              <w:rPr>
                <w:rFonts w:ascii="Arial" w:hAnsi="Arial" w:cs="Arial"/>
                <w:color w:val="000000" w:themeColor="text1"/>
                <w:sz w:val="24"/>
                <w:szCs w:val="24"/>
              </w:rPr>
            </w:pPr>
          </w:p>
        </w:tc>
        <w:tc>
          <w:tcPr>
            <w:tcW w:w="1136" w:type="dxa"/>
            <w:vAlign w:val="center"/>
          </w:tcPr>
          <w:p w:rsidR="0001267E" w:rsidRPr="00A20137" w:rsidRDefault="0001267E" w:rsidP="00434821">
            <w:pPr>
              <w:pStyle w:val="ConsPlusNormal"/>
              <w:rPr>
                <w:rFonts w:ascii="Arial" w:hAnsi="Arial" w:cs="Arial"/>
                <w:color w:val="000000" w:themeColor="text1"/>
                <w:sz w:val="24"/>
                <w:szCs w:val="24"/>
              </w:rPr>
            </w:pPr>
          </w:p>
        </w:tc>
        <w:tc>
          <w:tcPr>
            <w:tcW w:w="1559"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r>
      <w:tr w:rsidR="0001267E" w:rsidRPr="00A20137" w:rsidTr="002E428B">
        <w:tc>
          <w:tcPr>
            <w:tcW w:w="624" w:type="dxa"/>
            <w:vAlign w:val="center"/>
          </w:tcPr>
          <w:p w:rsidR="0001267E" w:rsidRPr="00A20137" w:rsidRDefault="0001267E" w:rsidP="00434821">
            <w:pPr>
              <w:pStyle w:val="ConsPlusNormal"/>
              <w:rPr>
                <w:rFonts w:ascii="Arial" w:hAnsi="Arial" w:cs="Arial"/>
                <w:color w:val="000000" w:themeColor="text1"/>
                <w:sz w:val="24"/>
                <w:szCs w:val="24"/>
              </w:rPr>
            </w:pPr>
          </w:p>
        </w:tc>
        <w:tc>
          <w:tcPr>
            <w:tcW w:w="4196" w:type="dxa"/>
            <w:vAlign w:val="center"/>
          </w:tcPr>
          <w:p w:rsidR="0001267E" w:rsidRPr="00A20137" w:rsidRDefault="0001267E" w:rsidP="00434821">
            <w:pPr>
              <w:pStyle w:val="ConsPlusNormal"/>
              <w:rPr>
                <w:rFonts w:ascii="Arial" w:hAnsi="Arial" w:cs="Arial"/>
                <w:color w:val="000000" w:themeColor="text1"/>
                <w:sz w:val="24"/>
                <w:szCs w:val="24"/>
              </w:rPr>
            </w:pPr>
          </w:p>
        </w:tc>
        <w:tc>
          <w:tcPr>
            <w:tcW w:w="3258" w:type="dxa"/>
            <w:vAlign w:val="center"/>
          </w:tcPr>
          <w:p w:rsidR="0001267E" w:rsidRPr="00A20137" w:rsidRDefault="0001267E" w:rsidP="00434821">
            <w:pPr>
              <w:pStyle w:val="ConsPlusNormal"/>
              <w:rPr>
                <w:rFonts w:ascii="Arial" w:hAnsi="Arial" w:cs="Arial"/>
                <w:color w:val="000000" w:themeColor="text1"/>
                <w:sz w:val="24"/>
                <w:szCs w:val="24"/>
              </w:rPr>
            </w:pPr>
          </w:p>
        </w:tc>
        <w:tc>
          <w:tcPr>
            <w:tcW w:w="1136" w:type="dxa"/>
            <w:vAlign w:val="center"/>
          </w:tcPr>
          <w:p w:rsidR="0001267E" w:rsidRPr="00A20137" w:rsidRDefault="0001267E" w:rsidP="00434821">
            <w:pPr>
              <w:pStyle w:val="ConsPlusNormal"/>
              <w:rPr>
                <w:rFonts w:ascii="Arial" w:hAnsi="Arial" w:cs="Arial"/>
                <w:color w:val="000000" w:themeColor="text1"/>
                <w:sz w:val="24"/>
                <w:szCs w:val="24"/>
              </w:rPr>
            </w:pPr>
          </w:p>
        </w:tc>
        <w:tc>
          <w:tcPr>
            <w:tcW w:w="1559"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r>
      <w:tr w:rsidR="0001267E" w:rsidRPr="00A20137" w:rsidTr="002E428B">
        <w:tc>
          <w:tcPr>
            <w:tcW w:w="624" w:type="dxa"/>
            <w:vAlign w:val="center"/>
          </w:tcPr>
          <w:p w:rsidR="0001267E" w:rsidRPr="00A20137" w:rsidRDefault="0001267E" w:rsidP="00434821">
            <w:pPr>
              <w:pStyle w:val="ConsPlusNormal"/>
              <w:rPr>
                <w:rFonts w:ascii="Arial" w:hAnsi="Arial" w:cs="Arial"/>
                <w:color w:val="000000" w:themeColor="text1"/>
                <w:sz w:val="24"/>
                <w:szCs w:val="24"/>
              </w:rPr>
            </w:pPr>
          </w:p>
        </w:tc>
        <w:tc>
          <w:tcPr>
            <w:tcW w:w="4196" w:type="dxa"/>
            <w:vAlign w:val="center"/>
          </w:tcPr>
          <w:p w:rsidR="0001267E" w:rsidRPr="00A20137" w:rsidRDefault="0001267E" w:rsidP="00434821">
            <w:pPr>
              <w:pStyle w:val="ConsPlusNormal"/>
              <w:rPr>
                <w:rFonts w:ascii="Arial" w:hAnsi="Arial" w:cs="Arial"/>
                <w:color w:val="000000" w:themeColor="text1"/>
                <w:sz w:val="24"/>
                <w:szCs w:val="24"/>
              </w:rPr>
            </w:pPr>
          </w:p>
        </w:tc>
        <w:tc>
          <w:tcPr>
            <w:tcW w:w="3258" w:type="dxa"/>
            <w:vAlign w:val="center"/>
          </w:tcPr>
          <w:p w:rsidR="0001267E" w:rsidRPr="00A20137" w:rsidRDefault="0001267E" w:rsidP="00434821">
            <w:pPr>
              <w:pStyle w:val="ConsPlusNormal"/>
              <w:rPr>
                <w:rFonts w:ascii="Arial" w:hAnsi="Arial" w:cs="Arial"/>
                <w:color w:val="000000" w:themeColor="text1"/>
                <w:sz w:val="24"/>
                <w:szCs w:val="24"/>
              </w:rPr>
            </w:pPr>
          </w:p>
        </w:tc>
        <w:tc>
          <w:tcPr>
            <w:tcW w:w="1136" w:type="dxa"/>
            <w:vAlign w:val="center"/>
          </w:tcPr>
          <w:p w:rsidR="0001267E" w:rsidRPr="00A20137" w:rsidRDefault="0001267E" w:rsidP="00434821">
            <w:pPr>
              <w:pStyle w:val="ConsPlusNormal"/>
              <w:rPr>
                <w:rFonts w:ascii="Arial" w:hAnsi="Arial" w:cs="Arial"/>
                <w:color w:val="000000" w:themeColor="text1"/>
                <w:sz w:val="24"/>
                <w:szCs w:val="24"/>
              </w:rPr>
            </w:pPr>
          </w:p>
        </w:tc>
        <w:tc>
          <w:tcPr>
            <w:tcW w:w="1559"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r>
    </w:tbl>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Итого стоимость имущества, находящегося в моей личной собственности и собственности членов моей семьи, составляет ___________________ руб.</w:t>
      </w:r>
    </w:p>
    <w:p w:rsidR="0001267E" w:rsidRPr="00A20137" w:rsidRDefault="0001267E" w:rsidP="0001267E">
      <w:pPr>
        <w:pStyle w:val="ConsPlusNormal"/>
        <w:jc w:val="both"/>
        <w:rPr>
          <w:rFonts w:ascii="Arial" w:hAnsi="Arial" w:cs="Arial"/>
          <w:color w:val="000000" w:themeColor="text1"/>
          <w:sz w:val="24"/>
          <w:szCs w:val="24"/>
        </w:rPr>
      </w:pPr>
    </w:p>
    <w:p w:rsidR="005F6794" w:rsidRPr="00A20137" w:rsidRDefault="005F6794" w:rsidP="0001267E">
      <w:pPr>
        <w:pStyle w:val="ConsPlusNormal"/>
        <w:jc w:val="center"/>
        <w:rPr>
          <w:rFonts w:ascii="Arial" w:hAnsi="Arial" w:cs="Arial"/>
          <w:color w:val="000000" w:themeColor="text1"/>
          <w:sz w:val="24"/>
          <w:szCs w:val="24"/>
        </w:rPr>
      </w:pPr>
    </w:p>
    <w:p w:rsidR="005F6794" w:rsidRPr="00A20137" w:rsidRDefault="005F6794" w:rsidP="0001267E">
      <w:pPr>
        <w:pStyle w:val="ConsPlusNormal"/>
        <w:jc w:val="center"/>
        <w:rPr>
          <w:rFonts w:ascii="Arial" w:hAnsi="Arial" w:cs="Arial"/>
          <w:color w:val="000000" w:themeColor="text1"/>
        </w:rPr>
      </w:pPr>
    </w:p>
    <w:p w:rsidR="00642AB1" w:rsidRPr="00A20137" w:rsidRDefault="00642AB1" w:rsidP="0001267E">
      <w:pPr>
        <w:pStyle w:val="ConsPlusNormal"/>
        <w:jc w:val="center"/>
        <w:rPr>
          <w:rFonts w:ascii="Arial" w:hAnsi="Arial" w:cs="Arial"/>
          <w:color w:val="000000" w:themeColor="text1"/>
          <w:sz w:val="24"/>
          <w:szCs w:val="24"/>
        </w:rPr>
      </w:pPr>
    </w:p>
    <w:p w:rsidR="00642AB1" w:rsidRPr="00A20137" w:rsidRDefault="00642AB1" w:rsidP="0001267E">
      <w:pPr>
        <w:pStyle w:val="ConsPlusNormal"/>
        <w:jc w:val="center"/>
        <w:rPr>
          <w:rFonts w:ascii="Arial" w:hAnsi="Arial" w:cs="Arial"/>
          <w:color w:val="000000" w:themeColor="text1"/>
          <w:sz w:val="24"/>
          <w:szCs w:val="24"/>
        </w:rPr>
      </w:pPr>
    </w:p>
    <w:p w:rsidR="00642AB1" w:rsidRPr="00A20137" w:rsidRDefault="00642AB1" w:rsidP="0001267E">
      <w:pPr>
        <w:pStyle w:val="ConsPlusNormal"/>
        <w:jc w:val="center"/>
        <w:rPr>
          <w:rFonts w:ascii="Arial" w:hAnsi="Arial" w:cs="Arial"/>
          <w:color w:val="000000" w:themeColor="text1"/>
          <w:sz w:val="24"/>
          <w:szCs w:val="24"/>
        </w:rPr>
      </w:pPr>
    </w:p>
    <w:p w:rsidR="0001267E" w:rsidRPr="00A20137" w:rsidRDefault="0001267E"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lastRenderedPageBreak/>
        <w:t>2. Сведения о доходах, полученных за период</w:t>
      </w:r>
    </w:p>
    <w:p w:rsidR="0001267E" w:rsidRPr="00A20137" w:rsidRDefault="00912654" w:rsidP="0001267E">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с ________ 201__ года по _________ 201__</w:t>
      </w:r>
      <w:r w:rsidR="0001267E" w:rsidRPr="00A20137">
        <w:rPr>
          <w:rFonts w:ascii="Arial" w:hAnsi="Arial" w:cs="Arial"/>
          <w:color w:val="000000" w:themeColor="text1"/>
          <w:sz w:val="24"/>
          <w:szCs w:val="24"/>
        </w:rPr>
        <w:t xml:space="preserve"> года </w:t>
      </w:r>
    </w:p>
    <w:p w:rsidR="0001267E" w:rsidRPr="00A20137" w:rsidRDefault="0001267E" w:rsidP="0001267E">
      <w:pPr>
        <w:pStyle w:val="ConsPlusNormal"/>
        <w:jc w:val="both"/>
        <w:rPr>
          <w:rFonts w:ascii="Arial" w:hAnsi="Arial" w:cs="Arial"/>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20"/>
        <w:gridCol w:w="1843"/>
        <w:gridCol w:w="2551"/>
      </w:tblGrid>
      <w:tr w:rsidR="0001267E" w:rsidRPr="00A20137" w:rsidTr="0004580A">
        <w:tc>
          <w:tcPr>
            <w:tcW w:w="567" w:type="dxa"/>
            <w:vAlign w:val="center"/>
          </w:tcPr>
          <w:p w:rsidR="0001267E" w:rsidRPr="00A20137" w:rsidRDefault="00480BED"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w:t>
            </w:r>
            <w:proofErr w:type="spellStart"/>
            <w:proofErr w:type="gramStart"/>
            <w:r w:rsidR="0001267E" w:rsidRPr="00A20137">
              <w:rPr>
                <w:rFonts w:ascii="Arial" w:hAnsi="Arial" w:cs="Arial"/>
                <w:color w:val="000000" w:themeColor="text1"/>
                <w:sz w:val="24"/>
                <w:szCs w:val="24"/>
              </w:rPr>
              <w:t>п</w:t>
            </w:r>
            <w:proofErr w:type="spellEnd"/>
            <w:proofErr w:type="gramEnd"/>
            <w:r w:rsidR="0001267E" w:rsidRPr="00A20137">
              <w:rPr>
                <w:rFonts w:ascii="Arial" w:hAnsi="Arial" w:cs="Arial"/>
                <w:color w:val="000000" w:themeColor="text1"/>
                <w:sz w:val="24"/>
                <w:szCs w:val="24"/>
              </w:rPr>
              <w:t>/</w:t>
            </w:r>
            <w:proofErr w:type="spellStart"/>
            <w:r w:rsidR="0001267E" w:rsidRPr="00A20137">
              <w:rPr>
                <w:rFonts w:ascii="Arial" w:hAnsi="Arial" w:cs="Arial"/>
                <w:color w:val="000000" w:themeColor="text1"/>
                <w:sz w:val="24"/>
                <w:szCs w:val="24"/>
              </w:rPr>
              <w:t>п</w:t>
            </w:r>
            <w:proofErr w:type="spellEnd"/>
          </w:p>
        </w:tc>
        <w:tc>
          <w:tcPr>
            <w:tcW w:w="4820"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Ф.И.О. Заявителя и членов его семьи</w:t>
            </w:r>
          </w:p>
        </w:tc>
        <w:tc>
          <w:tcPr>
            <w:tcW w:w="1843"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Вид дохода</w:t>
            </w:r>
          </w:p>
        </w:tc>
        <w:tc>
          <w:tcPr>
            <w:tcW w:w="2551" w:type="dxa"/>
            <w:vAlign w:val="center"/>
          </w:tcPr>
          <w:p w:rsidR="0001267E" w:rsidRPr="00A20137" w:rsidRDefault="0001267E" w:rsidP="00434821">
            <w:pPr>
              <w:pStyle w:val="ConsPlusNormal"/>
              <w:jc w:val="center"/>
              <w:rPr>
                <w:rFonts w:ascii="Arial" w:hAnsi="Arial" w:cs="Arial"/>
                <w:color w:val="000000" w:themeColor="text1"/>
                <w:sz w:val="24"/>
                <w:szCs w:val="24"/>
              </w:rPr>
            </w:pPr>
            <w:r w:rsidRPr="00A20137">
              <w:rPr>
                <w:rFonts w:ascii="Arial" w:hAnsi="Arial" w:cs="Arial"/>
                <w:color w:val="000000" w:themeColor="text1"/>
                <w:sz w:val="24"/>
                <w:szCs w:val="24"/>
              </w:rPr>
              <w:t>Размер дохода (руб.)</w:t>
            </w:r>
          </w:p>
        </w:tc>
      </w:tr>
      <w:tr w:rsidR="0001267E" w:rsidRPr="00A20137" w:rsidTr="0004580A">
        <w:tc>
          <w:tcPr>
            <w:tcW w:w="567" w:type="dxa"/>
            <w:vAlign w:val="center"/>
          </w:tcPr>
          <w:p w:rsidR="0001267E" w:rsidRPr="00A20137" w:rsidRDefault="0001267E" w:rsidP="00434821">
            <w:pPr>
              <w:pStyle w:val="ConsPlusNormal"/>
              <w:rPr>
                <w:rFonts w:ascii="Arial" w:hAnsi="Arial" w:cs="Arial"/>
                <w:color w:val="000000" w:themeColor="text1"/>
                <w:sz w:val="24"/>
                <w:szCs w:val="24"/>
              </w:rPr>
            </w:pPr>
          </w:p>
        </w:tc>
        <w:tc>
          <w:tcPr>
            <w:tcW w:w="4820"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c>
          <w:tcPr>
            <w:tcW w:w="2551" w:type="dxa"/>
            <w:vAlign w:val="center"/>
          </w:tcPr>
          <w:p w:rsidR="0001267E" w:rsidRPr="00A20137" w:rsidRDefault="0001267E" w:rsidP="00434821">
            <w:pPr>
              <w:pStyle w:val="ConsPlusNormal"/>
              <w:rPr>
                <w:rFonts w:ascii="Arial" w:hAnsi="Arial" w:cs="Arial"/>
                <w:color w:val="000000" w:themeColor="text1"/>
                <w:sz w:val="24"/>
                <w:szCs w:val="24"/>
              </w:rPr>
            </w:pPr>
          </w:p>
        </w:tc>
      </w:tr>
      <w:tr w:rsidR="0001267E" w:rsidRPr="00A20137" w:rsidTr="0004580A">
        <w:tc>
          <w:tcPr>
            <w:tcW w:w="567" w:type="dxa"/>
            <w:vAlign w:val="center"/>
          </w:tcPr>
          <w:p w:rsidR="0001267E" w:rsidRPr="00A20137" w:rsidRDefault="0001267E" w:rsidP="00434821">
            <w:pPr>
              <w:pStyle w:val="ConsPlusNormal"/>
              <w:rPr>
                <w:rFonts w:ascii="Arial" w:hAnsi="Arial" w:cs="Arial"/>
                <w:color w:val="000000" w:themeColor="text1"/>
                <w:sz w:val="24"/>
                <w:szCs w:val="24"/>
              </w:rPr>
            </w:pPr>
          </w:p>
        </w:tc>
        <w:tc>
          <w:tcPr>
            <w:tcW w:w="4820"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c>
          <w:tcPr>
            <w:tcW w:w="2551" w:type="dxa"/>
            <w:vAlign w:val="center"/>
          </w:tcPr>
          <w:p w:rsidR="0001267E" w:rsidRPr="00A20137" w:rsidRDefault="0001267E" w:rsidP="00434821">
            <w:pPr>
              <w:pStyle w:val="ConsPlusNormal"/>
              <w:rPr>
                <w:rFonts w:ascii="Arial" w:hAnsi="Arial" w:cs="Arial"/>
                <w:color w:val="000000" w:themeColor="text1"/>
                <w:sz w:val="24"/>
                <w:szCs w:val="24"/>
              </w:rPr>
            </w:pPr>
          </w:p>
        </w:tc>
      </w:tr>
      <w:tr w:rsidR="0001267E" w:rsidRPr="00A20137" w:rsidTr="0004580A">
        <w:tc>
          <w:tcPr>
            <w:tcW w:w="567" w:type="dxa"/>
            <w:vAlign w:val="center"/>
          </w:tcPr>
          <w:p w:rsidR="0001267E" w:rsidRPr="00A20137" w:rsidRDefault="0001267E" w:rsidP="00434821">
            <w:pPr>
              <w:pStyle w:val="ConsPlusNormal"/>
              <w:rPr>
                <w:rFonts w:ascii="Arial" w:hAnsi="Arial" w:cs="Arial"/>
                <w:color w:val="000000" w:themeColor="text1"/>
                <w:sz w:val="24"/>
                <w:szCs w:val="24"/>
              </w:rPr>
            </w:pPr>
          </w:p>
        </w:tc>
        <w:tc>
          <w:tcPr>
            <w:tcW w:w="4820" w:type="dxa"/>
            <w:vAlign w:val="center"/>
          </w:tcPr>
          <w:p w:rsidR="0001267E" w:rsidRPr="00A20137" w:rsidRDefault="0001267E" w:rsidP="00434821">
            <w:pPr>
              <w:pStyle w:val="ConsPlusNormal"/>
              <w:rPr>
                <w:rFonts w:ascii="Arial" w:hAnsi="Arial" w:cs="Arial"/>
                <w:color w:val="000000" w:themeColor="text1"/>
                <w:sz w:val="24"/>
                <w:szCs w:val="24"/>
              </w:rPr>
            </w:pPr>
          </w:p>
        </w:tc>
        <w:tc>
          <w:tcPr>
            <w:tcW w:w="1843" w:type="dxa"/>
            <w:vAlign w:val="center"/>
          </w:tcPr>
          <w:p w:rsidR="0001267E" w:rsidRPr="00A20137" w:rsidRDefault="0001267E" w:rsidP="00434821">
            <w:pPr>
              <w:pStyle w:val="ConsPlusNormal"/>
              <w:rPr>
                <w:rFonts w:ascii="Arial" w:hAnsi="Arial" w:cs="Arial"/>
                <w:color w:val="000000" w:themeColor="text1"/>
                <w:sz w:val="24"/>
                <w:szCs w:val="24"/>
              </w:rPr>
            </w:pPr>
          </w:p>
        </w:tc>
        <w:tc>
          <w:tcPr>
            <w:tcW w:w="2551" w:type="dxa"/>
            <w:vAlign w:val="center"/>
          </w:tcPr>
          <w:p w:rsidR="0001267E" w:rsidRPr="00A20137" w:rsidRDefault="0001267E" w:rsidP="00434821">
            <w:pPr>
              <w:pStyle w:val="ConsPlusNormal"/>
              <w:rPr>
                <w:rFonts w:ascii="Arial" w:hAnsi="Arial" w:cs="Arial"/>
                <w:color w:val="000000" w:themeColor="text1"/>
                <w:sz w:val="24"/>
                <w:szCs w:val="24"/>
              </w:rPr>
            </w:pPr>
          </w:p>
        </w:tc>
      </w:tr>
    </w:tbl>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bookmarkStart w:id="37" w:name="P687"/>
      <w:bookmarkEnd w:id="37"/>
      <w:r w:rsidRPr="00A20137">
        <w:rPr>
          <w:rFonts w:ascii="Arial" w:hAnsi="Arial" w:cs="Arial"/>
          <w:color w:val="000000" w:themeColor="text1"/>
          <w:sz w:val="24"/>
          <w:szCs w:val="24"/>
        </w:rPr>
        <w:t>Не заполняется гражданами, имеющими право на обеспечение жилыми помещениями без анализа имущественной и жилищной составляющих.</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Итого доход семьи за период (с __________________ по __________________________) составляет ____________ руб.</w:t>
      </w:r>
      <w:proofErr w:type="gramEnd"/>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Я и члены моей семьи подтверждаем достоверность и полноту сведений, указанных в Заявлении.</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Я и члены моей семьи даем согласие на проверку жилищными органами указанных в Заявлении сведений.</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Я и члены моей семьи предупреждены, что, в случае принятия нас на учет, ежегодно (в период с 1 октября по 1 декабря) мы обязаны:</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подтверждать заявленные нами сведения путем составления расписки об отсутствии изменений;</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 документально информировать об изменениях жилищные органы по месту учета.</w:t>
      </w:r>
    </w:p>
    <w:p w:rsidR="0001267E" w:rsidRPr="00A20137" w:rsidRDefault="0001267E" w:rsidP="0001267E">
      <w:pPr>
        <w:pStyle w:val="ConsPlusNormal"/>
        <w:ind w:firstLine="540"/>
        <w:jc w:val="both"/>
        <w:rPr>
          <w:rFonts w:ascii="Arial" w:hAnsi="Arial" w:cs="Arial"/>
          <w:color w:val="000000" w:themeColor="text1"/>
          <w:sz w:val="24"/>
          <w:szCs w:val="24"/>
        </w:rPr>
      </w:pPr>
      <w:r w:rsidRPr="00A20137">
        <w:rPr>
          <w:rFonts w:ascii="Arial" w:hAnsi="Arial" w:cs="Arial"/>
          <w:color w:val="000000" w:themeColor="text1"/>
          <w:sz w:val="24"/>
          <w:szCs w:val="24"/>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имущественной и жилищной обеспеченности.</w:t>
      </w:r>
    </w:p>
    <w:p w:rsidR="0001267E" w:rsidRPr="00A20137" w:rsidRDefault="0001267E" w:rsidP="0001267E">
      <w:pPr>
        <w:pStyle w:val="ConsPlusNormal"/>
        <w:ind w:firstLine="540"/>
        <w:jc w:val="both"/>
        <w:rPr>
          <w:rFonts w:ascii="Arial" w:hAnsi="Arial" w:cs="Arial"/>
          <w:color w:val="000000" w:themeColor="text1"/>
          <w:sz w:val="24"/>
          <w:szCs w:val="24"/>
        </w:rPr>
      </w:pPr>
      <w:proofErr w:type="gramStart"/>
      <w:r w:rsidRPr="00A20137">
        <w:rPr>
          <w:rFonts w:ascii="Arial" w:hAnsi="Arial" w:cs="Arial"/>
          <w:color w:val="000000" w:themeColor="text1"/>
          <w:sz w:val="24"/>
          <w:szCs w:val="24"/>
        </w:rPr>
        <w:t xml:space="preserve">Я и члены моей семьи предупреждены, что будем сняты с учета в случае выявления сведений, не соответствующих указанным в Заявлении, но послуживших </w:t>
      </w:r>
      <w:r w:rsidR="00F8450C" w:rsidRPr="00A20137">
        <w:rPr>
          <w:rFonts w:ascii="Arial" w:hAnsi="Arial" w:cs="Arial"/>
          <w:color w:val="000000" w:themeColor="text1"/>
          <w:sz w:val="24"/>
          <w:szCs w:val="24"/>
        </w:rPr>
        <w:t>основанием для принятия на учет.</w:t>
      </w:r>
      <w:proofErr w:type="gramEnd"/>
    </w:p>
    <w:p w:rsidR="00F8450C" w:rsidRPr="00A20137" w:rsidRDefault="00F8450C" w:rsidP="0001267E">
      <w:pPr>
        <w:pStyle w:val="ConsPlusNonformat"/>
        <w:jc w:val="both"/>
        <w:rPr>
          <w:rFonts w:ascii="Arial" w:hAnsi="Arial" w:cs="Arial"/>
          <w:color w:val="000000" w:themeColor="text1"/>
          <w:sz w:val="24"/>
          <w:szCs w:val="24"/>
        </w:rPr>
      </w:pPr>
    </w:p>
    <w:p w:rsidR="0001267E" w:rsidRPr="00A20137" w:rsidRDefault="0001267E" w:rsidP="00F8450C">
      <w:pPr>
        <w:pStyle w:val="ConsPlusNonformat"/>
        <w:ind w:firstLine="567"/>
        <w:jc w:val="both"/>
        <w:rPr>
          <w:rFonts w:ascii="Arial" w:hAnsi="Arial" w:cs="Arial"/>
          <w:color w:val="000000" w:themeColor="text1"/>
          <w:sz w:val="24"/>
          <w:szCs w:val="24"/>
        </w:rPr>
      </w:pPr>
      <w:r w:rsidRPr="00A20137">
        <w:rPr>
          <w:rFonts w:ascii="Arial" w:hAnsi="Arial" w:cs="Arial"/>
          <w:color w:val="000000" w:themeColor="text1"/>
          <w:sz w:val="24"/>
          <w:szCs w:val="24"/>
        </w:rPr>
        <w:t>К Заявлению прилагаю следующие документы:</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 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2. 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3. 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4. 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5. 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6. 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7. 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lastRenderedPageBreak/>
        <w:t xml:space="preserve">    8. 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9. 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10. 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11. 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12. 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13. 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14. 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15. 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16. 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17. 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18. 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Подпись Заявителя и всех совершеннолетних дееспособных членов семьи:</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___________________________________________________________________________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___________________________________________________________________________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___________________________________________________________________________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Дата подачи Заявления: _______________________________________________.</w:t>
      </w: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both"/>
        <w:rPr>
          <w:rFonts w:ascii="Arial" w:hAnsi="Arial" w:cs="Arial"/>
          <w:color w:val="000000" w:themeColor="text1"/>
          <w:sz w:val="24"/>
          <w:szCs w:val="24"/>
        </w:rPr>
      </w:pPr>
    </w:p>
    <w:p w:rsidR="0001267E" w:rsidRPr="00A20137" w:rsidRDefault="0001267E"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pPr>
    </w:p>
    <w:p w:rsidR="00F8450C" w:rsidRPr="00A20137" w:rsidRDefault="00F8450C" w:rsidP="0001267E">
      <w:pPr>
        <w:pStyle w:val="ConsPlusNormal"/>
        <w:jc w:val="both"/>
        <w:rPr>
          <w:rFonts w:ascii="Arial" w:hAnsi="Arial" w:cs="Arial"/>
          <w:color w:val="000000" w:themeColor="text1"/>
        </w:rPr>
        <w:sectPr w:rsidR="00F8450C" w:rsidRPr="00A20137" w:rsidSect="008621D2">
          <w:pgSz w:w="16840" w:h="11907" w:orient="landscape"/>
          <w:pgMar w:top="992" w:right="1134" w:bottom="851" w:left="1134" w:header="0" w:footer="0" w:gutter="0"/>
          <w:cols w:space="720"/>
        </w:sectPr>
      </w:pPr>
    </w:p>
    <w:p w:rsidR="00A93E8C" w:rsidRDefault="00A93E8C" w:rsidP="00A24C73">
      <w:pPr>
        <w:pStyle w:val="ConsPlusNormal"/>
        <w:jc w:val="right"/>
        <w:rPr>
          <w:rFonts w:ascii="Arial" w:hAnsi="Arial" w:cs="Arial"/>
          <w:color w:val="000000" w:themeColor="text1"/>
          <w:sz w:val="24"/>
          <w:szCs w:val="24"/>
        </w:rPr>
        <w:sectPr w:rsidR="00A93E8C" w:rsidSect="00905232">
          <w:pgSz w:w="11907" w:h="16840"/>
          <w:pgMar w:top="1134" w:right="850" w:bottom="1134" w:left="851" w:header="0" w:footer="0" w:gutter="0"/>
          <w:cols w:space="720"/>
        </w:sectPr>
      </w:pPr>
    </w:p>
    <w:p w:rsidR="008627BF" w:rsidRPr="00D0529D" w:rsidRDefault="00BE7BFA" w:rsidP="008627BF">
      <w:pPr>
        <w:pStyle w:val="ConsPlusNormal"/>
        <w:jc w:val="right"/>
        <w:rPr>
          <w:rFonts w:ascii="Arial" w:hAnsi="Arial" w:cs="Arial"/>
          <w:sz w:val="24"/>
          <w:szCs w:val="24"/>
        </w:rPr>
      </w:pPr>
      <w:r w:rsidRPr="00D0529D">
        <w:rPr>
          <w:rFonts w:ascii="Arial" w:hAnsi="Arial" w:cs="Arial"/>
          <w:sz w:val="24"/>
          <w:szCs w:val="24"/>
        </w:rPr>
        <w:lastRenderedPageBreak/>
        <w:t>Приложение N 2</w:t>
      </w:r>
    </w:p>
    <w:p w:rsidR="008627BF" w:rsidRPr="00D0529D" w:rsidRDefault="008627BF" w:rsidP="008627BF">
      <w:pPr>
        <w:pStyle w:val="ConsPlusNormal"/>
        <w:jc w:val="right"/>
        <w:rPr>
          <w:rFonts w:ascii="Arial" w:hAnsi="Arial" w:cs="Arial"/>
          <w:sz w:val="24"/>
          <w:szCs w:val="24"/>
        </w:rPr>
      </w:pPr>
      <w:r w:rsidRPr="00D0529D">
        <w:rPr>
          <w:rFonts w:ascii="Arial" w:hAnsi="Arial" w:cs="Arial"/>
          <w:sz w:val="24"/>
          <w:szCs w:val="24"/>
        </w:rPr>
        <w:t>к Административному регламенту</w:t>
      </w:r>
    </w:p>
    <w:p w:rsidR="008627BF" w:rsidRPr="00D0529D" w:rsidRDefault="008627BF" w:rsidP="008627BF">
      <w:pPr>
        <w:pStyle w:val="ConsPlusNormal"/>
        <w:jc w:val="both"/>
        <w:rPr>
          <w:rFonts w:ascii="Arial" w:hAnsi="Arial" w:cs="Arial"/>
          <w:sz w:val="24"/>
          <w:szCs w:val="24"/>
        </w:rPr>
      </w:pPr>
    </w:p>
    <w:p w:rsidR="008627BF" w:rsidRPr="00D0529D" w:rsidRDefault="008627BF" w:rsidP="008627BF">
      <w:pPr>
        <w:pStyle w:val="ConsPlusTitle"/>
        <w:jc w:val="center"/>
        <w:rPr>
          <w:rFonts w:ascii="Arial" w:hAnsi="Arial" w:cs="Arial"/>
          <w:sz w:val="24"/>
          <w:szCs w:val="24"/>
        </w:rPr>
      </w:pPr>
      <w:bookmarkStart w:id="38" w:name="P673"/>
      <w:bookmarkEnd w:id="38"/>
      <w:r w:rsidRPr="00D0529D">
        <w:rPr>
          <w:rFonts w:ascii="Arial" w:hAnsi="Arial" w:cs="Arial"/>
          <w:sz w:val="24"/>
          <w:szCs w:val="24"/>
        </w:rPr>
        <w:t>КНИГА</w:t>
      </w:r>
    </w:p>
    <w:p w:rsidR="008627BF" w:rsidRPr="00D0529D" w:rsidRDefault="008627BF" w:rsidP="008627BF">
      <w:pPr>
        <w:pStyle w:val="ConsPlusTitle"/>
        <w:jc w:val="center"/>
        <w:rPr>
          <w:rFonts w:ascii="Arial" w:hAnsi="Arial" w:cs="Arial"/>
          <w:sz w:val="24"/>
          <w:szCs w:val="24"/>
        </w:rPr>
      </w:pPr>
      <w:r w:rsidRPr="00D0529D">
        <w:rPr>
          <w:rFonts w:ascii="Arial" w:hAnsi="Arial" w:cs="Arial"/>
          <w:sz w:val="24"/>
          <w:szCs w:val="24"/>
        </w:rPr>
        <w:t>РЕГИСТРАЦИИ ЗАЯВЛЕНИЙ ГРАЖДАН О ПРИНЯТИИ НА УЧЕТ В КАЧЕСТВЕ</w:t>
      </w:r>
    </w:p>
    <w:p w:rsidR="008627BF" w:rsidRPr="00D0529D" w:rsidRDefault="008627BF" w:rsidP="008627BF">
      <w:pPr>
        <w:pStyle w:val="ConsPlusTitle"/>
        <w:jc w:val="center"/>
        <w:rPr>
          <w:rFonts w:ascii="Arial" w:hAnsi="Arial" w:cs="Arial"/>
          <w:sz w:val="24"/>
          <w:szCs w:val="24"/>
        </w:rPr>
      </w:pPr>
      <w:proofErr w:type="gramStart"/>
      <w:r w:rsidRPr="00D0529D">
        <w:rPr>
          <w:rFonts w:ascii="Arial" w:hAnsi="Arial" w:cs="Arial"/>
          <w:sz w:val="24"/>
          <w:szCs w:val="24"/>
        </w:rPr>
        <w:t>НУЖДАЮЩИХСЯ В ЖИЛЫХ ПОМЕЩЕНИЯХ ПО ДОГОВОРАМ</w:t>
      </w:r>
      <w:proofErr w:type="gramEnd"/>
    </w:p>
    <w:p w:rsidR="008627BF" w:rsidRPr="00D0529D" w:rsidRDefault="008627BF" w:rsidP="008627BF">
      <w:pPr>
        <w:pStyle w:val="ConsPlusTitle"/>
        <w:jc w:val="center"/>
        <w:rPr>
          <w:rFonts w:ascii="Arial" w:hAnsi="Arial" w:cs="Arial"/>
          <w:sz w:val="24"/>
          <w:szCs w:val="24"/>
        </w:rPr>
      </w:pPr>
      <w:r w:rsidRPr="00D0529D">
        <w:rPr>
          <w:rFonts w:ascii="Arial" w:hAnsi="Arial" w:cs="Arial"/>
          <w:sz w:val="24"/>
          <w:szCs w:val="24"/>
        </w:rPr>
        <w:t>СОЦИАЛЬНОГО НАЙМА</w:t>
      </w:r>
    </w:p>
    <w:p w:rsidR="00D605F9" w:rsidRPr="00D0529D" w:rsidRDefault="00D605F9" w:rsidP="00A24C73">
      <w:pPr>
        <w:pStyle w:val="ConsPlusNormal"/>
        <w:jc w:val="right"/>
        <w:rPr>
          <w:rFonts w:ascii="Arial" w:hAnsi="Arial" w:cs="Arial"/>
          <w:color w:val="000000" w:themeColor="text1"/>
          <w:sz w:val="24"/>
          <w:szCs w:val="24"/>
        </w:rPr>
      </w:pPr>
    </w:p>
    <w:p w:rsidR="008627BF" w:rsidRPr="00D0529D" w:rsidRDefault="008627BF" w:rsidP="008627BF">
      <w:pPr>
        <w:pStyle w:val="ConsPlusNonformat"/>
        <w:jc w:val="both"/>
        <w:rPr>
          <w:rFonts w:ascii="Arial" w:hAnsi="Arial" w:cs="Arial"/>
          <w:sz w:val="24"/>
          <w:szCs w:val="24"/>
        </w:rPr>
      </w:pPr>
      <w:r w:rsidRPr="00D0529D">
        <w:rPr>
          <w:rFonts w:ascii="Arial" w:hAnsi="Arial" w:cs="Arial"/>
          <w:sz w:val="24"/>
          <w:szCs w:val="24"/>
        </w:rPr>
        <w:t xml:space="preserve">    Населенный пункт </w:t>
      </w:r>
      <w:r w:rsidR="00917C68" w:rsidRPr="00D0529D">
        <w:rPr>
          <w:rFonts w:ascii="Arial" w:hAnsi="Arial" w:cs="Arial"/>
          <w:sz w:val="24"/>
          <w:szCs w:val="24"/>
        </w:rPr>
        <w:t>______________________________________________________</w:t>
      </w:r>
    </w:p>
    <w:p w:rsidR="008627BF" w:rsidRPr="00D0529D" w:rsidRDefault="008627BF" w:rsidP="008627BF">
      <w:pPr>
        <w:pStyle w:val="ConsPlusNonformat"/>
        <w:jc w:val="both"/>
        <w:rPr>
          <w:rFonts w:ascii="Arial" w:hAnsi="Arial" w:cs="Arial"/>
          <w:sz w:val="24"/>
          <w:szCs w:val="24"/>
        </w:rPr>
      </w:pPr>
      <w:r w:rsidRPr="00D0529D">
        <w:rPr>
          <w:rFonts w:ascii="Arial" w:hAnsi="Arial" w:cs="Arial"/>
          <w:sz w:val="24"/>
          <w:szCs w:val="24"/>
        </w:rPr>
        <w:t xml:space="preserve">    Администрация</w:t>
      </w:r>
      <w:r w:rsidR="00917C68" w:rsidRPr="00D0529D">
        <w:rPr>
          <w:rFonts w:ascii="Arial" w:hAnsi="Arial" w:cs="Arial"/>
          <w:sz w:val="24"/>
          <w:szCs w:val="24"/>
        </w:rPr>
        <w:t>_____________________________</w:t>
      </w:r>
      <w:r w:rsidRPr="00D0529D">
        <w:rPr>
          <w:rFonts w:ascii="Arial" w:hAnsi="Arial" w:cs="Arial"/>
          <w:sz w:val="24"/>
          <w:szCs w:val="24"/>
        </w:rPr>
        <w:t>_____________________________.</w:t>
      </w:r>
    </w:p>
    <w:p w:rsidR="008627BF" w:rsidRPr="00D0529D" w:rsidRDefault="008627BF" w:rsidP="008627BF">
      <w:pPr>
        <w:pStyle w:val="ConsPlusNonformat"/>
        <w:jc w:val="both"/>
        <w:rPr>
          <w:rFonts w:ascii="Arial" w:hAnsi="Arial" w:cs="Arial"/>
        </w:rPr>
      </w:pPr>
      <w:r w:rsidRPr="00D0529D">
        <w:rPr>
          <w:rFonts w:ascii="Arial" w:hAnsi="Arial" w:cs="Arial"/>
        </w:rPr>
        <w:t>(точное название уполномоченного органа)</w:t>
      </w:r>
    </w:p>
    <w:p w:rsidR="008627BF" w:rsidRPr="00D0529D" w:rsidRDefault="008627BF" w:rsidP="008627BF">
      <w:pPr>
        <w:pStyle w:val="ConsPlusNonformat"/>
        <w:jc w:val="both"/>
        <w:rPr>
          <w:rFonts w:ascii="Arial" w:hAnsi="Arial" w:cs="Arial"/>
        </w:rPr>
      </w:pPr>
    </w:p>
    <w:p w:rsidR="008627BF" w:rsidRPr="00D0529D" w:rsidRDefault="008627BF" w:rsidP="00D0529D">
      <w:pPr>
        <w:pStyle w:val="ConsPlusNonformat"/>
        <w:rPr>
          <w:rFonts w:ascii="Arial" w:hAnsi="Arial" w:cs="Arial"/>
          <w:sz w:val="24"/>
          <w:szCs w:val="24"/>
        </w:rPr>
      </w:pPr>
      <w:r w:rsidRPr="00D0529D">
        <w:rPr>
          <w:rFonts w:ascii="Arial" w:hAnsi="Arial" w:cs="Arial"/>
          <w:sz w:val="24"/>
          <w:szCs w:val="24"/>
        </w:rPr>
        <w:t>Начата ____________</w:t>
      </w:r>
    </w:p>
    <w:p w:rsidR="008627BF" w:rsidRPr="00D0529D" w:rsidRDefault="008627BF" w:rsidP="00D0529D">
      <w:pPr>
        <w:pStyle w:val="ConsPlusNonformat"/>
        <w:rPr>
          <w:rFonts w:ascii="Arial" w:hAnsi="Arial" w:cs="Arial"/>
          <w:sz w:val="24"/>
          <w:szCs w:val="24"/>
        </w:rPr>
      </w:pPr>
      <w:r w:rsidRPr="00D0529D">
        <w:rPr>
          <w:rFonts w:ascii="Arial" w:hAnsi="Arial" w:cs="Arial"/>
          <w:sz w:val="24"/>
          <w:szCs w:val="24"/>
        </w:rPr>
        <w:t>Окончена __________</w:t>
      </w:r>
    </w:p>
    <w:p w:rsidR="008627BF" w:rsidRPr="00D0529D" w:rsidRDefault="008627BF" w:rsidP="008627BF">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417"/>
        <w:gridCol w:w="1871"/>
        <w:gridCol w:w="2438"/>
        <w:gridCol w:w="1757"/>
        <w:gridCol w:w="1701"/>
      </w:tblGrid>
      <w:tr w:rsidR="008627BF" w:rsidRPr="00F93D24" w:rsidTr="00D0529D">
        <w:tc>
          <w:tcPr>
            <w:tcW w:w="567" w:type="dxa"/>
            <w:vAlign w:val="center"/>
          </w:tcPr>
          <w:p w:rsidR="008627BF" w:rsidRPr="00F93D24" w:rsidRDefault="00F93D24" w:rsidP="002D70E3">
            <w:pPr>
              <w:pStyle w:val="ConsPlusNormal"/>
              <w:jc w:val="center"/>
              <w:rPr>
                <w:rFonts w:ascii="Arial" w:hAnsi="Arial" w:cs="Arial"/>
                <w:sz w:val="24"/>
                <w:szCs w:val="24"/>
              </w:rPr>
            </w:pPr>
            <w:r>
              <w:rPr>
                <w:rFonts w:ascii="Arial" w:hAnsi="Arial" w:cs="Arial"/>
                <w:sz w:val="24"/>
                <w:szCs w:val="24"/>
              </w:rPr>
              <w:t>№</w:t>
            </w:r>
            <w:proofErr w:type="spellStart"/>
            <w:proofErr w:type="gramStart"/>
            <w:r w:rsidR="008627BF" w:rsidRPr="00F93D24">
              <w:rPr>
                <w:rFonts w:ascii="Arial" w:hAnsi="Arial" w:cs="Arial"/>
                <w:sz w:val="24"/>
                <w:szCs w:val="24"/>
              </w:rPr>
              <w:t>п</w:t>
            </w:r>
            <w:proofErr w:type="spellEnd"/>
            <w:proofErr w:type="gramEnd"/>
            <w:r w:rsidR="008627BF" w:rsidRPr="00F93D24">
              <w:rPr>
                <w:rFonts w:ascii="Arial" w:hAnsi="Arial" w:cs="Arial"/>
                <w:sz w:val="24"/>
                <w:szCs w:val="24"/>
              </w:rPr>
              <w:t>/</w:t>
            </w:r>
            <w:proofErr w:type="spellStart"/>
            <w:r w:rsidR="008627BF" w:rsidRPr="00F93D24">
              <w:rPr>
                <w:rFonts w:ascii="Arial" w:hAnsi="Arial" w:cs="Arial"/>
                <w:sz w:val="24"/>
                <w:szCs w:val="24"/>
              </w:rPr>
              <w:t>п</w:t>
            </w:r>
            <w:proofErr w:type="spellEnd"/>
          </w:p>
        </w:tc>
        <w:tc>
          <w:tcPr>
            <w:tcW w:w="1814"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Дата поступления заявления</w:t>
            </w:r>
          </w:p>
        </w:tc>
        <w:tc>
          <w:tcPr>
            <w:tcW w:w="1417"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Ф.И.О. заявителя</w:t>
            </w:r>
          </w:p>
        </w:tc>
        <w:tc>
          <w:tcPr>
            <w:tcW w:w="1871"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Адрес занимаемого жилого помещения</w:t>
            </w:r>
          </w:p>
        </w:tc>
        <w:tc>
          <w:tcPr>
            <w:tcW w:w="2438"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Решение уполномоченного органа, его дата и номер</w:t>
            </w:r>
          </w:p>
        </w:tc>
        <w:tc>
          <w:tcPr>
            <w:tcW w:w="1757"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Извещение заявителя о принятом решении, дата о номер и письма</w:t>
            </w:r>
          </w:p>
        </w:tc>
        <w:tc>
          <w:tcPr>
            <w:tcW w:w="1701"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Примечание</w:t>
            </w:r>
          </w:p>
        </w:tc>
      </w:tr>
      <w:tr w:rsidR="008627BF" w:rsidRPr="00F93D24" w:rsidTr="00D0529D">
        <w:tc>
          <w:tcPr>
            <w:tcW w:w="567"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1</w:t>
            </w:r>
          </w:p>
        </w:tc>
        <w:tc>
          <w:tcPr>
            <w:tcW w:w="1814"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2</w:t>
            </w:r>
          </w:p>
        </w:tc>
        <w:tc>
          <w:tcPr>
            <w:tcW w:w="1417"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3</w:t>
            </w:r>
          </w:p>
        </w:tc>
        <w:tc>
          <w:tcPr>
            <w:tcW w:w="1871"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4</w:t>
            </w:r>
          </w:p>
        </w:tc>
        <w:tc>
          <w:tcPr>
            <w:tcW w:w="2438"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5</w:t>
            </w:r>
          </w:p>
        </w:tc>
        <w:tc>
          <w:tcPr>
            <w:tcW w:w="1757"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6</w:t>
            </w:r>
          </w:p>
        </w:tc>
        <w:tc>
          <w:tcPr>
            <w:tcW w:w="1701" w:type="dxa"/>
            <w:vAlign w:val="center"/>
          </w:tcPr>
          <w:p w:rsidR="008627BF" w:rsidRPr="00F93D24" w:rsidRDefault="008627BF" w:rsidP="002D70E3">
            <w:pPr>
              <w:pStyle w:val="ConsPlusNormal"/>
              <w:jc w:val="center"/>
              <w:rPr>
                <w:rFonts w:ascii="Arial" w:hAnsi="Arial" w:cs="Arial"/>
                <w:sz w:val="24"/>
                <w:szCs w:val="24"/>
              </w:rPr>
            </w:pPr>
            <w:r w:rsidRPr="00F93D24">
              <w:rPr>
                <w:rFonts w:ascii="Arial" w:hAnsi="Arial" w:cs="Arial"/>
                <w:sz w:val="24"/>
                <w:szCs w:val="24"/>
              </w:rPr>
              <w:t>7</w:t>
            </w:r>
          </w:p>
        </w:tc>
      </w:tr>
      <w:tr w:rsidR="008627BF" w:rsidRPr="00F93D24" w:rsidTr="00D0529D">
        <w:tc>
          <w:tcPr>
            <w:tcW w:w="567" w:type="dxa"/>
            <w:vAlign w:val="center"/>
          </w:tcPr>
          <w:p w:rsidR="008627BF" w:rsidRPr="00F93D24" w:rsidRDefault="008627BF" w:rsidP="002D70E3">
            <w:pPr>
              <w:pStyle w:val="ConsPlusNormal"/>
              <w:rPr>
                <w:rFonts w:ascii="Arial" w:hAnsi="Arial" w:cs="Arial"/>
                <w:sz w:val="24"/>
                <w:szCs w:val="24"/>
              </w:rPr>
            </w:pPr>
          </w:p>
        </w:tc>
        <w:tc>
          <w:tcPr>
            <w:tcW w:w="1814" w:type="dxa"/>
            <w:vAlign w:val="center"/>
          </w:tcPr>
          <w:p w:rsidR="008627BF" w:rsidRPr="00F93D24" w:rsidRDefault="008627BF" w:rsidP="002D70E3">
            <w:pPr>
              <w:pStyle w:val="ConsPlusNormal"/>
              <w:rPr>
                <w:rFonts w:ascii="Arial" w:hAnsi="Arial" w:cs="Arial"/>
                <w:sz w:val="24"/>
                <w:szCs w:val="24"/>
              </w:rPr>
            </w:pPr>
          </w:p>
        </w:tc>
        <w:tc>
          <w:tcPr>
            <w:tcW w:w="1417" w:type="dxa"/>
            <w:vAlign w:val="center"/>
          </w:tcPr>
          <w:p w:rsidR="008627BF" w:rsidRPr="00F93D24" w:rsidRDefault="008627BF" w:rsidP="002D70E3">
            <w:pPr>
              <w:pStyle w:val="ConsPlusNormal"/>
              <w:rPr>
                <w:rFonts w:ascii="Arial" w:hAnsi="Arial" w:cs="Arial"/>
                <w:sz w:val="24"/>
                <w:szCs w:val="24"/>
              </w:rPr>
            </w:pPr>
          </w:p>
        </w:tc>
        <w:tc>
          <w:tcPr>
            <w:tcW w:w="1871" w:type="dxa"/>
            <w:vAlign w:val="center"/>
          </w:tcPr>
          <w:p w:rsidR="008627BF" w:rsidRPr="00F93D24" w:rsidRDefault="008627BF" w:rsidP="002D70E3">
            <w:pPr>
              <w:pStyle w:val="ConsPlusNormal"/>
              <w:rPr>
                <w:rFonts w:ascii="Arial" w:hAnsi="Arial" w:cs="Arial"/>
                <w:sz w:val="24"/>
                <w:szCs w:val="24"/>
              </w:rPr>
            </w:pPr>
          </w:p>
        </w:tc>
        <w:tc>
          <w:tcPr>
            <w:tcW w:w="2438" w:type="dxa"/>
            <w:vAlign w:val="center"/>
          </w:tcPr>
          <w:p w:rsidR="008627BF" w:rsidRPr="00F93D24" w:rsidRDefault="008627BF" w:rsidP="002D70E3">
            <w:pPr>
              <w:pStyle w:val="ConsPlusNormal"/>
              <w:rPr>
                <w:rFonts w:ascii="Arial" w:hAnsi="Arial" w:cs="Arial"/>
                <w:sz w:val="24"/>
                <w:szCs w:val="24"/>
              </w:rPr>
            </w:pPr>
          </w:p>
        </w:tc>
        <w:tc>
          <w:tcPr>
            <w:tcW w:w="1757" w:type="dxa"/>
            <w:vAlign w:val="center"/>
          </w:tcPr>
          <w:p w:rsidR="008627BF" w:rsidRPr="00F93D24" w:rsidRDefault="008627BF" w:rsidP="002D70E3">
            <w:pPr>
              <w:pStyle w:val="ConsPlusNormal"/>
              <w:rPr>
                <w:rFonts w:ascii="Arial" w:hAnsi="Arial" w:cs="Arial"/>
                <w:sz w:val="24"/>
                <w:szCs w:val="24"/>
              </w:rPr>
            </w:pPr>
          </w:p>
        </w:tc>
        <w:tc>
          <w:tcPr>
            <w:tcW w:w="1701" w:type="dxa"/>
            <w:vAlign w:val="center"/>
          </w:tcPr>
          <w:p w:rsidR="008627BF" w:rsidRPr="00F93D24" w:rsidRDefault="008627BF" w:rsidP="002D70E3">
            <w:pPr>
              <w:pStyle w:val="ConsPlusNormal"/>
              <w:rPr>
                <w:rFonts w:ascii="Arial" w:hAnsi="Arial" w:cs="Arial"/>
                <w:sz w:val="24"/>
                <w:szCs w:val="24"/>
              </w:rPr>
            </w:pPr>
          </w:p>
        </w:tc>
      </w:tr>
      <w:tr w:rsidR="008627BF" w:rsidRPr="00F93D24" w:rsidTr="00D0529D">
        <w:tc>
          <w:tcPr>
            <w:tcW w:w="567" w:type="dxa"/>
            <w:vAlign w:val="center"/>
          </w:tcPr>
          <w:p w:rsidR="008627BF" w:rsidRPr="00F93D24" w:rsidRDefault="008627BF" w:rsidP="002D70E3">
            <w:pPr>
              <w:pStyle w:val="ConsPlusNormal"/>
              <w:rPr>
                <w:rFonts w:ascii="Arial" w:hAnsi="Arial" w:cs="Arial"/>
                <w:sz w:val="24"/>
                <w:szCs w:val="24"/>
              </w:rPr>
            </w:pPr>
          </w:p>
        </w:tc>
        <w:tc>
          <w:tcPr>
            <w:tcW w:w="1814" w:type="dxa"/>
            <w:vAlign w:val="center"/>
          </w:tcPr>
          <w:p w:rsidR="008627BF" w:rsidRPr="00F93D24" w:rsidRDefault="008627BF" w:rsidP="002D70E3">
            <w:pPr>
              <w:pStyle w:val="ConsPlusNormal"/>
              <w:rPr>
                <w:rFonts w:ascii="Arial" w:hAnsi="Arial" w:cs="Arial"/>
                <w:sz w:val="24"/>
                <w:szCs w:val="24"/>
              </w:rPr>
            </w:pPr>
          </w:p>
        </w:tc>
        <w:tc>
          <w:tcPr>
            <w:tcW w:w="1417" w:type="dxa"/>
            <w:vAlign w:val="center"/>
          </w:tcPr>
          <w:p w:rsidR="008627BF" w:rsidRPr="00F93D24" w:rsidRDefault="008627BF" w:rsidP="002D70E3">
            <w:pPr>
              <w:pStyle w:val="ConsPlusNormal"/>
              <w:rPr>
                <w:rFonts w:ascii="Arial" w:hAnsi="Arial" w:cs="Arial"/>
                <w:sz w:val="24"/>
                <w:szCs w:val="24"/>
              </w:rPr>
            </w:pPr>
          </w:p>
        </w:tc>
        <w:tc>
          <w:tcPr>
            <w:tcW w:w="1871" w:type="dxa"/>
            <w:vAlign w:val="center"/>
          </w:tcPr>
          <w:p w:rsidR="008627BF" w:rsidRPr="00F93D24" w:rsidRDefault="008627BF" w:rsidP="002D70E3">
            <w:pPr>
              <w:pStyle w:val="ConsPlusNormal"/>
              <w:rPr>
                <w:rFonts w:ascii="Arial" w:hAnsi="Arial" w:cs="Arial"/>
                <w:sz w:val="24"/>
                <w:szCs w:val="24"/>
              </w:rPr>
            </w:pPr>
          </w:p>
        </w:tc>
        <w:tc>
          <w:tcPr>
            <w:tcW w:w="2438" w:type="dxa"/>
            <w:vAlign w:val="center"/>
          </w:tcPr>
          <w:p w:rsidR="008627BF" w:rsidRPr="00F93D24" w:rsidRDefault="008627BF" w:rsidP="002D70E3">
            <w:pPr>
              <w:pStyle w:val="ConsPlusNormal"/>
              <w:rPr>
                <w:rFonts w:ascii="Arial" w:hAnsi="Arial" w:cs="Arial"/>
                <w:sz w:val="24"/>
                <w:szCs w:val="24"/>
              </w:rPr>
            </w:pPr>
          </w:p>
        </w:tc>
        <w:tc>
          <w:tcPr>
            <w:tcW w:w="1757" w:type="dxa"/>
            <w:vAlign w:val="center"/>
          </w:tcPr>
          <w:p w:rsidR="008627BF" w:rsidRPr="00F93D24" w:rsidRDefault="008627BF" w:rsidP="002D70E3">
            <w:pPr>
              <w:pStyle w:val="ConsPlusNormal"/>
              <w:rPr>
                <w:rFonts w:ascii="Arial" w:hAnsi="Arial" w:cs="Arial"/>
                <w:sz w:val="24"/>
                <w:szCs w:val="24"/>
              </w:rPr>
            </w:pPr>
          </w:p>
        </w:tc>
        <w:tc>
          <w:tcPr>
            <w:tcW w:w="1701" w:type="dxa"/>
            <w:vAlign w:val="center"/>
          </w:tcPr>
          <w:p w:rsidR="008627BF" w:rsidRPr="00F93D24" w:rsidRDefault="008627BF" w:rsidP="002D70E3">
            <w:pPr>
              <w:pStyle w:val="ConsPlusNormal"/>
              <w:rPr>
                <w:rFonts w:ascii="Arial" w:hAnsi="Arial" w:cs="Arial"/>
                <w:sz w:val="24"/>
                <w:szCs w:val="24"/>
              </w:rPr>
            </w:pPr>
          </w:p>
        </w:tc>
      </w:tr>
      <w:tr w:rsidR="008627BF" w:rsidRPr="00F93D24" w:rsidTr="00D0529D">
        <w:tc>
          <w:tcPr>
            <w:tcW w:w="567" w:type="dxa"/>
            <w:vAlign w:val="center"/>
          </w:tcPr>
          <w:p w:rsidR="008627BF" w:rsidRPr="00F93D24" w:rsidRDefault="008627BF" w:rsidP="002D70E3">
            <w:pPr>
              <w:pStyle w:val="ConsPlusNormal"/>
              <w:rPr>
                <w:rFonts w:ascii="Arial" w:hAnsi="Arial" w:cs="Arial"/>
                <w:sz w:val="24"/>
                <w:szCs w:val="24"/>
              </w:rPr>
            </w:pPr>
          </w:p>
        </w:tc>
        <w:tc>
          <w:tcPr>
            <w:tcW w:w="1814" w:type="dxa"/>
            <w:vAlign w:val="center"/>
          </w:tcPr>
          <w:p w:rsidR="008627BF" w:rsidRPr="00F93D24" w:rsidRDefault="008627BF" w:rsidP="002D70E3">
            <w:pPr>
              <w:pStyle w:val="ConsPlusNormal"/>
              <w:rPr>
                <w:rFonts w:ascii="Arial" w:hAnsi="Arial" w:cs="Arial"/>
                <w:sz w:val="24"/>
                <w:szCs w:val="24"/>
              </w:rPr>
            </w:pPr>
          </w:p>
        </w:tc>
        <w:tc>
          <w:tcPr>
            <w:tcW w:w="1417" w:type="dxa"/>
            <w:vAlign w:val="center"/>
          </w:tcPr>
          <w:p w:rsidR="008627BF" w:rsidRPr="00F93D24" w:rsidRDefault="008627BF" w:rsidP="002D70E3">
            <w:pPr>
              <w:pStyle w:val="ConsPlusNormal"/>
              <w:rPr>
                <w:rFonts w:ascii="Arial" w:hAnsi="Arial" w:cs="Arial"/>
                <w:sz w:val="24"/>
                <w:szCs w:val="24"/>
              </w:rPr>
            </w:pPr>
          </w:p>
        </w:tc>
        <w:tc>
          <w:tcPr>
            <w:tcW w:w="1871" w:type="dxa"/>
            <w:vAlign w:val="center"/>
          </w:tcPr>
          <w:p w:rsidR="008627BF" w:rsidRPr="00F93D24" w:rsidRDefault="008627BF" w:rsidP="002D70E3">
            <w:pPr>
              <w:pStyle w:val="ConsPlusNormal"/>
              <w:rPr>
                <w:rFonts w:ascii="Arial" w:hAnsi="Arial" w:cs="Arial"/>
                <w:sz w:val="24"/>
                <w:szCs w:val="24"/>
              </w:rPr>
            </w:pPr>
          </w:p>
        </w:tc>
        <w:tc>
          <w:tcPr>
            <w:tcW w:w="2438" w:type="dxa"/>
            <w:vAlign w:val="center"/>
          </w:tcPr>
          <w:p w:rsidR="008627BF" w:rsidRPr="00F93D24" w:rsidRDefault="008627BF" w:rsidP="002D70E3">
            <w:pPr>
              <w:pStyle w:val="ConsPlusNormal"/>
              <w:rPr>
                <w:rFonts w:ascii="Arial" w:hAnsi="Arial" w:cs="Arial"/>
                <w:sz w:val="24"/>
                <w:szCs w:val="24"/>
              </w:rPr>
            </w:pPr>
          </w:p>
        </w:tc>
        <w:tc>
          <w:tcPr>
            <w:tcW w:w="1757" w:type="dxa"/>
            <w:vAlign w:val="center"/>
          </w:tcPr>
          <w:p w:rsidR="008627BF" w:rsidRPr="00F93D24" w:rsidRDefault="008627BF" w:rsidP="002D70E3">
            <w:pPr>
              <w:pStyle w:val="ConsPlusNormal"/>
              <w:rPr>
                <w:rFonts w:ascii="Arial" w:hAnsi="Arial" w:cs="Arial"/>
                <w:sz w:val="24"/>
                <w:szCs w:val="24"/>
              </w:rPr>
            </w:pPr>
          </w:p>
        </w:tc>
        <w:tc>
          <w:tcPr>
            <w:tcW w:w="1701" w:type="dxa"/>
            <w:vAlign w:val="center"/>
          </w:tcPr>
          <w:p w:rsidR="008627BF" w:rsidRPr="00F93D24" w:rsidRDefault="008627BF" w:rsidP="002D70E3">
            <w:pPr>
              <w:pStyle w:val="ConsPlusNormal"/>
              <w:rPr>
                <w:rFonts w:ascii="Arial" w:hAnsi="Arial" w:cs="Arial"/>
                <w:sz w:val="24"/>
                <w:szCs w:val="24"/>
              </w:rPr>
            </w:pPr>
          </w:p>
        </w:tc>
      </w:tr>
      <w:tr w:rsidR="008627BF" w:rsidRPr="00F93D24" w:rsidTr="00D0529D">
        <w:tc>
          <w:tcPr>
            <w:tcW w:w="567" w:type="dxa"/>
            <w:vAlign w:val="center"/>
          </w:tcPr>
          <w:p w:rsidR="008627BF" w:rsidRPr="00F93D24" w:rsidRDefault="008627BF" w:rsidP="002D70E3">
            <w:pPr>
              <w:pStyle w:val="ConsPlusNormal"/>
              <w:rPr>
                <w:rFonts w:ascii="Arial" w:hAnsi="Arial" w:cs="Arial"/>
                <w:sz w:val="24"/>
                <w:szCs w:val="24"/>
              </w:rPr>
            </w:pPr>
          </w:p>
        </w:tc>
        <w:tc>
          <w:tcPr>
            <w:tcW w:w="1814" w:type="dxa"/>
            <w:vAlign w:val="center"/>
          </w:tcPr>
          <w:p w:rsidR="008627BF" w:rsidRPr="00F93D24" w:rsidRDefault="008627BF" w:rsidP="002D70E3">
            <w:pPr>
              <w:pStyle w:val="ConsPlusNormal"/>
              <w:rPr>
                <w:rFonts w:ascii="Arial" w:hAnsi="Arial" w:cs="Arial"/>
                <w:sz w:val="24"/>
                <w:szCs w:val="24"/>
              </w:rPr>
            </w:pPr>
          </w:p>
        </w:tc>
        <w:tc>
          <w:tcPr>
            <w:tcW w:w="1417" w:type="dxa"/>
            <w:vAlign w:val="center"/>
          </w:tcPr>
          <w:p w:rsidR="008627BF" w:rsidRPr="00F93D24" w:rsidRDefault="008627BF" w:rsidP="002D70E3">
            <w:pPr>
              <w:pStyle w:val="ConsPlusNormal"/>
              <w:rPr>
                <w:rFonts w:ascii="Arial" w:hAnsi="Arial" w:cs="Arial"/>
                <w:sz w:val="24"/>
                <w:szCs w:val="24"/>
              </w:rPr>
            </w:pPr>
          </w:p>
        </w:tc>
        <w:tc>
          <w:tcPr>
            <w:tcW w:w="1871" w:type="dxa"/>
            <w:vAlign w:val="center"/>
          </w:tcPr>
          <w:p w:rsidR="008627BF" w:rsidRPr="00F93D24" w:rsidRDefault="008627BF" w:rsidP="002D70E3">
            <w:pPr>
              <w:pStyle w:val="ConsPlusNormal"/>
              <w:rPr>
                <w:rFonts w:ascii="Arial" w:hAnsi="Arial" w:cs="Arial"/>
                <w:sz w:val="24"/>
                <w:szCs w:val="24"/>
              </w:rPr>
            </w:pPr>
          </w:p>
        </w:tc>
        <w:tc>
          <w:tcPr>
            <w:tcW w:w="2438" w:type="dxa"/>
            <w:vAlign w:val="center"/>
          </w:tcPr>
          <w:p w:rsidR="008627BF" w:rsidRPr="00F93D24" w:rsidRDefault="008627BF" w:rsidP="002D70E3">
            <w:pPr>
              <w:pStyle w:val="ConsPlusNormal"/>
              <w:rPr>
                <w:rFonts w:ascii="Arial" w:hAnsi="Arial" w:cs="Arial"/>
                <w:sz w:val="24"/>
                <w:szCs w:val="24"/>
              </w:rPr>
            </w:pPr>
          </w:p>
        </w:tc>
        <w:tc>
          <w:tcPr>
            <w:tcW w:w="1757" w:type="dxa"/>
            <w:vAlign w:val="center"/>
          </w:tcPr>
          <w:p w:rsidR="008627BF" w:rsidRPr="00F93D24" w:rsidRDefault="008627BF" w:rsidP="002D70E3">
            <w:pPr>
              <w:pStyle w:val="ConsPlusNormal"/>
              <w:rPr>
                <w:rFonts w:ascii="Arial" w:hAnsi="Arial" w:cs="Arial"/>
                <w:sz w:val="24"/>
                <w:szCs w:val="24"/>
              </w:rPr>
            </w:pPr>
          </w:p>
        </w:tc>
        <w:tc>
          <w:tcPr>
            <w:tcW w:w="1701" w:type="dxa"/>
            <w:vAlign w:val="center"/>
          </w:tcPr>
          <w:p w:rsidR="008627BF" w:rsidRPr="00F93D24" w:rsidRDefault="008627BF" w:rsidP="002D70E3">
            <w:pPr>
              <w:pStyle w:val="ConsPlusNormal"/>
              <w:rPr>
                <w:rFonts w:ascii="Arial" w:hAnsi="Arial" w:cs="Arial"/>
                <w:sz w:val="24"/>
                <w:szCs w:val="24"/>
              </w:rPr>
            </w:pPr>
          </w:p>
        </w:tc>
      </w:tr>
      <w:tr w:rsidR="008627BF" w:rsidRPr="00F93D24" w:rsidTr="00D0529D">
        <w:tc>
          <w:tcPr>
            <w:tcW w:w="567" w:type="dxa"/>
            <w:vAlign w:val="center"/>
          </w:tcPr>
          <w:p w:rsidR="008627BF" w:rsidRPr="00F93D24" w:rsidRDefault="008627BF" w:rsidP="002D70E3">
            <w:pPr>
              <w:pStyle w:val="ConsPlusNormal"/>
              <w:rPr>
                <w:rFonts w:ascii="Arial" w:hAnsi="Arial" w:cs="Arial"/>
                <w:sz w:val="24"/>
                <w:szCs w:val="24"/>
              </w:rPr>
            </w:pPr>
          </w:p>
        </w:tc>
        <w:tc>
          <w:tcPr>
            <w:tcW w:w="1814" w:type="dxa"/>
            <w:vAlign w:val="center"/>
          </w:tcPr>
          <w:p w:rsidR="008627BF" w:rsidRPr="00F93D24" w:rsidRDefault="008627BF" w:rsidP="002D70E3">
            <w:pPr>
              <w:pStyle w:val="ConsPlusNormal"/>
              <w:rPr>
                <w:rFonts w:ascii="Arial" w:hAnsi="Arial" w:cs="Arial"/>
                <w:sz w:val="24"/>
                <w:szCs w:val="24"/>
              </w:rPr>
            </w:pPr>
          </w:p>
        </w:tc>
        <w:tc>
          <w:tcPr>
            <w:tcW w:w="1417" w:type="dxa"/>
            <w:vAlign w:val="center"/>
          </w:tcPr>
          <w:p w:rsidR="008627BF" w:rsidRPr="00F93D24" w:rsidRDefault="008627BF" w:rsidP="002D70E3">
            <w:pPr>
              <w:pStyle w:val="ConsPlusNormal"/>
              <w:rPr>
                <w:rFonts w:ascii="Arial" w:hAnsi="Arial" w:cs="Arial"/>
                <w:sz w:val="24"/>
                <w:szCs w:val="24"/>
              </w:rPr>
            </w:pPr>
          </w:p>
        </w:tc>
        <w:tc>
          <w:tcPr>
            <w:tcW w:w="1871" w:type="dxa"/>
            <w:vAlign w:val="center"/>
          </w:tcPr>
          <w:p w:rsidR="008627BF" w:rsidRPr="00F93D24" w:rsidRDefault="008627BF" w:rsidP="002D70E3">
            <w:pPr>
              <w:pStyle w:val="ConsPlusNormal"/>
              <w:rPr>
                <w:rFonts w:ascii="Arial" w:hAnsi="Arial" w:cs="Arial"/>
                <w:sz w:val="24"/>
                <w:szCs w:val="24"/>
              </w:rPr>
            </w:pPr>
          </w:p>
        </w:tc>
        <w:tc>
          <w:tcPr>
            <w:tcW w:w="2438" w:type="dxa"/>
            <w:vAlign w:val="center"/>
          </w:tcPr>
          <w:p w:rsidR="008627BF" w:rsidRPr="00F93D24" w:rsidRDefault="008627BF" w:rsidP="002D70E3">
            <w:pPr>
              <w:pStyle w:val="ConsPlusNormal"/>
              <w:rPr>
                <w:rFonts w:ascii="Arial" w:hAnsi="Arial" w:cs="Arial"/>
                <w:sz w:val="24"/>
                <w:szCs w:val="24"/>
              </w:rPr>
            </w:pPr>
          </w:p>
        </w:tc>
        <w:tc>
          <w:tcPr>
            <w:tcW w:w="1757" w:type="dxa"/>
            <w:vAlign w:val="center"/>
          </w:tcPr>
          <w:p w:rsidR="008627BF" w:rsidRPr="00F93D24" w:rsidRDefault="008627BF" w:rsidP="002D70E3">
            <w:pPr>
              <w:pStyle w:val="ConsPlusNormal"/>
              <w:rPr>
                <w:rFonts w:ascii="Arial" w:hAnsi="Arial" w:cs="Arial"/>
                <w:sz w:val="24"/>
                <w:szCs w:val="24"/>
              </w:rPr>
            </w:pPr>
          </w:p>
        </w:tc>
        <w:tc>
          <w:tcPr>
            <w:tcW w:w="1701" w:type="dxa"/>
            <w:vAlign w:val="center"/>
          </w:tcPr>
          <w:p w:rsidR="008627BF" w:rsidRPr="00F93D24" w:rsidRDefault="008627BF" w:rsidP="002D70E3">
            <w:pPr>
              <w:pStyle w:val="ConsPlusNormal"/>
              <w:rPr>
                <w:rFonts w:ascii="Arial" w:hAnsi="Arial" w:cs="Arial"/>
                <w:sz w:val="24"/>
                <w:szCs w:val="24"/>
              </w:rPr>
            </w:pPr>
          </w:p>
        </w:tc>
      </w:tr>
    </w:tbl>
    <w:p w:rsidR="00A93E8C" w:rsidRDefault="00A93E8C" w:rsidP="00A24C73">
      <w:pPr>
        <w:pStyle w:val="ConsPlusNormal"/>
        <w:jc w:val="right"/>
        <w:rPr>
          <w:rFonts w:ascii="Arial" w:hAnsi="Arial" w:cs="Arial"/>
          <w:color w:val="000000" w:themeColor="text1"/>
          <w:sz w:val="24"/>
          <w:szCs w:val="24"/>
        </w:rPr>
        <w:sectPr w:rsidR="00A93E8C" w:rsidSect="00A93E8C">
          <w:pgSz w:w="16840" w:h="11907" w:orient="landscape"/>
          <w:pgMar w:top="851" w:right="1134" w:bottom="1701" w:left="1134" w:header="0" w:footer="0" w:gutter="0"/>
          <w:cols w:space="720"/>
        </w:sectPr>
      </w:pPr>
    </w:p>
    <w:p w:rsidR="00A24C73" w:rsidRPr="00A20137" w:rsidRDefault="00077B64" w:rsidP="00A24C73">
      <w:pPr>
        <w:pStyle w:val="ConsPlusNormal"/>
        <w:jc w:val="right"/>
        <w:rPr>
          <w:rFonts w:ascii="Arial" w:hAnsi="Arial" w:cs="Arial"/>
          <w:color w:val="000000" w:themeColor="text1"/>
          <w:sz w:val="24"/>
          <w:szCs w:val="24"/>
        </w:rPr>
      </w:pPr>
      <w:r w:rsidRPr="00A20137">
        <w:rPr>
          <w:rFonts w:ascii="Arial" w:hAnsi="Arial" w:cs="Arial"/>
          <w:color w:val="000000" w:themeColor="text1"/>
          <w:sz w:val="24"/>
          <w:szCs w:val="24"/>
        </w:rPr>
        <w:lastRenderedPageBreak/>
        <w:t xml:space="preserve">Приложение </w:t>
      </w:r>
      <w:r w:rsidR="00480BED" w:rsidRPr="00A20137">
        <w:rPr>
          <w:rFonts w:ascii="Arial" w:hAnsi="Arial" w:cs="Arial"/>
          <w:color w:val="000000" w:themeColor="text1"/>
          <w:sz w:val="24"/>
          <w:szCs w:val="24"/>
        </w:rPr>
        <w:t>№</w:t>
      </w:r>
      <w:r w:rsidR="00BE7BFA">
        <w:rPr>
          <w:rFonts w:ascii="Arial" w:hAnsi="Arial" w:cs="Arial"/>
          <w:color w:val="000000" w:themeColor="text1"/>
          <w:sz w:val="24"/>
          <w:szCs w:val="24"/>
        </w:rPr>
        <w:t xml:space="preserve"> 3</w:t>
      </w:r>
    </w:p>
    <w:p w:rsidR="00A24C73" w:rsidRPr="00A20137" w:rsidRDefault="00A24C73" w:rsidP="00A24C73">
      <w:pPr>
        <w:pStyle w:val="ConsPlusNormal"/>
        <w:jc w:val="right"/>
        <w:rPr>
          <w:rFonts w:ascii="Arial" w:hAnsi="Arial" w:cs="Arial"/>
          <w:color w:val="000000" w:themeColor="text1"/>
          <w:sz w:val="24"/>
          <w:szCs w:val="24"/>
        </w:rPr>
      </w:pPr>
      <w:r w:rsidRPr="00A20137">
        <w:rPr>
          <w:rFonts w:ascii="Arial" w:hAnsi="Arial" w:cs="Arial"/>
          <w:color w:val="000000" w:themeColor="text1"/>
          <w:sz w:val="24"/>
          <w:szCs w:val="24"/>
        </w:rPr>
        <w:t>к Административному регламенту</w:t>
      </w:r>
    </w:p>
    <w:p w:rsidR="00A24C73" w:rsidRPr="00A20137" w:rsidRDefault="00A24C73" w:rsidP="00A24C73">
      <w:pPr>
        <w:pStyle w:val="ConsPlusNormal"/>
        <w:jc w:val="center"/>
        <w:rPr>
          <w:rFonts w:ascii="Arial" w:hAnsi="Arial" w:cs="Arial"/>
          <w:color w:val="000000" w:themeColor="text1"/>
          <w:sz w:val="24"/>
          <w:szCs w:val="24"/>
        </w:rPr>
      </w:pPr>
    </w:p>
    <w:p w:rsidR="00A24C73" w:rsidRPr="00A20137" w:rsidRDefault="00A24C73" w:rsidP="00A24C73">
      <w:pPr>
        <w:pStyle w:val="ConsPlusNormal"/>
        <w:jc w:val="center"/>
        <w:rPr>
          <w:rFonts w:ascii="Arial" w:hAnsi="Arial" w:cs="Arial"/>
          <w:color w:val="000000" w:themeColor="text1"/>
        </w:rPr>
      </w:pPr>
    </w:p>
    <w:p w:rsidR="001D29C3" w:rsidRPr="00A20137" w:rsidRDefault="001D29C3" w:rsidP="00A24C73">
      <w:pPr>
        <w:pStyle w:val="ConsPlusNormal"/>
        <w:jc w:val="center"/>
        <w:rPr>
          <w:rFonts w:ascii="Arial" w:hAnsi="Arial" w:cs="Arial"/>
          <w:color w:val="000000" w:themeColor="text1"/>
        </w:rPr>
      </w:pPr>
    </w:p>
    <w:p w:rsidR="00A24C73" w:rsidRPr="00A20137" w:rsidRDefault="00A24C73" w:rsidP="00A24C73">
      <w:pPr>
        <w:pStyle w:val="ConsPlusNormal"/>
        <w:jc w:val="center"/>
        <w:rPr>
          <w:rFonts w:ascii="Arial" w:hAnsi="Arial" w:cs="Arial"/>
          <w:b/>
          <w:color w:val="000000" w:themeColor="text1"/>
          <w:sz w:val="24"/>
          <w:szCs w:val="24"/>
        </w:rPr>
      </w:pPr>
      <w:r w:rsidRPr="00A20137">
        <w:rPr>
          <w:rFonts w:ascii="Arial" w:hAnsi="Arial" w:cs="Arial"/>
          <w:b/>
          <w:color w:val="000000" w:themeColor="text1"/>
          <w:sz w:val="24"/>
          <w:szCs w:val="24"/>
        </w:rPr>
        <w:t>РАСПИСКА</w:t>
      </w:r>
    </w:p>
    <w:p w:rsidR="00A24C73" w:rsidRPr="00A20137" w:rsidRDefault="00A24C73" w:rsidP="00A24C73">
      <w:pPr>
        <w:pStyle w:val="ConsPlusNormal"/>
        <w:jc w:val="center"/>
        <w:rPr>
          <w:rFonts w:ascii="Arial" w:hAnsi="Arial" w:cs="Arial"/>
          <w:b/>
          <w:color w:val="000000" w:themeColor="text1"/>
          <w:sz w:val="24"/>
          <w:szCs w:val="24"/>
        </w:rPr>
      </w:pPr>
      <w:r w:rsidRPr="00A20137">
        <w:rPr>
          <w:rFonts w:ascii="Arial" w:hAnsi="Arial" w:cs="Arial"/>
          <w:b/>
          <w:color w:val="000000" w:themeColor="text1"/>
          <w:sz w:val="24"/>
          <w:szCs w:val="24"/>
        </w:rPr>
        <w:t>В ПОЛУЧЕНИИ ДОКУМЕНТОВ</w:t>
      </w:r>
    </w:p>
    <w:p w:rsidR="00A24C73" w:rsidRPr="00A20137" w:rsidRDefault="00A24C73" w:rsidP="0001267E">
      <w:pPr>
        <w:pStyle w:val="ConsPlusNormal"/>
        <w:jc w:val="both"/>
        <w:rPr>
          <w:rFonts w:ascii="Arial" w:hAnsi="Arial" w:cs="Arial"/>
          <w:color w:val="000000" w:themeColor="text1"/>
        </w:rPr>
      </w:pP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1. Заявление  о принятии  на  учет, подписанное всеми совершеннолетними</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дееспособными членами семьи.</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2. Паспорта    или    иные   документы,   удостоверяющие   личность   </w:t>
      </w:r>
      <w:proofErr w:type="spellStart"/>
      <w:r w:rsidRPr="00A20137">
        <w:rPr>
          <w:rFonts w:ascii="Arial" w:hAnsi="Arial" w:cs="Arial"/>
          <w:color w:val="000000" w:themeColor="text1"/>
          <w:sz w:val="24"/>
          <w:szCs w:val="24"/>
        </w:rPr>
        <w:t>иподтверждающие</w:t>
      </w:r>
      <w:proofErr w:type="spellEnd"/>
      <w:r w:rsidRPr="00A20137">
        <w:rPr>
          <w:rFonts w:ascii="Arial" w:hAnsi="Arial" w:cs="Arial"/>
          <w:color w:val="000000" w:themeColor="text1"/>
          <w:sz w:val="24"/>
          <w:szCs w:val="24"/>
        </w:rPr>
        <w:t xml:space="preserve">  гражданство  Российской  Федерации  Заявителя  и членов его</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семьи (ксерокопии сверены с оригиналами и приобщены к учетному делу).</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3. Документы,  содержащие  сведения  о  составе семьи и степени родства</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w:t>
      </w:r>
      <w:r w:rsidR="00B0315A" w:rsidRPr="00A20137">
        <w:rPr>
          <w:rFonts w:ascii="Arial" w:hAnsi="Arial" w:cs="Arial"/>
          <w:color w:val="000000" w:themeColor="text1"/>
        </w:rPr>
        <w:t>__________</w:t>
      </w:r>
      <w:r w:rsidRPr="00A20137">
        <w:rPr>
          <w:rFonts w:ascii="Arial" w:hAnsi="Arial" w:cs="Arial"/>
          <w:color w:val="000000" w:themeColor="text1"/>
        </w:rPr>
        <w:t>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 xml:space="preserve">                              (указать, какие)</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4. Документы, подтверждающие  принадлежность к членам  семьи  Заявителя</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w:t>
      </w:r>
      <w:r w:rsidR="00B0315A" w:rsidRPr="00A20137">
        <w:rPr>
          <w:rFonts w:ascii="Arial" w:hAnsi="Arial" w:cs="Arial"/>
          <w:color w:val="000000" w:themeColor="text1"/>
        </w:rPr>
        <w:t>_________</w:t>
      </w:r>
      <w:r w:rsidRPr="00A20137">
        <w:rPr>
          <w:rFonts w:ascii="Arial" w:hAnsi="Arial" w:cs="Arial"/>
          <w:color w:val="000000" w:themeColor="text1"/>
        </w:rPr>
        <w:t>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__________________________________________________________________________</w:t>
      </w:r>
      <w:r w:rsidR="00B0315A" w:rsidRPr="00A20137">
        <w:rPr>
          <w:rFonts w:ascii="Arial" w:hAnsi="Arial" w:cs="Arial"/>
          <w:color w:val="000000" w:themeColor="text1"/>
        </w:rPr>
        <w:t>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5. Документы, содержащие сведения  о  жилищной  обеспеченности, на всех</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членов семьи, включая несовершеннолетних</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w:t>
      </w:r>
      <w:r w:rsidR="00B0315A" w:rsidRPr="00A20137">
        <w:rPr>
          <w:rFonts w:ascii="Arial" w:hAnsi="Arial" w:cs="Arial"/>
          <w:color w:val="000000" w:themeColor="text1"/>
        </w:rPr>
        <w:t>____</w:t>
      </w:r>
      <w:r w:rsidRPr="00A20137">
        <w:rPr>
          <w:rFonts w:ascii="Arial" w:hAnsi="Arial" w:cs="Arial"/>
          <w:color w:val="000000" w:themeColor="text1"/>
        </w:rPr>
        <w:t>______________</w:t>
      </w:r>
      <w:r w:rsidR="00B0315A" w:rsidRPr="00A20137">
        <w:rPr>
          <w:rFonts w:ascii="Arial" w:hAnsi="Arial" w:cs="Arial"/>
          <w:color w:val="000000" w:themeColor="text1"/>
        </w:rPr>
        <w:t>_____</w:t>
      </w:r>
      <w:r w:rsidRPr="00A20137">
        <w:rPr>
          <w:rFonts w:ascii="Arial" w:hAnsi="Arial" w:cs="Arial"/>
          <w:color w:val="000000" w:themeColor="text1"/>
        </w:rPr>
        <w:t>_______________________________________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w:t>
      </w:r>
      <w:r w:rsidR="00B0315A" w:rsidRPr="00A20137">
        <w:rPr>
          <w:rFonts w:ascii="Arial" w:hAnsi="Arial" w:cs="Arial"/>
          <w:color w:val="000000" w:themeColor="text1"/>
        </w:rPr>
        <w:t>__________</w:t>
      </w:r>
      <w:r w:rsidRPr="00A20137">
        <w:rPr>
          <w:rFonts w:ascii="Arial" w:hAnsi="Arial" w:cs="Arial"/>
          <w:color w:val="000000" w:themeColor="text1"/>
        </w:rPr>
        <w:t>____________________________________________.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6. Документы,  содержащие  сведения  о  доходах  Заявителя и членов </w:t>
      </w:r>
      <w:proofErr w:type="spellStart"/>
      <w:r w:rsidRPr="00A20137">
        <w:rPr>
          <w:rFonts w:ascii="Arial" w:hAnsi="Arial" w:cs="Arial"/>
          <w:color w:val="000000" w:themeColor="text1"/>
          <w:sz w:val="24"/>
          <w:szCs w:val="24"/>
        </w:rPr>
        <w:t>егосемьи</w:t>
      </w:r>
      <w:proofErr w:type="spellEnd"/>
      <w:r w:rsidRPr="00A20137">
        <w:rPr>
          <w:rFonts w:ascii="Arial" w:hAnsi="Arial" w:cs="Arial"/>
          <w:color w:val="000000" w:themeColor="text1"/>
          <w:sz w:val="24"/>
          <w:szCs w:val="24"/>
        </w:rPr>
        <w:t>, представлены (не представлены)</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w:t>
      </w:r>
      <w:r w:rsidR="00733FB5" w:rsidRPr="00A20137">
        <w:rPr>
          <w:rFonts w:ascii="Arial" w:hAnsi="Arial" w:cs="Arial"/>
          <w:color w:val="000000" w:themeColor="text1"/>
        </w:rPr>
        <w:t>__________</w:t>
      </w:r>
      <w:r w:rsidRPr="00A20137">
        <w:rPr>
          <w:rFonts w:ascii="Arial" w:hAnsi="Arial" w:cs="Arial"/>
          <w:color w:val="000000" w:themeColor="text1"/>
        </w:rPr>
        <w:t>_____________________________________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w:t>
      </w:r>
      <w:r w:rsidR="00733FB5" w:rsidRPr="00A20137">
        <w:rPr>
          <w:rFonts w:ascii="Arial" w:hAnsi="Arial" w:cs="Arial"/>
          <w:color w:val="000000" w:themeColor="text1"/>
        </w:rPr>
        <w:t>_________</w:t>
      </w:r>
      <w:r w:rsidRPr="00A20137">
        <w:rPr>
          <w:rFonts w:ascii="Arial" w:hAnsi="Arial" w:cs="Arial"/>
          <w:color w:val="000000" w:themeColor="text1"/>
        </w:rPr>
        <w:t>____________________________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w:t>
      </w:r>
      <w:r w:rsidR="00733FB5" w:rsidRPr="00A20137">
        <w:rPr>
          <w:rFonts w:ascii="Arial" w:hAnsi="Arial" w:cs="Arial"/>
          <w:color w:val="000000" w:themeColor="text1"/>
        </w:rPr>
        <w:t>_________</w:t>
      </w:r>
      <w:r w:rsidRPr="00A20137">
        <w:rPr>
          <w:rFonts w:ascii="Arial" w:hAnsi="Arial" w:cs="Arial"/>
          <w:color w:val="000000" w:themeColor="text1"/>
        </w:rPr>
        <w:t>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w:t>
      </w:r>
      <w:r w:rsidR="00733FB5" w:rsidRPr="00A20137">
        <w:rPr>
          <w:rFonts w:ascii="Arial" w:hAnsi="Arial" w:cs="Arial"/>
          <w:color w:val="000000" w:themeColor="text1"/>
        </w:rPr>
        <w:t>_________</w:t>
      </w:r>
      <w:r w:rsidRPr="00A20137">
        <w:rPr>
          <w:rFonts w:ascii="Arial" w:hAnsi="Arial" w:cs="Arial"/>
          <w:color w:val="000000" w:themeColor="text1"/>
        </w:rPr>
        <w:t>_________.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7. Документы, содержащие сведения о стоимости имущества, находящегося </w:t>
      </w:r>
      <w:proofErr w:type="gramStart"/>
      <w:r w:rsidRPr="00A20137">
        <w:rPr>
          <w:rFonts w:ascii="Arial" w:hAnsi="Arial" w:cs="Arial"/>
          <w:color w:val="000000" w:themeColor="text1"/>
          <w:sz w:val="24"/>
          <w:szCs w:val="24"/>
        </w:rPr>
        <w:t>в</w:t>
      </w:r>
      <w:proofErr w:type="gramEnd"/>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собственности Заявителя и членов его семьи, представлены (не представлены)</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_____________________________________________________________________</w:t>
      </w:r>
      <w:r w:rsidR="00EE3CDD" w:rsidRPr="00A20137">
        <w:rPr>
          <w:rFonts w:ascii="Arial" w:hAnsi="Arial" w:cs="Arial"/>
          <w:color w:val="000000" w:themeColor="text1"/>
        </w:rPr>
        <w:t>_________</w:t>
      </w:r>
      <w:r w:rsidRPr="00A20137">
        <w:rPr>
          <w:rFonts w:ascii="Arial" w:hAnsi="Arial" w:cs="Arial"/>
          <w:color w:val="000000" w:themeColor="text1"/>
        </w:rPr>
        <w:t>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w:t>
      </w:r>
      <w:r w:rsidR="00EE3CDD" w:rsidRPr="00A20137">
        <w:rPr>
          <w:rFonts w:ascii="Arial" w:hAnsi="Arial" w:cs="Arial"/>
          <w:color w:val="000000" w:themeColor="text1"/>
        </w:rPr>
        <w:t>_____</w:t>
      </w:r>
      <w:r w:rsidRPr="00A20137">
        <w:rPr>
          <w:rFonts w:ascii="Arial" w:hAnsi="Arial" w:cs="Arial"/>
          <w:color w:val="000000" w:themeColor="text1"/>
        </w:rPr>
        <w:t>_________</w:t>
      </w:r>
      <w:r w:rsidR="00EE3CDD" w:rsidRPr="00A20137">
        <w:rPr>
          <w:rFonts w:ascii="Arial" w:hAnsi="Arial" w:cs="Arial"/>
          <w:color w:val="000000" w:themeColor="text1"/>
        </w:rPr>
        <w:t>____</w:t>
      </w:r>
      <w:r w:rsidRPr="00A20137">
        <w:rPr>
          <w:rFonts w:ascii="Arial" w:hAnsi="Arial" w:cs="Arial"/>
          <w:color w:val="000000" w:themeColor="text1"/>
        </w:rPr>
        <w:t>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___________________________________________________________________________</w:t>
      </w:r>
      <w:r w:rsidR="00EE3CDD" w:rsidRPr="00A20137">
        <w:rPr>
          <w:rFonts w:ascii="Arial" w:hAnsi="Arial" w:cs="Arial"/>
          <w:color w:val="000000" w:themeColor="text1"/>
        </w:rPr>
        <w:t>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__________________________________________________________________________</w:t>
      </w:r>
      <w:r w:rsidR="00EE3CDD" w:rsidRPr="00A20137">
        <w:rPr>
          <w:rFonts w:ascii="Arial" w:hAnsi="Arial" w:cs="Arial"/>
          <w:color w:val="000000" w:themeColor="text1"/>
        </w:rPr>
        <w:t>_________</w:t>
      </w:r>
      <w:r w:rsidRPr="00A20137">
        <w:rPr>
          <w:rFonts w:ascii="Arial" w:hAnsi="Arial" w:cs="Arial"/>
          <w:color w:val="000000" w:themeColor="text1"/>
        </w:rPr>
        <w:t>.</w:t>
      </w:r>
    </w:p>
    <w:p w:rsidR="0001267E" w:rsidRPr="00A20137" w:rsidRDefault="0001267E" w:rsidP="00DC4A4F">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8. Документы,  подтверждающие  наличие  льгот  по  предоставлению </w:t>
      </w:r>
      <w:proofErr w:type="spellStart"/>
      <w:r w:rsidRPr="00A20137">
        <w:rPr>
          <w:rFonts w:ascii="Arial" w:hAnsi="Arial" w:cs="Arial"/>
          <w:color w:val="000000" w:themeColor="text1"/>
          <w:sz w:val="24"/>
          <w:szCs w:val="24"/>
        </w:rPr>
        <w:t>жилыхпомещений</w:t>
      </w:r>
      <w:proofErr w:type="spellEnd"/>
      <w:r w:rsidRPr="00A20137">
        <w:rPr>
          <w:rFonts w:ascii="Arial" w:hAnsi="Arial" w:cs="Arial"/>
          <w:color w:val="000000" w:themeColor="text1"/>
          <w:sz w:val="24"/>
          <w:szCs w:val="24"/>
        </w:rPr>
        <w:t xml:space="preserve">, для  лиц,  имеющих  соответствующие  льготы на получение  </w:t>
      </w:r>
      <w:proofErr w:type="spellStart"/>
      <w:r w:rsidRPr="00A20137">
        <w:rPr>
          <w:rFonts w:ascii="Arial" w:hAnsi="Arial" w:cs="Arial"/>
          <w:color w:val="000000" w:themeColor="text1"/>
          <w:sz w:val="24"/>
          <w:szCs w:val="24"/>
        </w:rPr>
        <w:t>жилогопомещения</w:t>
      </w:r>
      <w:proofErr w:type="spellEnd"/>
      <w:r w:rsidRPr="00A20137">
        <w:rPr>
          <w:rFonts w:ascii="Arial" w:hAnsi="Arial" w:cs="Arial"/>
          <w:color w:val="000000" w:themeColor="text1"/>
          <w:sz w:val="24"/>
          <w:szCs w:val="24"/>
        </w:rPr>
        <w:t xml:space="preserve">  вне  очереди,  право  на  дополнительную  жилую  площадь  и т.д.</w:t>
      </w:r>
    </w:p>
    <w:p w:rsidR="0001267E" w:rsidRPr="00A20137" w:rsidRDefault="0001267E" w:rsidP="00DC4A4F">
      <w:pPr>
        <w:pStyle w:val="ConsPlusNonformat"/>
        <w:jc w:val="both"/>
        <w:rPr>
          <w:rFonts w:ascii="Arial" w:hAnsi="Arial" w:cs="Arial"/>
          <w:color w:val="000000" w:themeColor="text1"/>
        </w:rPr>
      </w:pPr>
      <w:r w:rsidRPr="00A20137">
        <w:rPr>
          <w:rFonts w:ascii="Arial" w:hAnsi="Arial" w:cs="Arial"/>
          <w:color w:val="000000" w:themeColor="text1"/>
          <w:sz w:val="24"/>
          <w:szCs w:val="24"/>
        </w:rPr>
        <w:t>(ксерокопии сверены с оригиналом и приобщены к учетному делу)</w:t>
      </w:r>
      <w:r w:rsidRPr="00A20137">
        <w:rPr>
          <w:rFonts w:ascii="Arial" w:hAnsi="Arial" w:cs="Arial"/>
          <w:color w:val="000000" w:themeColor="text1"/>
        </w:rPr>
        <w:t xml:space="preserve"> 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_______________________________________________________________________</w:t>
      </w:r>
      <w:r w:rsidR="005C1948" w:rsidRPr="00A20137">
        <w:rPr>
          <w:rFonts w:ascii="Arial" w:hAnsi="Arial" w:cs="Arial"/>
          <w:color w:val="000000" w:themeColor="text1"/>
        </w:rPr>
        <w:t>_______</w:t>
      </w:r>
      <w:r w:rsidRPr="00A20137">
        <w:rPr>
          <w:rFonts w:ascii="Arial" w:hAnsi="Arial" w:cs="Arial"/>
          <w:color w:val="000000" w:themeColor="text1"/>
        </w:rPr>
        <w:t>___.</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    9. Иные документы, предъявленные  Заявителем и приобщенные  к  </w:t>
      </w:r>
      <w:proofErr w:type="gramStart"/>
      <w:r w:rsidRPr="00A20137">
        <w:rPr>
          <w:rFonts w:ascii="Arial" w:hAnsi="Arial" w:cs="Arial"/>
          <w:color w:val="000000" w:themeColor="text1"/>
          <w:sz w:val="24"/>
          <w:szCs w:val="24"/>
        </w:rPr>
        <w:t>учетному</w:t>
      </w:r>
      <w:proofErr w:type="gramEnd"/>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sz w:val="24"/>
          <w:szCs w:val="24"/>
        </w:rPr>
        <w:t>делу:</w:t>
      </w:r>
      <w:r w:rsidRPr="00A20137">
        <w:rPr>
          <w:rFonts w:ascii="Arial" w:hAnsi="Arial" w:cs="Arial"/>
          <w:color w:val="000000" w:themeColor="text1"/>
        </w:rPr>
        <w:t xml:space="preserve"> ______________________________________________</w:t>
      </w:r>
      <w:r w:rsidR="005C1948" w:rsidRPr="00A20137">
        <w:rPr>
          <w:rFonts w:ascii="Arial" w:hAnsi="Arial" w:cs="Arial"/>
          <w:color w:val="000000" w:themeColor="text1"/>
        </w:rPr>
        <w:t>_________</w:t>
      </w:r>
      <w:r w:rsidRPr="00A20137">
        <w:rPr>
          <w:rFonts w:ascii="Arial" w:hAnsi="Arial" w:cs="Arial"/>
          <w:color w:val="000000" w:themeColor="text1"/>
        </w:rPr>
        <w:t>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w:t>
      </w:r>
      <w:r w:rsidR="005C1948" w:rsidRPr="00A20137">
        <w:rPr>
          <w:rFonts w:ascii="Arial" w:hAnsi="Arial" w:cs="Arial"/>
          <w:color w:val="000000" w:themeColor="text1"/>
        </w:rPr>
        <w:t>_________</w:t>
      </w:r>
      <w:r w:rsidRPr="00A20137">
        <w:rPr>
          <w:rFonts w:ascii="Arial" w:hAnsi="Arial" w:cs="Arial"/>
          <w:color w:val="000000" w:themeColor="text1"/>
        </w:rPr>
        <w:t>______________________________________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w:t>
      </w:r>
      <w:r w:rsidR="005C1948" w:rsidRPr="00A20137">
        <w:rPr>
          <w:rFonts w:ascii="Arial" w:hAnsi="Arial" w:cs="Arial"/>
          <w:color w:val="000000" w:themeColor="text1"/>
        </w:rPr>
        <w:t>_________</w:t>
      </w:r>
      <w:r w:rsidRPr="00A20137">
        <w:rPr>
          <w:rFonts w:ascii="Arial" w:hAnsi="Arial" w:cs="Arial"/>
          <w:color w:val="000000" w:themeColor="text1"/>
        </w:rPr>
        <w:t>_____________________________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w:t>
      </w:r>
      <w:r w:rsidR="005C1948" w:rsidRPr="00A20137">
        <w:rPr>
          <w:rFonts w:ascii="Arial" w:hAnsi="Arial" w:cs="Arial"/>
          <w:color w:val="000000" w:themeColor="text1"/>
        </w:rPr>
        <w:t>__________</w:t>
      </w:r>
      <w:r w:rsidRPr="00A20137">
        <w:rPr>
          <w:rFonts w:ascii="Arial" w:hAnsi="Arial" w:cs="Arial"/>
          <w:color w:val="000000" w:themeColor="text1"/>
        </w:rPr>
        <w:t>__________________.</w:t>
      </w:r>
    </w:p>
    <w:p w:rsidR="0001267E" w:rsidRPr="00A20137" w:rsidRDefault="0001267E" w:rsidP="0001267E">
      <w:pPr>
        <w:pStyle w:val="ConsPlusNonformat"/>
        <w:jc w:val="both"/>
        <w:rPr>
          <w:rFonts w:ascii="Arial" w:hAnsi="Arial" w:cs="Arial"/>
          <w:color w:val="000000" w:themeColor="text1"/>
        </w:rPr>
      </w:pP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Принял: ______________________________________________________________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(Ф.И.О. и должность работника, принявшего документы)</w:t>
      </w: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Заявитель: _______________________________________________________________</w:t>
      </w:r>
      <w:r w:rsidR="00B0315A" w:rsidRPr="00A20137">
        <w:rPr>
          <w:rFonts w:ascii="Arial" w:hAnsi="Arial" w:cs="Arial"/>
          <w:color w:val="000000" w:themeColor="text1"/>
          <w:sz w:val="24"/>
          <w:szCs w:val="24"/>
        </w:rPr>
        <w:t>_____</w:t>
      </w:r>
      <w:r w:rsidRPr="00A20137">
        <w:rPr>
          <w:rFonts w:ascii="Arial" w:hAnsi="Arial" w:cs="Arial"/>
          <w:color w:val="000000" w:themeColor="text1"/>
          <w:sz w:val="24"/>
          <w:szCs w:val="24"/>
        </w:rPr>
        <w:t>_</w:t>
      </w:r>
    </w:p>
    <w:p w:rsidR="0001267E" w:rsidRPr="00A20137" w:rsidRDefault="0001267E" w:rsidP="0001267E">
      <w:pPr>
        <w:pStyle w:val="ConsPlusNonformat"/>
        <w:jc w:val="both"/>
        <w:rPr>
          <w:rFonts w:ascii="Arial" w:hAnsi="Arial" w:cs="Arial"/>
          <w:color w:val="000000" w:themeColor="text1"/>
          <w:sz w:val="24"/>
          <w:szCs w:val="24"/>
        </w:rPr>
      </w:pPr>
    </w:p>
    <w:p w:rsidR="0001267E" w:rsidRPr="00A20137" w:rsidRDefault="0001267E" w:rsidP="0001267E">
      <w:pPr>
        <w:pStyle w:val="ConsPlusNonformat"/>
        <w:jc w:val="both"/>
        <w:rPr>
          <w:rFonts w:ascii="Arial" w:hAnsi="Arial" w:cs="Arial"/>
          <w:color w:val="000000" w:themeColor="text1"/>
          <w:sz w:val="24"/>
          <w:szCs w:val="24"/>
        </w:rPr>
      </w:pPr>
      <w:r w:rsidRPr="00A20137">
        <w:rPr>
          <w:rFonts w:ascii="Arial" w:hAnsi="Arial" w:cs="Arial"/>
          <w:color w:val="000000" w:themeColor="text1"/>
          <w:sz w:val="24"/>
          <w:szCs w:val="24"/>
        </w:rPr>
        <w:t xml:space="preserve">Дата </w:t>
      </w:r>
      <w:r w:rsidR="00DC4A4F" w:rsidRPr="00A20137">
        <w:rPr>
          <w:rFonts w:ascii="Arial" w:hAnsi="Arial" w:cs="Arial"/>
          <w:color w:val="000000" w:themeColor="text1"/>
          <w:sz w:val="24"/>
          <w:szCs w:val="24"/>
        </w:rPr>
        <w:t>«__»</w:t>
      </w:r>
      <w:r w:rsidRPr="00A20137">
        <w:rPr>
          <w:rFonts w:ascii="Arial" w:hAnsi="Arial" w:cs="Arial"/>
          <w:color w:val="000000" w:themeColor="text1"/>
          <w:sz w:val="24"/>
          <w:szCs w:val="24"/>
        </w:rPr>
        <w:t xml:space="preserve"> _____________ 20_</w:t>
      </w:r>
      <w:r w:rsidR="00DC4A4F" w:rsidRPr="00A20137">
        <w:rPr>
          <w:rFonts w:ascii="Arial" w:hAnsi="Arial" w:cs="Arial"/>
          <w:color w:val="000000" w:themeColor="text1"/>
          <w:sz w:val="24"/>
          <w:szCs w:val="24"/>
        </w:rPr>
        <w:t>_</w:t>
      </w:r>
      <w:r w:rsidRPr="00A20137">
        <w:rPr>
          <w:rFonts w:ascii="Arial" w:hAnsi="Arial" w:cs="Arial"/>
          <w:color w:val="000000" w:themeColor="text1"/>
          <w:sz w:val="24"/>
          <w:szCs w:val="24"/>
        </w:rPr>
        <w:t>г.</w:t>
      </w:r>
    </w:p>
    <w:p w:rsidR="0001267E" w:rsidRPr="00A20137" w:rsidRDefault="0001267E" w:rsidP="0001267E">
      <w:pPr>
        <w:rPr>
          <w:rFonts w:ascii="Arial" w:hAnsi="Arial" w:cs="Arial"/>
          <w:color w:val="000000" w:themeColor="text1"/>
        </w:rPr>
        <w:sectPr w:rsidR="0001267E" w:rsidRPr="00A20137" w:rsidSect="00BE7BFA">
          <w:pgSz w:w="11907" w:h="16840"/>
          <w:pgMar w:top="1134" w:right="850" w:bottom="1134" w:left="851" w:header="0" w:footer="0" w:gutter="0"/>
          <w:cols w:space="720"/>
        </w:sectPr>
      </w:pPr>
    </w:p>
    <w:tbl>
      <w:tblPr>
        <w:tblpPr w:leftFromText="180" w:rightFromText="180" w:horzAnchor="margin" w:tblpY="825"/>
        <w:tblW w:w="0" w:type="auto"/>
        <w:tblLook w:val="04A0"/>
      </w:tblPr>
      <w:tblGrid>
        <w:gridCol w:w="4782"/>
        <w:gridCol w:w="4789"/>
      </w:tblGrid>
      <w:tr w:rsidR="00E117C1" w:rsidRPr="00CA27FE" w:rsidTr="00E117C1">
        <w:tc>
          <w:tcPr>
            <w:tcW w:w="4782" w:type="dxa"/>
          </w:tcPr>
          <w:p w:rsidR="00E117C1" w:rsidRDefault="00E117C1" w:rsidP="00E117C1">
            <w:pPr>
              <w:jc w:val="center"/>
              <w:rPr>
                <w:b/>
              </w:rPr>
            </w:pPr>
            <w:bookmarkStart w:id="39" w:name="P902"/>
            <w:bookmarkEnd w:id="39"/>
            <w:r>
              <w:rPr>
                <w:b/>
                <w:noProof/>
              </w:rPr>
              <w:lastRenderedPageBreak/>
              <w:drawing>
                <wp:inline distT="0" distB="0" distL="0" distR="0">
                  <wp:extent cx="447675" cy="561975"/>
                  <wp:effectExtent l="0" t="0" r="9525" b="9525"/>
                  <wp:docPr id="2" name="Рисунок 2"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E117C1" w:rsidRPr="00EA39B1" w:rsidRDefault="00E117C1" w:rsidP="00E117C1">
            <w:pPr>
              <w:jc w:val="center"/>
              <w:rPr>
                <w:b/>
              </w:rPr>
            </w:pPr>
            <w:r w:rsidRPr="00EA39B1">
              <w:rPr>
                <w:b/>
              </w:rPr>
              <w:t>АДМИНИСТРАЦИЯ</w:t>
            </w:r>
          </w:p>
          <w:p w:rsidR="00E117C1" w:rsidRPr="00EA39B1" w:rsidRDefault="00E117C1" w:rsidP="00E117C1">
            <w:pPr>
              <w:jc w:val="center"/>
              <w:rPr>
                <w:b/>
              </w:rPr>
            </w:pPr>
            <w:r w:rsidRPr="00EA39B1">
              <w:rPr>
                <w:b/>
              </w:rPr>
              <w:t>МУНИЦИПАЛЬНОГО ОБРАЗОВАНИЯ</w:t>
            </w:r>
          </w:p>
          <w:p w:rsidR="00E117C1" w:rsidRPr="00EA39B1" w:rsidRDefault="00E117C1" w:rsidP="00E117C1">
            <w:pPr>
              <w:jc w:val="center"/>
              <w:rPr>
                <w:b/>
              </w:rPr>
            </w:pPr>
            <w:r w:rsidRPr="00EA39B1">
              <w:rPr>
                <w:b/>
              </w:rPr>
              <w:t>ГОРОДСКОЕ ПОСЕЛЕНИЕ ПЕЧЕНГА</w:t>
            </w:r>
          </w:p>
          <w:p w:rsidR="00E117C1" w:rsidRPr="00EA39B1" w:rsidRDefault="00E117C1" w:rsidP="00E117C1">
            <w:pPr>
              <w:jc w:val="center"/>
              <w:rPr>
                <w:b/>
              </w:rPr>
            </w:pPr>
            <w:r w:rsidRPr="00EA39B1">
              <w:rPr>
                <w:b/>
              </w:rPr>
              <w:t>ПЕЧЕНГСКОГО РАЙОНА</w:t>
            </w:r>
          </w:p>
          <w:p w:rsidR="00E117C1" w:rsidRPr="00EA39B1" w:rsidRDefault="00E117C1" w:rsidP="00E117C1">
            <w:pPr>
              <w:jc w:val="center"/>
              <w:rPr>
                <w:b/>
              </w:rPr>
            </w:pPr>
            <w:r w:rsidRPr="00EA39B1">
              <w:rPr>
                <w:b/>
              </w:rPr>
              <w:t>МУРМАНСКОЙ ОБЛАСТИ</w:t>
            </w:r>
          </w:p>
          <w:p w:rsidR="00E117C1" w:rsidRPr="00EA39B1" w:rsidRDefault="00E117C1" w:rsidP="00E117C1">
            <w:pPr>
              <w:jc w:val="center"/>
            </w:pPr>
            <w:proofErr w:type="spellStart"/>
            <w:r w:rsidRPr="00EA39B1">
              <w:t>Печенгское</w:t>
            </w:r>
            <w:proofErr w:type="spellEnd"/>
            <w:r w:rsidRPr="00EA39B1">
              <w:t xml:space="preserve"> шоссе ул., д.3, п. Печенга </w:t>
            </w:r>
          </w:p>
          <w:p w:rsidR="00E117C1" w:rsidRPr="00EA39B1" w:rsidRDefault="00E117C1" w:rsidP="00E117C1">
            <w:pPr>
              <w:jc w:val="center"/>
            </w:pPr>
            <w:proofErr w:type="spellStart"/>
            <w:r w:rsidRPr="00EA39B1">
              <w:t>Печенгский</w:t>
            </w:r>
            <w:proofErr w:type="spellEnd"/>
            <w:r w:rsidRPr="00EA39B1">
              <w:t xml:space="preserve"> район </w:t>
            </w:r>
            <w:proofErr w:type="gramStart"/>
            <w:r w:rsidRPr="00EA39B1">
              <w:t>Мурманской</w:t>
            </w:r>
            <w:proofErr w:type="gramEnd"/>
            <w:r w:rsidRPr="00EA39B1">
              <w:t xml:space="preserve"> обл., 184410</w:t>
            </w:r>
          </w:p>
          <w:p w:rsidR="00E117C1" w:rsidRPr="00EA39B1" w:rsidRDefault="00E117C1" w:rsidP="00E117C1">
            <w:pPr>
              <w:jc w:val="center"/>
            </w:pPr>
            <w:r w:rsidRPr="00EA39B1">
              <w:t>Тел./факс (815) 547-63-47</w:t>
            </w:r>
          </w:p>
          <w:p w:rsidR="00E117C1" w:rsidRPr="00EA39B1" w:rsidRDefault="00E117C1" w:rsidP="00E117C1">
            <w:pPr>
              <w:jc w:val="center"/>
              <w:rPr>
                <w:lang w:val="en-US"/>
              </w:rPr>
            </w:pPr>
            <w:r w:rsidRPr="00EA39B1">
              <w:rPr>
                <w:lang w:val="en-US"/>
              </w:rPr>
              <w:t xml:space="preserve">e-mail: </w:t>
            </w:r>
            <w:r w:rsidRPr="002A0BC6">
              <w:rPr>
                <w:color w:val="0070C0"/>
                <w:u w:val="single"/>
                <w:lang w:val="en-US"/>
              </w:rPr>
              <w:t>adm@</w:t>
            </w:r>
            <w:hyperlink r:id="rId30" w:history="1">
              <w:r w:rsidRPr="002A0BC6">
                <w:rPr>
                  <w:rStyle w:val="a3"/>
                  <w:color w:val="0070C0"/>
                  <w:lang w:val="en-US"/>
                </w:rPr>
                <w:t>pechenga</w:t>
              </w:r>
              <w:r w:rsidRPr="00E117C1">
                <w:rPr>
                  <w:rStyle w:val="a3"/>
                  <w:color w:val="0070C0"/>
                  <w:lang w:val="en-US"/>
                </w:rPr>
                <w:t>51</w:t>
              </w:r>
              <w:r w:rsidRPr="002A0BC6">
                <w:rPr>
                  <w:rStyle w:val="a3"/>
                  <w:color w:val="0070C0"/>
                  <w:lang w:val="en-US"/>
                </w:rPr>
                <w:t>.ru</w:t>
              </w:r>
            </w:hyperlink>
          </w:p>
          <w:p w:rsidR="00E117C1" w:rsidRPr="00E117C1" w:rsidRDefault="00E117C1" w:rsidP="00E117C1">
            <w:pPr>
              <w:jc w:val="center"/>
              <w:rPr>
                <w:lang w:val="en-US"/>
              </w:rPr>
            </w:pPr>
            <w:r w:rsidRPr="00EA39B1">
              <w:t>ОКПО</w:t>
            </w:r>
            <w:r w:rsidRPr="00E117C1">
              <w:rPr>
                <w:lang w:val="en-US"/>
              </w:rPr>
              <w:t xml:space="preserve"> 04195302, </w:t>
            </w:r>
            <w:r w:rsidRPr="00EA39B1">
              <w:t>ОГРН</w:t>
            </w:r>
            <w:r w:rsidRPr="00E117C1">
              <w:rPr>
                <w:lang w:val="en-US"/>
              </w:rPr>
              <w:t xml:space="preserve"> 1065109002793,</w:t>
            </w:r>
          </w:p>
          <w:p w:rsidR="00E117C1" w:rsidRPr="00EA39B1" w:rsidRDefault="00E117C1" w:rsidP="00E117C1">
            <w:pPr>
              <w:jc w:val="center"/>
            </w:pPr>
            <w:r w:rsidRPr="00EA39B1">
              <w:t>ИНН/КПП 5109001890/510901001</w:t>
            </w:r>
          </w:p>
          <w:p w:rsidR="00E117C1" w:rsidRPr="00EA39B1" w:rsidRDefault="00E117C1" w:rsidP="00E117C1"/>
          <w:tbl>
            <w:tblPr>
              <w:tblW w:w="0" w:type="auto"/>
              <w:tblLook w:val="04A0"/>
            </w:tblPr>
            <w:tblGrid>
              <w:gridCol w:w="441"/>
              <w:gridCol w:w="355"/>
              <w:gridCol w:w="1216"/>
              <w:gridCol w:w="264"/>
              <w:gridCol w:w="181"/>
              <w:gridCol w:w="264"/>
              <w:gridCol w:w="1845"/>
            </w:tblGrid>
            <w:tr w:rsidR="00E117C1" w:rsidRPr="000105B5" w:rsidTr="00F747AC">
              <w:tc>
                <w:tcPr>
                  <w:tcW w:w="441" w:type="dxa"/>
                </w:tcPr>
                <w:p w:rsidR="00E117C1" w:rsidRPr="003A52E4" w:rsidRDefault="00E117C1" w:rsidP="008B008D">
                  <w:pPr>
                    <w:framePr w:hSpace="180" w:wrap="around" w:hAnchor="margin" w:y="825"/>
                  </w:pPr>
                  <w:r w:rsidRPr="003A52E4">
                    <w:t>от</w:t>
                  </w:r>
                </w:p>
              </w:tc>
              <w:tc>
                <w:tcPr>
                  <w:tcW w:w="1671" w:type="dxa"/>
                  <w:gridSpan w:val="2"/>
                  <w:tcBorders>
                    <w:bottom w:val="single" w:sz="4" w:space="0" w:color="auto"/>
                  </w:tcBorders>
                </w:tcPr>
                <w:p w:rsidR="00E117C1" w:rsidRPr="003A52E4" w:rsidRDefault="00E117C1" w:rsidP="008B008D">
                  <w:pPr>
                    <w:framePr w:hSpace="180" w:wrap="around" w:hAnchor="margin" w:y="825"/>
                  </w:pPr>
                </w:p>
              </w:tc>
              <w:tc>
                <w:tcPr>
                  <w:tcW w:w="445" w:type="dxa"/>
                  <w:gridSpan w:val="2"/>
                </w:tcPr>
                <w:p w:rsidR="00E117C1" w:rsidRPr="003A52E4" w:rsidRDefault="00E117C1" w:rsidP="008B008D">
                  <w:pPr>
                    <w:framePr w:hSpace="180" w:wrap="around" w:hAnchor="margin" w:y="825"/>
                  </w:pPr>
                  <w:r>
                    <w:t>№</w:t>
                  </w:r>
                </w:p>
              </w:tc>
              <w:tc>
                <w:tcPr>
                  <w:tcW w:w="2229" w:type="dxa"/>
                  <w:gridSpan w:val="2"/>
                  <w:tcBorders>
                    <w:bottom w:val="single" w:sz="4" w:space="0" w:color="auto"/>
                  </w:tcBorders>
                </w:tcPr>
                <w:p w:rsidR="00E117C1" w:rsidRPr="003A52E4" w:rsidRDefault="00E117C1" w:rsidP="008B008D">
                  <w:pPr>
                    <w:framePr w:hSpace="180" w:wrap="around" w:hAnchor="margin" w:y="825"/>
                  </w:pPr>
                </w:p>
              </w:tc>
            </w:tr>
            <w:tr w:rsidR="00E117C1" w:rsidRPr="000105B5" w:rsidTr="00F747AC">
              <w:tc>
                <w:tcPr>
                  <w:tcW w:w="817" w:type="dxa"/>
                  <w:gridSpan w:val="2"/>
                </w:tcPr>
                <w:p w:rsidR="00E117C1" w:rsidRPr="003A52E4" w:rsidRDefault="00E117C1" w:rsidP="008B008D">
                  <w:pPr>
                    <w:framePr w:hSpace="180" w:wrap="around" w:hAnchor="margin" w:y="825"/>
                  </w:pPr>
                  <w:r>
                    <w:t>На №</w:t>
                  </w:r>
                </w:p>
              </w:tc>
              <w:tc>
                <w:tcPr>
                  <w:tcW w:w="1559" w:type="dxa"/>
                  <w:gridSpan w:val="2"/>
                  <w:tcBorders>
                    <w:bottom w:val="single" w:sz="4" w:space="0" w:color="auto"/>
                  </w:tcBorders>
                </w:tcPr>
                <w:p w:rsidR="00E117C1" w:rsidRPr="003A52E4" w:rsidRDefault="00E117C1" w:rsidP="008B008D">
                  <w:pPr>
                    <w:framePr w:hSpace="180" w:wrap="around" w:hAnchor="margin" w:y="825"/>
                  </w:pPr>
                </w:p>
              </w:tc>
              <w:tc>
                <w:tcPr>
                  <w:tcW w:w="445" w:type="dxa"/>
                  <w:gridSpan w:val="2"/>
                </w:tcPr>
                <w:p w:rsidR="00E117C1" w:rsidRDefault="00E117C1" w:rsidP="008B008D">
                  <w:pPr>
                    <w:framePr w:hSpace="180" w:wrap="around" w:hAnchor="margin" w:y="825"/>
                  </w:pPr>
                  <w:r>
                    <w:t>от</w:t>
                  </w:r>
                </w:p>
              </w:tc>
              <w:tc>
                <w:tcPr>
                  <w:tcW w:w="1965" w:type="dxa"/>
                  <w:tcBorders>
                    <w:bottom w:val="single" w:sz="4" w:space="0" w:color="auto"/>
                  </w:tcBorders>
                </w:tcPr>
                <w:p w:rsidR="00E117C1" w:rsidRPr="003A52E4" w:rsidRDefault="00E117C1" w:rsidP="008B008D">
                  <w:pPr>
                    <w:framePr w:hSpace="180" w:wrap="around" w:hAnchor="margin" w:y="825"/>
                  </w:pPr>
                </w:p>
              </w:tc>
            </w:tr>
          </w:tbl>
          <w:p w:rsidR="00E117C1" w:rsidRPr="00495DD8" w:rsidRDefault="00E117C1" w:rsidP="00E117C1">
            <w:pPr>
              <w:rPr>
                <w:b/>
              </w:rPr>
            </w:pPr>
          </w:p>
        </w:tc>
        <w:tc>
          <w:tcPr>
            <w:tcW w:w="4789" w:type="dxa"/>
          </w:tcPr>
          <w:p w:rsidR="00E117C1" w:rsidRPr="00CA27FE" w:rsidRDefault="00E117C1" w:rsidP="00E117C1">
            <w:pPr>
              <w:jc w:val="center"/>
              <w:rPr>
                <w:i/>
              </w:rPr>
            </w:pPr>
            <w:r w:rsidRPr="00CA27FE">
              <w:rPr>
                <w:i/>
              </w:rPr>
              <w:tab/>
            </w:r>
          </w:p>
          <w:p w:rsidR="00E117C1" w:rsidRPr="00CA27FE" w:rsidRDefault="00E117C1" w:rsidP="00E117C1">
            <w:pPr>
              <w:jc w:val="center"/>
              <w:rPr>
                <w:i/>
              </w:rPr>
            </w:pPr>
          </w:p>
          <w:p w:rsidR="00E117C1" w:rsidRPr="00CA27FE" w:rsidRDefault="00E117C1" w:rsidP="00E117C1">
            <w:pPr>
              <w:autoSpaceDE w:val="0"/>
              <w:autoSpaceDN w:val="0"/>
              <w:adjustRightInd w:val="0"/>
              <w:ind w:right="72"/>
              <w:jc w:val="center"/>
              <w:rPr>
                <w:b/>
                <w:bCs/>
              </w:rPr>
            </w:pPr>
          </w:p>
          <w:p w:rsidR="00E117C1" w:rsidRPr="00CA27FE" w:rsidRDefault="00E117C1" w:rsidP="00E117C1">
            <w:pPr>
              <w:autoSpaceDE w:val="0"/>
              <w:autoSpaceDN w:val="0"/>
              <w:adjustRightInd w:val="0"/>
              <w:ind w:right="72"/>
              <w:jc w:val="center"/>
              <w:rPr>
                <w:b/>
                <w:bCs/>
              </w:rPr>
            </w:pPr>
          </w:p>
          <w:p w:rsidR="00E117C1" w:rsidRDefault="00E117C1" w:rsidP="00E117C1">
            <w:pPr>
              <w:autoSpaceDE w:val="0"/>
              <w:autoSpaceDN w:val="0"/>
              <w:adjustRightInd w:val="0"/>
              <w:ind w:right="72"/>
              <w:jc w:val="center"/>
              <w:rPr>
                <w:b/>
                <w:bCs/>
              </w:rPr>
            </w:pPr>
          </w:p>
          <w:p w:rsidR="00E117C1" w:rsidRDefault="00E71E75" w:rsidP="00E117C1">
            <w:pPr>
              <w:autoSpaceDE w:val="0"/>
              <w:autoSpaceDN w:val="0"/>
              <w:adjustRightInd w:val="0"/>
              <w:ind w:right="72"/>
              <w:jc w:val="center"/>
              <w:rPr>
                <w:b/>
                <w:bCs/>
              </w:rPr>
            </w:pPr>
            <w:r>
              <w:rPr>
                <w:b/>
                <w:bCs/>
              </w:rPr>
              <w:t xml:space="preserve">                    Ф.И.О. </w:t>
            </w:r>
          </w:p>
          <w:p w:rsidR="00E71E75" w:rsidRPr="00E71E75" w:rsidRDefault="00E71E75" w:rsidP="00E117C1">
            <w:pPr>
              <w:autoSpaceDE w:val="0"/>
              <w:autoSpaceDN w:val="0"/>
              <w:adjustRightInd w:val="0"/>
              <w:ind w:right="72"/>
              <w:jc w:val="center"/>
              <w:rPr>
                <w:b/>
                <w:bCs/>
              </w:rPr>
            </w:pPr>
            <w:r>
              <w:rPr>
                <w:b/>
                <w:bCs/>
              </w:rPr>
              <w:t xml:space="preserve">                Адрес заявителя</w:t>
            </w:r>
          </w:p>
        </w:tc>
      </w:tr>
    </w:tbl>
    <w:p w:rsidR="00E117C1" w:rsidRPr="00A20137" w:rsidRDefault="00E117C1" w:rsidP="00E117C1">
      <w:pPr>
        <w:pStyle w:val="ConsPlusNormal"/>
        <w:jc w:val="right"/>
        <w:rPr>
          <w:rFonts w:ascii="Arial" w:hAnsi="Arial" w:cs="Arial"/>
          <w:color w:val="000000" w:themeColor="text1"/>
          <w:sz w:val="24"/>
          <w:szCs w:val="24"/>
        </w:rPr>
      </w:pPr>
      <w:r w:rsidRPr="00A20137">
        <w:rPr>
          <w:rFonts w:ascii="Arial" w:hAnsi="Arial" w:cs="Arial"/>
          <w:color w:val="000000" w:themeColor="text1"/>
          <w:sz w:val="24"/>
          <w:szCs w:val="24"/>
        </w:rPr>
        <w:t>Приложение №</w:t>
      </w:r>
      <w:r>
        <w:rPr>
          <w:rFonts w:ascii="Arial" w:hAnsi="Arial" w:cs="Arial"/>
          <w:color w:val="000000" w:themeColor="text1"/>
          <w:sz w:val="24"/>
          <w:szCs w:val="24"/>
        </w:rPr>
        <w:t xml:space="preserve"> 4</w:t>
      </w:r>
    </w:p>
    <w:p w:rsidR="00E117C1" w:rsidRPr="00A20137" w:rsidRDefault="00E117C1" w:rsidP="00E117C1">
      <w:pPr>
        <w:pStyle w:val="ConsPlusNormal"/>
        <w:jc w:val="right"/>
        <w:rPr>
          <w:rFonts w:ascii="Arial" w:hAnsi="Arial" w:cs="Arial"/>
          <w:color w:val="000000" w:themeColor="text1"/>
          <w:sz w:val="24"/>
          <w:szCs w:val="24"/>
        </w:rPr>
      </w:pPr>
      <w:r w:rsidRPr="00A20137">
        <w:rPr>
          <w:rFonts w:ascii="Arial" w:hAnsi="Arial" w:cs="Arial"/>
          <w:color w:val="000000" w:themeColor="text1"/>
          <w:sz w:val="24"/>
          <w:szCs w:val="24"/>
        </w:rPr>
        <w:t>к Административному регламенту</w:t>
      </w: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E117C1">
      <w:pPr>
        <w:pStyle w:val="ConsPlusNormal"/>
        <w:jc w:val="center"/>
        <w:rPr>
          <w:rFonts w:ascii="Arial" w:hAnsi="Arial" w:cs="Arial"/>
          <w:color w:val="000000" w:themeColor="text1"/>
          <w:sz w:val="24"/>
          <w:szCs w:val="24"/>
        </w:rPr>
      </w:pPr>
    </w:p>
    <w:p w:rsidR="00E71E75" w:rsidRDefault="00E71E75" w:rsidP="008B6633">
      <w:pPr>
        <w:pStyle w:val="ConsPlusNonformat"/>
        <w:ind w:firstLine="567"/>
        <w:jc w:val="both"/>
        <w:rPr>
          <w:rFonts w:ascii="Arial" w:hAnsi="Arial" w:cs="Arial"/>
          <w:color w:val="000000" w:themeColor="text1"/>
          <w:sz w:val="24"/>
          <w:szCs w:val="24"/>
        </w:rPr>
      </w:pPr>
      <w:r w:rsidRPr="00E71E75">
        <w:rPr>
          <w:rFonts w:ascii="Arial" w:hAnsi="Arial" w:cs="Arial"/>
          <w:sz w:val="24"/>
          <w:szCs w:val="24"/>
        </w:rPr>
        <w:t xml:space="preserve">В  документах  о  </w:t>
      </w:r>
      <w:r w:rsidRPr="004F3ABF">
        <w:rPr>
          <w:rFonts w:ascii="Arial" w:hAnsi="Arial" w:cs="Arial"/>
          <w:color w:val="000000" w:themeColor="text1"/>
          <w:sz w:val="24"/>
          <w:szCs w:val="24"/>
        </w:rPr>
        <w:t xml:space="preserve">принятии  на  учет  в  качестве  нуждающихся  в </w:t>
      </w:r>
      <w:proofErr w:type="spellStart"/>
      <w:r w:rsidRPr="004F3ABF">
        <w:rPr>
          <w:rFonts w:ascii="Arial" w:hAnsi="Arial" w:cs="Arial"/>
          <w:color w:val="000000" w:themeColor="text1"/>
          <w:sz w:val="24"/>
          <w:szCs w:val="24"/>
        </w:rPr>
        <w:t>жилыхпомещенияхпо</w:t>
      </w:r>
      <w:proofErr w:type="spellEnd"/>
      <w:r w:rsidRPr="004F3ABF">
        <w:rPr>
          <w:rFonts w:ascii="Arial" w:hAnsi="Arial" w:cs="Arial"/>
          <w:color w:val="000000" w:themeColor="text1"/>
          <w:sz w:val="24"/>
          <w:szCs w:val="24"/>
        </w:rPr>
        <w:t xml:space="preserve"> договору социального найма выявлены следующие </w:t>
      </w:r>
      <w:proofErr w:type="spellStart"/>
      <w:r w:rsidRPr="004F3ABF">
        <w:rPr>
          <w:rFonts w:ascii="Arial" w:hAnsi="Arial" w:cs="Arial"/>
          <w:color w:val="000000" w:themeColor="text1"/>
          <w:sz w:val="24"/>
          <w:szCs w:val="24"/>
        </w:rPr>
        <w:t>несоответствиядокументов</w:t>
      </w:r>
      <w:proofErr w:type="spellEnd"/>
      <w:r w:rsidRPr="004F3ABF">
        <w:rPr>
          <w:rFonts w:ascii="Arial" w:hAnsi="Arial" w:cs="Arial"/>
          <w:color w:val="000000" w:themeColor="text1"/>
          <w:sz w:val="24"/>
          <w:szCs w:val="24"/>
        </w:rPr>
        <w:t xml:space="preserve">   </w:t>
      </w:r>
      <w:hyperlink w:anchor="P124" w:history="1">
        <w:r w:rsidRPr="004F3ABF">
          <w:rPr>
            <w:rFonts w:ascii="Arial" w:hAnsi="Arial" w:cs="Arial"/>
            <w:color w:val="000000" w:themeColor="text1"/>
            <w:sz w:val="24"/>
            <w:szCs w:val="24"/>
          </w:rPr>
          <w:t>пункту  2.6</w:t>
        </w:r>
      </w:hyperlink>
      <w:r w:rsidR="008B6633" w:rsidRPr="004F3ABF">
        <w:rPr>
          <w:rFonts w:ascii="Arial" w:hAnsi="Arial" w:cs="Arial"/>
          <w:color w:val="000000" w:themeColor="text1"/>
          <w:sz w:val="24"/>
          <w:szCs w:val="24"/>
        </w:rPr>
        <w:t>.1</w:t>
      </w:r>
      <w:r w:rsidR="004F3ABF" w:rsidRPr="004F3ABF">
        <w:rPr>
          <w:rFonts w:ascii="Arial" w:hAnsi="Arial" w:cs="Arial"/>
          <w:color w:val="000000" w:themeColor="text1"/>
          <w:sz w:val="24"/>
          <w:szCs w:val="24"/>
        </w:rPr>
        <w:t xml:space="preserve"> административного  </w:t>
      </w:r>
      <w:proofErr w:type="spellStart"/>
      <w:r w:rsidR="004F3ABF" w:rsidRPr="004F3ABF">
        <w:rPr>
          <w:rFonts w:ascii="Arial" w:hAnsi="Arial" w:cs="Arial"/>
          <w:color w:val="000000" w:themeColor="text1"/>
          <w:sz w:val="24"/>
          <w:szCs w:val="24"/>
        </w:rPr>
        <w:t>регламента</w:t>
      </w:r>
      <w:proofErr w:type="gramStart"/>
      <w:r w:rsidRPr="004F3ABF">
        <w:rPr>
          <w:rFonts w:ascii="Arial" w:hAnsi="Arial" w:cs="Arial"/>
          <w:color w:val="000000" w:themeColor="text1"/>
          <w:sz w:val="24"/>
          <w:szCs w:val="24"/>
        </w:rPr>
        <w:t>,о</w:t>
      </w:r>
      <w:proofErr w:type="gramEnd"/>
      <w:r w:rsidRPr="004F3ABF">
        <w:rPr>
          <w:rFonts w:ascii="Arial" w:hAnsi="Arial" w:cs="Arial"/>
          <w:color w:val="000000" w:themeColor="text1"/>
          <w:sz w:val="24"/>
          <w:szCs w:val="24"/>
        </w:rPr>
        <w:t>бязанность</w:t>
      </w:r>
      <w:proofErr w:type="spellEnd"/>
      <w:r w:rsidRPr="004F3ABF">
        <w:rPr>
          <w:rFonts w:ascii="Arial" w:hAnsi="Arial" w:cs="Arial"/>
          <w:color w:val="000000" w:themeColor="text1"/>
          <w:sz w:val="24"/>
          <w:szCs w:val="24"/>
        </w:rPr>
        <w:t xml:space="preserve">  по  предоставлению  которых  возложена </w:t>
      </w:r>
      <w:proofErr w:type="spellStart"/>
      <w:r w:rsidRPr="004F3ABF">
        <w:rPr>
          <w:rFonts w:ascii="Arial" w:hAnsi="Arial" w:cs="Arial"/>
          <w:color w:val="000000" w:themeColor="text1"/>
          <w:sz w:val="24"/>
          <w:szCs w:val="24"/>
        </w:rPr>
        <w:t>назаявителя</w:t>
      </w:r>
      <w:proofErr w:type="spellEnd"/>
      <w:r w:rsidRPr="004F3ABF">
        <w:rPr>
          <w:rFonts w:ascii="Arial" w:hAnsi="Arial" w:cs="Arial"/>
          <w:color w:val="000000" w:themeColor="text1"/>
          <w:sz w:val="24"/>
          <w:szCs w:val="24"/>
        </w:rPr>
        <w:t>:</w:t>
      </w:r>
    </w:p>
    <w:p w:rsidR="00C13969" w:rsidRPr="004F3ABF" w:rsidRDefault="00C13969" w:rsidP="00C13969">
      <w:pPr>
        <w:pStyle w:val="ConsPlusNonformat"/>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__________________________________________________________________________________________________________________________________________________________________________________________________________________</w:t>
      </w:r>
    </w:p>
    <w:p w:rsidR="00E71E75" w:rsidRPr="00E71E75" w:rsidRDefault="00E71E75" w:rsidP="008B6633">
      <w:pPr>
        <w:pStyle w:val="ConsPlusNonformat"/>
        <w:ind w:firstLine="567"/>
        <w:jc w:val="both"/>
        <w:rPr>
          <w:rFonts w:ascii="Arial" w:hAnsi="Arial" w:cs="Arial"/>
          <w:sz w:val="24"/>
          <w:szCs w:val="24"/>
        </w:rPr>
      </w:pPr>
      <w:r w:rsidRPr="004F3ABF">
        <w:rPr>
          <w:rFonts w:ascii="Arial" w:hAnsi="Arial" w:cs="Arial"/>
          <w:color w:val="000000" w:themeColor="text1"/>
          <w:sz w:val="24"/>
          <w:szCs w:val="24"/>
        </w:rPr>
        <w:t xml:space="preserve">В  случае  представления  недостающих  документов  </w:t>
      </w:r>
      <w:r w:rsidRPr="00E71E75">
        <w:rPr>
          <w:rFonts w:ascii="Arial" w:hAnsi="Arial" w:cs="Arial"/>
          <w:sz w:val="24"/>
          <w:szCs w:val="24"/>
        </w:rPr>
        <w:t xml:space="preserve">в  течение  </w:t>
      </w:r>
      <w:proofErr w:type="spellStart"/>
      <w:r w:rsidRPr="00E71E75">
        <w:rPr>
          <w:rFonts w:ascii="Arial" w:hAnsi="Arial" w:cs="Arial"/>
          <w:sz w:val="24"/>
          <w:szCs w:val="24"/>
        </w:rPr>
        <w:t>тридцатикалендарных</w:t>
      </w:r>
      <w:proofErr w:type="spellEnd"/>
      <w:r w:rsidRPr="00E71E75">
        <w:rPr>
          <w:rFonts w:ascii="Arial" w:hAnsi="Arial" w:cs="Arial"/>
          <w:sz w:val="24"/>
          <w:szCs w:val="24"/>
        </w:rPr>
        <w:t xml:space="preserve">  дней  после получения указанного извещения заявитель </w:t>
      </w:r>
      <w:proofErr w:type="spellStart"/>
      <w:r w:rsidRPr="00E71E75">
        <w:rPr>
          <w:rFonts w:ascii="Arial" w:hAnsi="Arial" w:cs="Arial"/>
          <w:sz w:val="24"/>
          <w:szCs w:val="24"/>
        </w:rPr>
        <w:t>считаетсяподавшим</w:t>
      </w:r>
      <w:proofErr w:type="spellEnd"/>
      <w:r w:rsidRPr="00E71E75">
        <w:rPr>
          <w:rFonts w:ascii="Arial" w:hAnsi="Arial" w:cs="Arial"/>
          <w:sz w:val="24"/>
          <w:szCs w:val="24"/>
        </w:rPr>
        <w:t xml:space="preserve">  документы  по  дате  и  времени  регистрации  заявления  в  </w:t>
      </w:r>
      <w:proofErr w:type="spellStart"/>
      <w:r w:rsidRPr="00E71E75">
        <w:rPr>
          <w:rFonts w:ascii="Arial" w:hAnsi="Arial" w:cs="Arial"/>
          <w:sz w:val="24"/>
          <w:szCs w:val="24"/>
        </w:rPr>
        <w:t>Книгерегистрации</w:t>
      </w:r>
      <w:proofErr w:type="spellEnd"/>
      <w:r w:rsidRPr="00E71E75">
        <w:rPr>
          <w:rFonts w:ascii="Arial" w:hAnsi="Arial" w:cs="Arial"/>
          <w:sz w:val="24"/>
          <w:szCs w:val="24"/>
        </w:rPr>
        <w:t xml:space="preserve"> заявлений.</w:t>
      </w:r>
    </w:p>
    <w:p w:rsidR="00760728" w:rsidRDefault="00760728" w:rsidP="002828B9">
      <w:pPr>
        <w:pStyle w:val="ConsPlusNormal"/>
        <w:ind w:firstLine="567"/>
        <w:jc w:val="center"/>
        <w:rPr>
          <w:rFonts w:ascii="Arial" w:hAnsi="Arial" w:cs="Arial"/>
          <w:color w:val="000000" w:themeColor="text1"/>
          <w:sz w:val="24"/>
          <w:szCs w:val="24"/>
        </w:rPr>
      </w:pPr>
    </w:p>
    <w:p w:rsidR="002828B9" w:rsidRDefault="002828B9" w:rsidP="002828B9">
      <w:pPr>
        <w:pStyle w:val="ConsPlusNormal"/>
        <w:ind w:firstLine="567"/>
        <w:jc w:val="center"/>
        <w:rPr>
          <w:rFonts w:ascii="Arial" w:hAnsi="Arial" w:cs="Arial"/>
          <w:color w:val="000000" w:themeColor="text1"/>
          <w:sz w:val="24"/>
          <w:szCs w:val="24"/>
        </w:rPr>
      </w:pPr>
    </w:p>
    <w:p w:rsidR="00F60C64" w:rsidRDefault="00F60C64" w:rsidP="002828B9">
      <w:pPr>
        <w:pStyle w:val="ConsPlusNormal"/>
        <w:ind w:firstLine="567"/>
        <w:jc w:val="center"/>
        <w:rPr>
          <w:rFonts w:ascii="Arial" w:hAnsi="Arial" w:cs="Arial"/>
          <w:color w:val="000000" w:themeColor="text1"/>
          <w:sz w:val="24"/>
          <w:szCs w:val="24"/>
        </w:rPr>
      </w:pPr>
    </w:p>
    <w:p w:rsidR="00F60C64" w:rsidRPr="00F60C64" w:rsidRDefault="00F60C64" w:rsidP="00F60C64">
      <w:pPr>
        <w:rPr>
          <w:rFonts w:ascii="Arial" w:hAnsi="Arial" w:cs="Arial"/>
          <w:b/>
        </w:rPr>
      </w:pPr>
      <w:r w:rsidRPr="00F60C64">
        <w:rPr>
          <w:rFonts w:ascii="Arial" w:hAnsi="Arial" w:cs="Arial"/>
          <w:b/>
        </w:rPr>
        <w:t xml:space="preserve">Глава администрации </w:t>
      </w:r>
    </w:p>
    <w:p w:rsidR="00F60C64" w:rsidRPr="00F60C64" w:rsidRDefault="00F60C64" w:rsidP="00F60C64">
      <w:pPr>
        <w:rPr>
          <w:rFonts w:ascii="Arial" w:hAnsi="Arial" w:cs="Arial"/>
          <w:b/>
        </w:rPr>
      </w:pPr>
      <w:r w:rsidRPr="00F60C64">
        <w:rPr>
          <w:rFonts w:ascii="Arial" w:hAnsi="Arial" w:cs="Arial"/>
          <w:b/>
        </w:rPr>
        <w:t>муниципального образования</w:t>
      </w:r>
    </w:p>
    <w:p w:rsidR="002828B9" w:rsidRPr="00F60C64" w:rsidRDefault="00F60C64" w:rsidP="00F60C64">
      <w:pPr>
        <w:pStyle w:val="ConsPlusNormal"/>
        <w:rPr>
          <w:rFonts w:ascii="Arial" w:hAnsi="Arial" w:cs="Arial"/>
          <w:b/>
          <w:color w:val="000000" w:themeColor="text1"/>
          <w:sz w:val="24"/>
          <w:szCs w:val="24"/>
        </w:rPr>
      </w:pPr>
      <w:r w:rsidRPr="00F60C64">
        <w:rPr>
          <w:rFonts w:ascii="Arial" w:hAnsi="Arial" w:cs="Arial"/>
          <w:b/>
          <w:sz w:val="24"/>
          <w:szCs w:val="24"/>
        </w:rPr>
        <w:t>городское поселение Печенга</w:t>
      </w:r>
      <w:r w:rsidRPr="00F60C64">
        <w:rPr>
          <w:rFonts w:ascii="Arial" w:hAnsi="Arial" w:cs="Arial"/>
          <w:b/>
          <w:sz w:val="24"/>
          <w:szCs w:val="24"/>
        </w:rPr>
        <w:tab/>
        <w:t xml:space="preserve">                                                Н.Г. Жданова     </w:t>
      </w:r>
    </w:p>
    <w:p w:rsidR="00760728" w:rsidRDefault="00760728" w:rsidP="008B6633">
      <w:pPr>
        <w:pStyle w:val="ConsPlusNormal"/>
        <w:ind w:firstLine="567"/>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tbl>
      <w:tblPr>
        <w:tblpPr w:leftFromText="180" w:rightFromText="180" w:horzAnchor="margin" w:tblpY="825"/>
        <w:tblW w:w="0" w:type="auto"/>
        <w:tblLook w:val="04A0"/>
      </w:tblPr>
      <w:tblGrid>
        <w:gridCol w:w="4782"/>
        <w:gridCol w:w="4789"/>
      </w:tblGrid>
      <w:tr w:rsidR="00415BD2" w:rsidRPr="00CA27FE" w:rsidTr="00F747AC">
        <w:tc>
          <w:tcPr>
            <w:tcW w:w="4782" w:type="dxa"/>
          </w:tcPr>
          <w:p w:rsidR="00415BD2" w:rsidRDefault="00415BD2" w:rsidP="00F747AC">
            <w:pPr>
              <w:jc w:val="center"/>
              <w:rPr>
                <w:b/>
              </w:rPr>
            </w:pPr>
            <w:r>
              <w:rPr>
                <w:b/>
                <w:noProof/>
              </w:rPr>
              <w:drawing>
                <wp:inline distT="0" distB="0" distL="0" distR="0">
                  <wp:extent cx="447675" cy="561975"/>
                  <wp:effectExtent l="0" t="0" r="9525" b="9525"/>
                  <wp:docPr id="3" name="Рисунок 3"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415BD2" w:rsidRPr="00EA39B1" w:rsidRDefault="00415BD2" w:rsidP="00F747AC">
            <w:pPr>
              <w:jc w:val="center"/>
              <w:rPr>
                <w:b/>
              </w:rPr>
            </w:pPr>
            <w:r w:rsidRPr="00EA39B1">
              <w:rPr>
                <w:b/>
              </w:rPr>
              <w:t>АДМИНИСТРАЦИЯ</w:t>
            </w:r>
          </w:p>
          <w:p w:rsidR="00415BD2" w:rsidRPr="00EA39B1" w:rsidRDefault="00415BD2" w:rsidP="00F747AC">
            <w:pPr>
              <w:jc w:val="center"/>
              <w:rPr>
                <w:b/>
              </w:rPr>
            </w:pPr>
            <w:r w:rsidRPr="00EA39B1">
              <w:rPr>
                <w:b/>
              </w:rPr>
              <w:t>МУНИЦИПАЛЬНОГО ОБРАЗОВАНИЯ</w:t>
            </w:r>
          </w:p>
          <w:p w:rsidR="00415BD2" w:rsidRPr="00EA39B1" w:rsidRDefault="00415BD2" w:rsidP="00F747AC">
            <w:pPr>
              <w:jc w:val="center"/>
              <w:rPr>
                <w:b/>
              </w:rPr>
            </w:pPr>
            <w:r w:rsidRPr="00EA39B1">
              <w:rPr>
                <w:b/>
              </w:rPr>
              <w:t>ГОРОДСКОЕ ПОСЕЛЕНИЕ ПЕЧЕНГА</w:t>
            </w:r>
          </w:p>
          <w:p w:rsidR="00415BD2" w:rsidRPr="00EA39B1" w:rsidRDefault="00415BD2" w:rsidP="00F747AC">
            <w:pPr>
              <w:jc w:val="center"/>
              <w:rPr>
                <w:b/>
              </w:rPr>
            </w:pPr>
            <w:r w:rsidRPr="00EA39B1">
              <w:rPr>
                <w:b/>
              </w:rPr>
              <w:t>ПЕЧЕНГСКОГО РАЙОНА</w:t>
            </w:r>
          </w:p>
          <w:p w:rsidR="00415BD2" w:rsidRPr="00EA39B1" w:rsidRDefault="00415BD2" w:rsidP="00F747AC">
            <w:pPr>
              <w:jc w:val="center"/>
              <w:rPr>
                <w:b/>
              </w:rPr>
            </w:pPr>
            <w:r w:rsidRPr="00EA39B1">
              <w:rPr>
                <w:b/>
              </w:rPr>
              <w:t>МУРМАНСКОЙ ОБЛАСТИ</w:t>
            </w:r>
          </w:p>
          <w:p w:rsidR="00415BD2" w:rsidRPr="00EA39B1" w:rsidRDefault="00415BD2" w:rsidP="00F747AC">
            <w:pPr>
              <w:jc w:val="center"/>
            </w:pPr>
            <w:proofErr w:type="spellStart"/>
            <w:r w:rsidRPr="00EA39B1">
              <w:t>Печенгское</w:t>
            </w:r>
            <w:proofErr w:type="spellEnd"/>
            <w:r w:rsidRPr="00EA39B1">
              <w:t xml:space="preserve"> шоссе ул., д.3, п. Печенга </w:t>
            </w:r>
          </w:p>
          <w:p w:rsidR="00415BD2" w:rsidRPr="00EA39B1" w:rsidRDefault="00415BD2" w:rsidP="00F747AC">
            <w:pPr>
              <w:jc w:val="center"/>
            </w:pPr>
            <w:proofErr w:type="spellStart"/>
            <w:r w:rsidRPr="00EA39B1">
              <w:t>Печенгский</w:t>
            </w:r>
            <w:proofErr w:type="spellEnd"/>
            <w:r w:rsidRPr="00EA39B1">
              <w:t xml:space="preserve"> район </w:t>
            </w:r>
            <w:proofErr w:type="gramStart"/>
            <w:r w:rsidRPr="00EA39B1">
              <w:t>Мурманской</w:t>
            </w:r>
            <w:proofErr w:type="gramEnd"/>
            <w:r w:rsidRPr="00EA39B1">
              <w:t xml:space="preserve"> обл., 184410</w:t>
            </w:r>
          </w:p>
          <w:p w:rsidR="00415BD2" w:rsidRPr="00EA39B1" w:rsidRDefault="00415BD2" w:rsidP="00F747AC">
            <w:pPr>
              <w:jc w:val="center"/>
            </w:pPr>
            <w:r w:rsidRPr="00EA39B1">
              <w:t>Тел./факс (815) 547-63-47</w:t>
            </w:r>
          </w:p>
          <w:p w:rsidR="00415BD2" w:rsidRPr="00EA39B1" w:rsidRDefault="00415BD2" w:rsidP="00F747AC">
            <w:pPr>
              <w:jc w:val="center"/>
              <w:rPr>
                <w:lang w:val="en-US"/>
              </w:rPr>
            </w:pPr>
            <w:r w:rsidRPr="00EA39B1">
              <w:rPr>
                <w:lang w:val="en-US"/>
              </w:rPr>
              <w:t xml:space="preserve">e-mail: </w:t>
            </w:r>
            <w:r w:rsidRPr="002A0BC6">
              <w:rPr>
                <w:color w:val="0070C0"/>
                <w:u w:val="single"/>
                <w:lang w:val="en-US"/>
              </w:rPr>
              <w:t>adm@</w:t>
            </w:r>
            <w:hyperlink r:id="rId31" w:history="1">
              <w:r w:rsidRPr="002A0BC6">
                <w:rPr>
                  <w:rStyle w:val="a3"/>
                  <w:color w:val="0070C0"/>
                  <w:lang w:val="en-US"/>
                </w:rPr>
                <w:t>pechenga</w:t>
              </w:r>
              <w:r w:rsidRPr="00E117C1">
                <w:rPr>
                  <w:rStyle w:val="a3"/>
                  <w:color w:val="0070C0"/>
                  <w:lang w:val="en-US"/>
                </w:rPr>
                <w:t>51</w:t>
              </w:r>
              <w:r w:rsidRPr="002A0BC6">
                <w:rPr>
                  <w:rStyle w:val="a3"/>
                  <w:color w:val="0070C0"/>
                  <w:lang w:val="en-US"/>
                </w:rPr>
                <w:t>.ru</w:t>
              </w:r>
            </w:hyperlink>
          </w:p>
          <w:p w:rsidR="00415BD2" w:rsidRPr="00E117C1" w:rsidRDefault="00415BD2" w:rsidP="00F747AC">
            <w:pPr>
              <w:jc w:val="center"/>
              <w:rPr>
                <w:lang w:val="en-US"/>
              </w:rPr>
            </w:pPr>
            <w:r w:rsidRPr="00EA39B1">
              <w:t>ОКПО</w:t>
            </w:r>
            <w:r w:rsidRPr="00E117C1">
              <w:rPr>
                <w:lang w:val="en-US"/>
              </w:rPr>
              <w:t xml:space="preserve"> 04195302, </w:t>
            </w:r>
            <w:r w:rsidRPr="00EA39B1">
              <w:t>ОГРН</w:t>
            </w:r>
            <w:r w:rsidRPr="00E117C1">
              <w:rPr>
                <w:lang w:val="en-US"/>
              </w:rPr>
              <w:t xml:space="preserve"> 1065109002793,</w:t>
            </w:r>
          </w:p>
          <w:p w:rsidR="00415BD2" w:rsidRPr="00EA39B1" w:rsidRDefault="00415BD2" w:rsidP="00F747AC">
            <w:pPr>
              <w:jc w:val="center"/>
            </w:pPr>
            <w:r w:rsidRPr="00EA39B1">
              <w:t>ИНН/КПП 5109001890/510901001</w:t>
            </w:r>
          </w:p>
          <w:p w:rsidR="00415BD2" w:rsidRPr="00EA39B1" w:rsidRDefault="00415BD2" w:rsidP="00F747AC"/>
          <w:tbl>
            <w:tblPr>
              <w:tblW w:w="0" w:type="auto"/>
              <w:tblLook w:val="04A0"/>
            </w:tblPr>
            <w:tblGrid>
              <w:gridCol w:w="441"/>
              <w:gridCol w:w="355"/>
              <w:gridCol w:w="1216"/>
              <w:gridCol w:w="264"/>
              <w:gridCol w:w="181"/>
              <w:gridCol w:w="264"/>
              <w:gridCol w:w="1845"/>
            </w:tblGrid>
            <w:tr w:rsidR="00415BD2" w:rsidRPr="000105B5" w:rsidTr="00F747AC">
              <w:tc>
                <w:tcPr>
                  <w:tcW w:w="441" w:type="dxa"/>
                </w:tcPr>
                <w:p w:rsidR="00415BD2" w:rsidRPr="003A52E4" w:rsidRDefault="00415BD2" w:rsidP="008B008D">
                  <w:pPr>
                    <w:framePr w:hSpace="180" w:wrap="around" w:hAnchor="margin" w:y="825"/>
                  </w:pPr>
                  <w:r w:rsidRPr="003A52E4">
                    <w:t>от</w:t>
                  </w:r>
                </w:p>
              </w:tc>
              <w:tc>
                <w:tcPr>
                  <w:tcW w:w="1671" w:type="dxa"/>
                  <w:gridSpan w:val="2"/>
                  <w:tcBorders>
                    <w:bottom w:val="single" w:sz="4" w:space="0" w:color="auto"/>
                  </w:tcBorders>
                </w:tcPr>
                <w:p w:rsidR="00415BD2" w:rsidRPr="003A52E4" w:rsidRDefault="00415BD2" w:rsidP="008B008D">
                  <w:pPr>
                    <w:framePr w:hSpace="180" w:wrap="around" w:hAnchor="margin" w:y="825"/>
                  </w:pPr>
                </w:p>
              </w:tc>
              <w:tc>
                <w:tcPr>
                  <w:tcW w:w="445" w:type="dxa"/>
                  <w:gridSpan w:val="2"/>
                </w:tcPr>
                <w:p w:rsidR="00415BD2" w:rsidRPr="003A52E4" w:rsidRDefault="00415BD2" w:rsidP="008B008D">
                  <w:pPr>
                    <w:framePr w:hSpace="180" w:wrap="around" w:hAnchor="margin" w:y="825"/>
                  </w:pPr>
                  <w:r>
                    <w:t>№</w:t>
                  </w:r>
                </w:p>
              </w:tc>
              <w:tc>
                <w:tcPr>
                  <w:tcW w:w="2229" w:type="dxa"/>
                  <w:gridSpan w:val="2"/>
                  <w:tcBorders>
                    <w:bottom w:val="single" w:sz="4" w:space="0" w:color="auto"/>
                  </w:tcBorders>
                </w:tcPr>
                <w:p w:rsidR="00415BD2" w:rsidRPr="003A52E4" w:rsidRDefault="00415BD2" w:rsidP="008B008D">
                  <w:pPr>
                    <w:framePr w:hSpace="180" w:wrap="around" w:hAnchor="margin" w:y="825"/>
                  </w:pPr>
                </w:p>
              </w:tc>
            </w:tr>
            <w:tr w:rsidR="00415BD2" w:rsidRPr="000105B5" w:rsidTr="00F747AC">
              <w:tc>
                <w:tcPr>
                  <w:tcW w:w="817" w:type="dxa"/>
                  <w:gridSpan w:val="2"/>
                </w:tcPr>
                <w:p w:rsidR="00415BD2" w:rsidRPr="003A52E4" w:rsidRDefault="00415BD2" w:rsidP="008B008D">
                  <w:pPr>
                    <w:framePr w:hSpace="180" w:wrap="around" w:hAnchor="margin" w:y="825"/>
                  </w:pPr>
                  <w:r>
                    <w:t>На №</w:t>
                  </w:r>
                </w:p>
              </w:tc>
              <w:tc>
                <w:tcPr>
                  <w:tcW w:w="1559" w:type="dxa"/>
                  <w:gridSpan w:val="2"/>
                  <w:tcBorders>
                    <w:bottom w:val="single" w:sz="4" w:space="0" w:color="auto"/>
                  </w:tcBorders>
                </w:tcPr>
                <w:p w:rsidR="00415BD2" w:rsidRPr="003A52E4" w:rsidRDefault="00415BD2" w:rsidP="008B008D">
                  <w:pPr>
                    <w:framePr w:hSpace="180" w:wrap="around" w:hAnchor="margin" w:y="825"/>
                  </w:pPr>
                </w:p>
              </w:tc>
              <w:tc>
                <w:tcPr>
                  <w:tcW w:w="445" w:type="dxa"/>
                  <w:gridSpan w:val="2"/>
                </w:tcPr>
                <w:p w:rsidR="00415BD2" w:rsidRDefault="00415BD2" w:rsidP="008B008D">
                  <w:pPr>
                    <w:framePr w:hSpace="180" w:wrap="around" w:hAnchor="margin" w:y="825"/>
                  </w:pPr>
                  <w:r>
                    <w:t>от</w:t>
                  </w:r>
                </w:p>
              </w:tc>
              <w:tc>
                <w:tcPr>
                  <w:tcW w:w="1965" w:type="dxa"/>
                  <w:tcBorders>
                    <w:bottom w:val="single" w:sz="4" w:space="0" w:color="auto"/>
                  </w:tcBorders>
                </w:tcPr>
                <w:p w:rsidR="00415BD2" w:rsidRPr="003A52E4" w:rsidRDefault="00415BD2" w:rsidP="008B008D">
                  <w:pPr>
                    <w:framePr w:hSpace="180" w:wrap="around" w:hAnchor="margin" w:y="825"/>
                  </w:pPr>
                </w:p>
              </w:tc>
            </w:tr>
          </w:tbl>
          <w:p w:rsidR="00415BD2" w:rsidRPr="00495DD8" w:rsidRDefault="00415BD2" w:rsidP="00F747AC">
            <w:pPr>
              <w:rPr>
                <w:b/>
              </w:rPr>
            </w:pPr>
          </w:p>
        </w:tc>
        <w:tc>
          <w:tcPr>
            <w:tcW w:w="4789" w:type="dxa"/>
          </w:tcPr>
          <w:p w:rsidR="00415BD2" w:rsidRPr="00CA27FE" w:rsidRDefault="00415BD2" w:rsidP="00F747AC">
            <w:pPr>
              <w:jc w:val="center"/>
              <w:rPr>
                <w:i/>
              </w:rPr>
            </w:pPr>
            <w:r w:rsidRPr="00CA27FE">
              <w:rPr>
                <w:i/>
              </w:rPr>
              <w:tab/>
            </w:r>
          </w:p>
          <w:p w:rsidR="00415BD2" w:rsidRPr="00CA27FE" w:rsidRDefault="00415BD2" w:rsidP="00F747AC">
            <w:pPr>
              <w:jc w:val="center"/>
              <w:rPr>
                <w:i/>
              </w:rPr>
            </w:pPr>
          </w:p>
          <w:p w:rsidR="00415BD2" w:rsidRPr="00CA27FE" w:rsidRDefault="00415BD2" w:rsidP="00F747AC">
            <w:pPr>
              <w:autoSpaceDE w:val="0"/>
              <w:autoSpaceDN w:val="0"/>
              <w:adjustRightInd w:val="0"/>
              <w:ind w:right="72"/>
              <w:jc w:val="center"/>
              <w:rPr>
                <w:b/>
                <w:bCs/>
              </w:rPr>
            </w:pPr>
          </w:p>
          <w:p w:rsidR="00415BD2" w:rsidRPr="00CA27FE" w:rsidRDefault="00415BD2" w:rsidP="00F747AC">
            <w:pPr>
              <w:autoSpaceDE w:val="0"/>
              <w:autoSpaceDN w:val="0"/>
              <w:adjustRightInd w:val="0"/>
              <w:ind w:right="72"/>
              <w:jc w:val="center"/>
              <w:rPr>
                <w:b/>
                <w:bCs/>
              </w:rPr>
            </w:pPr>
          </w:p>
          <w:p w:rsidR="00415BD2" w:rsidRDefault="00415BD2" w:rsidP="00F747AC">
            <w:pPr>
              <w:autoSpaceDE w:val="0"/>
              <w:autoSpaceDN w:val="0"/>
              <w:adjustRightInd w:val="0"/>
              <w:ind w:right="72"/>
              <w:jc w:val="center"/>
              <w:rPr>
                <w:b/>
                <w:bCs/>
              </w:rPr>
            </w:pPr>
          </w:p>
          <w:p w:rsidR="00415BD2" w:rsidRDefault="00415BD2" w:rsidP="00F747AC">
            <w:pPr>
              <w:autoSpaceDE w:val="0"/>
              <w:autoSpaceDN w:val="0"/>
              <w:adjustRightInd w:val="0"/>
              <w:ind w:right="72"/>
              <w:jc w:val="center"/>
              <w:rPr>
                <w:b/>
                <w:bCs/>
              </w:rPr>
            </w:pPr>
            <w:r>
              <w:rPr>
                <w:b/>
                <w:bCs/>
              </w:rPr>
              <w:t xml:space="preserve">                    Ф.И.О. </w:t>
            </w:r>
          </w:p>
          <w:p w:rsidR="00415BD2" w:rsidRPr="00E71E75" w:rsidRDefault="00415BD2" w:rsidP="00F747AC">
            <w:pPr>
              <w:autoSpaceDE w:val="0"/>
              <w:autoSpaceDN w:val="0"/>
              <w:adjustRightInd w:val="0"/>
              <w:ind w:right="72"/>
              <w:jc w:val="center"/>
              <w:rPr>
                <w:b/>
                <w:bCs/>
              </w:rPr>
            </w:pPr>
            <w:r>
              <w:rPr>
                <w:b/>
                <w:bCs/>
              </w:rPr>
              <w:t xml:space="preserve">                Адрес заявителя</w:t>
            </w:r>
          </w:p>
        </w:tc>
      </w:tr>
      <w:tr w:rsidR="000158BD" w:rsidRPr="00CA27FE" w:rsidTr="00F747AC">
        <w:tc>
          <w:tcPr>
            <w:tcW w:w="4782" w:type="dxa"/>
          </w:tcPr>
          <w:p w:rsidR="000158BD" w:rsidRDefault="000158BD" w:rsidP="00F747AC">
            <w:pPr>
              <w:jc w:val="center"/>
              <w:rPr>
                <w:b/>
              </w:rPr>
            </w:pPr>
          </w:p>
          <w:p w:rsidR="000158BD" w:rsidRDefault="000158BD" w:rsidP="00F747AC">
            <w:pPr>
              <w:jc w:val="center"/>
              <w:rPr>
                <w:b/>
              </w:rPr>
            </w:pPr>
          </w:p>
          <w:p w:rsidR="000158BD" w:rsidRDefault="000158BD" w:rsidP="00F747AC">
            <w:pPr>
              <w:jc w:val="center"/>
              <w:rPr>
                <w:b/>
              </w:rPr>
            </w:pPr>
            <w:r>
              <w:rPr>
                <w:b/>
                <w:noProof/>
              </w:rPr>
              <w:drawing>
                <wp:inline distT="0" distB="0" distL="0" distR="0">
                  <wp:extent cx="447675" cy="561975"/>
                  <wp:effectExtent l="0" t="0" r="9525" b="9525"/>
                  <wp:docPr id="10" name="Рисунок 10"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0158BD" w:rsidRPr="00EA39B1" w:rsidRDefault="000158BD" w:rsidP="00F747AC">
            <w:pPr>
              <w:jc w:val="center"/>
              <w:rPr>
                <w:b/>
              </w:rPr>
            </w:pPr>
            <w:r w:rsidRPr="00EA39B1">
              <w:rPr>
                <w:b/>
              </w:rPr>
              <w:t>АДМИНИСТРАЦИЯ</w:t>
            </w:r>
          </w:p>
          <w:p w:rsidR="000158BD" w:rsidRPr="00EA39B1" w:rsidRDefault="000158BD" w:rsidP="00F747AC">
            <w:pPr>
              <w:jc w:val="center"/>
              <w:rPr>
                <w:b/>
              </w:rPr>
            </w:pPr>
            <w:r w:rsidRPr="00EA39B1">
              <w:rPr>
                <w:b/>
              </w:rPr>
              <w:t>МУНИЦИПАЛЬНОГО ОБРАЗОВАНИЯ</w:t>
            </w:r>
          </w:p>
          <w:p w:rsidR="000158BD" w:rsidRPr="00EA39B1" w:rsidRDefault="000158BD" w:rsidP="00F747AC">
            <w:pPr>
              <w:jc w:val="center"/>
              <w:rPr>
                <w:b/>
              </w:rPr>
            </w:pPr>
            <w:r w:rsidRPr="00EA39B1">
              <w:rPr>
                <w:b/>
              </w:rPr>
              <w:t>ГОРОДСКОЕ ПОСЕЛЕНИЕ ПЕЧЕНГА</w:t>
            </w:r>
          </w:p>
          <w:p w:rsidR="000158BD" w:rsidRPr="00EA39B1" w:rsidRDefault="000158BD" w:rsidP="00F747AC">
            <w:pPr>
              <w:jc w:val="center"/>
              <w:rPr>
                <w:b/>
              </w:rPr>
            </w:pPr>
            <w:r w:rsidRPr="00EA39B1">
              <w:rPr>
                <w:b/>
              </w:rPr>
              <w:t>ПЕЧЕНГСКОГО РАЙОНА</w:t>
            </w:r>
          </w:p>
          <w:p w:rsidR="000158BD" w:rsidRPr="00EA39B1" w:rsidRDefault="000158BD" w:rsidP="00F747AC">
            <w:pPr>
              <w:jc w:val="center"/>
              <w:rPr>
                <w:b/>
              </w:rPr>
            </w:pPr>
            <w:r w:rsidRPr="00EA39B1">
              <w:rPr>
                <w:b/>
              </w:rPr>
              <w:t>МУРМАНСКОЙ ОБЛАСТИ</w:t>
            </w:r>
          </w:p>
          <w:p w:rsidR="000158BD" w:rsidRPr="00EA39B1" w:rsidRDefault="000158BD" w:rsidP="00F747AC">
            <w:pPr>
              <w:jc w:val="center"/>
            </w:pPr>
            <w:proofErr w:type="spellStart"/>
            <w:r w:rsidRPr="00EA39B1">
              <w:t>Печенгское</w:t>
            </w:r>
            <w:proofErr w:type="spellEnd"/>
            <w:r w:rsidRPr="00EA39B1">
              <w:t xml:space="preserve"> шоссе ул., д.3, п. Печенга </w:t>
            </w:r>
          </w:p>
          <w:p w:rsidR="000158BD" w:rsidRPr="00EA39B1" w:rsidRDefault="000158BD" w:rsidP="00F747AC">
            <w:pPr>
              <w:jc w:val="center"/>
            </w:pPr>
            <w:proofErr w:type="spellStart"/>
            <w:r w:rsidRPr="00EA39B1">
              <w:t>Печенгский</w:t>
            </w:r>
            <w:proofErr w:type="spellEnd"/>
            <w:r w:rsidRPr="00EA39B1">
              <w:t xml:space="preserve"> район </w:t>
            </w:r>
            <w:proofErr w:type="gramStart"/>
            <w:r w:rsidRPr="00EA39B1">
              <w:t>Мурманской</w:t>
            </w:r>
            <w:proofErr w:type="gramEnd"/>
            <w:r w:rsidRPr="00EA39B1">
              <w:t xml:space="preserve"> обл., 184410</w:t>
            </w:r>
          </w:p>
          <w:p w:rsidR="000158BD" w:rsidRPr="00EA39B1" w:rsidRDefault="000158BD" w:rsidP="00F747AC">
            <w:pPr>
              <w:jc w:val="center"/>
            </w:pPr>
            <w:r w:rsidRPr="00EA39B1">
              <w:t>Тел./факс (815) 547-63-47</w:t>
            </w:r>
          </w:p>
          <w:p w:rsidR="000158BD" w:rsidRPr="00EA39B1" w:rsidRDefault="000158BD" w:rsidP="00F747AC">
            <w:pPr>
              <w:jc w:val="center"/>
              <w:rPr>
                <w:lang w:val="en-US"/>
              </w:rPr>
            </w:pPr>
            <w:r w:rsidRPr="00EA39B1">
              <w:rPr>
                <w:lang w:val="en-US"/>
              </w:rPr>
              <w:t xml:space="preserve">e-mail: </w:t>
            </w:r>
            <w:r w:rsidRPr="002A0BC6">
              <w:rPr>
                <w:color w:val="0070C0"/>
                <w:u w:val="single"/>
                <w:lang w:val="en-US"/>
              </w:rPr>
              <w:t>adm@</w:t>
            </w:r>
            <w:hyperlink r:id="rId32" w:history="1">
              <w:r w:rsidRPr="002A0BC6">
                <w:rPr>
                  <w:rStyle w:val="a3"/>
                  <w:color w:val="0070C0"/>
                  <w:lang w:val="en-US"/>
                </w:rPr>
                <w:t>pechenga</w:t>
              </w:r>
              <w:r w:rsidRPr="00E117C1">
                <w:rPr>
                  <w:rStyle w:val="a3"/>
                  <w:color w:val="0070C0"/>
                  <w:lang w:val="en-US"/>
                </w:rPr>
                <w:t>51</w:t>
              </w:r>
              <w:r w:rsidRPr="002A0BC6">
                <w:rPr>
                  <w:rStyle w:val="a3"/>
                  <w:color w:val="0070C0"/>
                  <w:lang w:val="en-US"/>
                </w:rPr>
                <w:t>.ru</w:t>
              </w:r>
            </w:hyperlink>
          </w:p>
          <w:p w:rsidR="000158BD" w:rsidRPr="00E117C1" w:rsidRDefault="000158BD" w:rsidP="00F747AC">
            <w:pPr>
              <w:jc w:val="center"/>
              <w:rPr>
                <w:lang w:val="en-US"/>
              </w:rPr>
            </w:pPr>
            <w:r w:rsidRPr="00EA39B1">
              <w:t>ОКПО</w:t>
            </w:r>
            <w:r w:rsidRPr="00E117C1">
              <w:rPr>
                <w:lang w:val="en-US"/>
              </w:rPr>
              <w:t xml:space="preserve"> 04195302, </w:t>
            </w:r>
            <w:r w:rsidRPr="00EA39B1">
              <w:t>ОГРН</w:t>
            </w:r>
            <w:r w:rsidRPr="00E117C1">
              <w:rPr>
                <w:lang w:val="en-US"/>
              </w:rPr>
              <w:t xml:space="preserve"> 1065109002793,</w:t>
            </w:r>
          </w:p>
          <w:p w:rsidR="000158BD" w:rsidRPr="00EA39B1" w:rsidRDefault="000158BD" w:rsidP="00F747AC">
            <w:pPr>
              <w:jc w:val="center"/>
            </w:pPr>
            <w:r w:rsidRPr="00EA39B1">
              <w:t>ИНН/КПП 5109001890/510901001</w:t>
            </w:r>
          </w:p>
          <w:p w:rsidR="000158BD" w:rsidRPr="00EA39B1" w:rsidRDefault="000158BD" w:rsidP="00F747AC"/>
          <w:tbl>
            <w:tblPr>
              <w:tblW w:w="0" w:type="auto"/>
              <w:tblLook w:val="04A0"/>
            </w:tblPr>
            <w:tblGrid>
              <w:gridCol w:w="441"/>
              <w:gridCol w:w="355"/>
              <w:gridCol w:w="1216"/>
              <w:gridCol w:w="264"/>
              <w:gridCol w:w="181"/>
              <w:gridCol w:w="264"/>
              <w:gridCol w:w="1845"/>
            </w:tblGrid>
            <w:tr w:rsidR="000158BD" w:rsidRPr="000105B5" w:rsidTr="00F747AC">
              <w:tc>
                <w:tcPr>
                  <w:tcW w:w="441" w:type="dxa"/>
                </w:tcPr>
                <w:p w:rsidR="000158BD" w:rsidRPr="003A52E4" w:rsidRDefault="000158BD" w:rsidP="008B008D">
                  <w:pPr>
                    <w:framePr w:hSpace="180" w:wrap="around" w:hAnchor="margin" w:y="825"/>
                  </w:pPr>
                  <w:r w:rsidRPr="003A52E4">
                    <w:t>от</w:t>
                  </w:r>
                </w:p>
              </w:tc>
              <w:tc>
                <w:tcPr>
                  <w:tcW w:w="1671" w:type="dxa"/>
                  <w:gridSpan w:val="2"/>
                  <w:tcBorders>
                    <w:bottom w:val="single" w:sz="4" w:space="0" w:color="auto"/>
                  </w:tcBorders>
                </w:tcPr>
                <w:p w:rsidR="000158BD" w:rsidRPr="003A52E4" w:rsidRDefault="000158BD" w:rsidP="008B008D">
                  <w:pPr>
                    <w:framePr w:hSpace="180" w:wrap="around" w:hAnchor="margin" w:y="825"/>
                  </w:pPr>
                </w:p>
              </w:tc>
              <w:tc>
                <w:tcPr>
                  <w:tcW w:w="445" w:type="dxa"/>
                  <w:gridSpan w:val="2"/>
                </w:tcPr>
                <w:p w:rsidR="000158BD" w:rsidRPr="003A52E4" w:rsidRDefault="000158BD" w:rsidP="008B008D">
                  <w:pPr>
                    <w:framePr w:hSpace="180" w:wrap="around" w:hAnchor="margin" w:y="825"/>
                  </w:pPr>
                  <w:r>
                    <w:t>№</w:t>
                  </w:r>
                </w:p>
              </w:tc>
              <w:tc>
                <w:tcPr>
                  <w:tcW w:w="2229" w:type="dxa"/>
                  <w:gridSpan w:val="2"/>
                  <w:tcBorders>
                    <w:bottom w:val="single" w:sz="4" w:space="0" w:color="auto"/>
                  </w:tcBorders>
                </w:tcPr>
                <w:p w:rsidR="000158BD" w:rsidRPr="003A52E4" w:rsidRDefault="000158BD" w:rsidP="008B008D">
                  <w:pPr>
                    <w:framePr w:hSpace="180" w:wrap="around" w:hAnchor="margin" w:y="825"/>
                  </w:pPr>
                </w:p>
              </w:tc>
            </w:tr>
            <w:tr w:rsidR="000158BD" w:rsidRPr="000105B5" w:rsidTr="00F747AC">
              <w:tc>
                <w:tcPr>
                  <w:tcW w:w="817" w:type="dxa"/>
                  <w:gridSpan w:val="2"/>
                </w:tcPr>
                <w:p w:rsidR="000158BD" w:rsidRPr="003A52E4" w:rsidRDefault="000158BD" w:rsidP="008B008D">
                  <w:pPr>
                    <w:framePr w:hSpace="180" w:wrap="around" w:hAnchor="margin" w:y="825"/>
                  </w:pPr>
                  <w:r>
                    <w:t>На №</w:t>
                  </w:r>
                </w:p>
              </w:tc>
              <w:tc>
                <w:tcPr>
                  <w:tcW w:w="1559" w:type="dxa"/>
                  <w:gridSpan w:val="2"/>
                  <w:tcBorders>
                    <w:bottom w:val="single" w:sz="4" w:space="0" w:color="auto"/>
                  </w:tcBorders>
                </w:tcPr>
                <w:p w:rsidR="000158BD" w:rsidRPr="003A52E4" w:rsidRDefault="000158BD" w:rsidP="008B008D">
                  <w:pPr>
                    <w:framePr w:hSpace="180" w:wrap="around" w:hAnchor="margin" w:y="825"/>
                  </w:pPr>
                </w:p>
              </w:tc>
              <w:tc>
                <w:tcPr>
                  <w:tcW w:w="445" w:type="dxa"/>
                  <w:gridSpan w:val="2"/>
                </w:tcPr>
                <w:p w:rsidR="000158BD" w:rsidRDefault="000158BD" w:rsidP="008B008D">
                  <w:pPr>
                    <w:framePr w:hSpace="180" w:wrap="around" w:hAnchor="margin" w:y="825"/>
                  </w:pPr>
                  <w:r>
                    <w:t>от</w:t>
                  </w:r>
                </w:p>
              </w:tc>
              <w:tc>
                <w:tcPr>
                  <w:tcW w:w="1965" w:type="dxa"/>
                  <w:tcBorders>
                    <w:bottom w:val="single" w:sz="4" w:space="0" w:color="auto"/>
                  </w:tcBorders>
                </w:tcPr>
                <w:p w:rsidR="000158BD" w:rsidRPr="003A52E4" w:rsidRDefault="000158BD" w:rsidP="008B008D">
                  <w:pPr>
                    <w:framePr w:hSpace="180" w:wrap="around" w:hAnchor="margin" w:y="825"/>
                  </w:pPr>
                </w:p>
              </w:tc>
            </w:tr>
          </w:tbl>
          <w:p w:rsidR="000158BD" w:rsidRPr="00495DD8" w:rsidRDefault="000158BD" w:rsidP="00F747AC">
            <w:pPr>
              <w:rPr>
                <w:b/>
              </w:rPr>
            </w:pPr>
          </w:p>
        </w:tc>
        <w:tc>
          <w:tcPr>
            <w:tcW w:w="4789" w:type="dxa"/>
          </w:tcPr>
          <w:p w:rsidR="000158BD" w:rsidRDefault="000158BD" w:rsidP="000158BD">
            <w:pPr>
              <w:jc w:val="right"/>
              <w:rPr>
                <w:rFonts w:ascii="Arial" w:hAnsi="Arial" w:cs="Arial"/>
              </w:rPr>
            </w:pPr>
            <w:r w:rsidRPr="00CA27FE">
              <w:rPr>
                <w:i/>
              </w:rPr>
              <w:tab/>
            </w:r>
            <w:r>
              <w:rPr>
                <w:rFonts w:ascii="Arial" w:hAnsi="Arial" w:cs="Arial"/>
              </w:rPr>
              <w:t>Приложение № 5</w:t>
            </w:r>
          </w:p>
          <w:p w:rsidR="000158BD" w:rsidRPr="000158BD" w:rsidRDefault="000158BD" w:rsidP="000158BD">
            <w:pPr>
              <w:jc w:val="right"/>
              <w:rPr>
                <w:rFonts w:ascii="Arial" w:hAnsi="Arial" w:cs="Arial"/>
              </w:rPr>
            </w:pPr>
            <w:r>
              <w:rPr>
                <w:rFonts w:ascii="Arial" w:hAnsi="Arial" w:cs="Arial"/>
              </w:rPr>
              <w:t>к Административному регламенту</w:t>
            </w:r>
          </w:p>
          <w:p w:rsidR="000158BD" w:rsidRPr="00CA27FE" w:rsidRDefault="000158BD" w:rsidP="00F747AC">
            <w:pPr>
              <w:jc w:val="center"/>
              <w:rPr>
                <w:i/>
              </w:rPr>
            </w:pPr>
          </w:p>
          <w:p w:rsidR="000158BD" w:rsidRPr="00CA27FE" w:rsidRDefault="000158BD" w:rsidP="00F747AC">
            <w:pPr>
              <w:autoSpaceDE w:val="0"/>
              <w:autoSpaceDN w:val="0"/>
              <w:adjustRightInd w:val="0"/>
              <w:ind w:right="72"/>
              <w:jc w:val="center"/>
              <w:rPr>
                <w:b/>
                <w:bCs/>
              </w:rPr>
            </w:pPr>
          </w:p>
          <w:p w:rsidR="000158BD" w:rsidRPr="00CA27FE" w:rsidRDefault="000158BD" w:rsidP="00F747AC">
            <w:pPr>
              <w:autoSpaceDE w:val="0"/>
              <w:autoSpaceDN w:val="0"/>
              <w:adjustRightInd w:val="0"/>
              <w:ind w:right="72"/>
              <w:jc w:val="center"/>
              <w:rPr>
                <w:b/>
                <w:bCs/>
              </w:rPr>
            </w:pPr>
          </w:p>
          <w:p w:rsidR="000158BD" w:rsidRDefault="000158BD" w:rsidP="00F747AC">
            <w:pPr>
              <w:autoSpaceDE w:val="0"/>
              <w:autoSpaceDN w:val="0"/>
              <w:adjustRightInd w:val="0"/>
              <w:ind w:right="72"/>
              <w:jc w:val="center"/>
              <w:rPr>
                <w:b/>
                <w:bCs/>
              </w:rPr>
            </w:pPr>
          </w:p>
          <w:p w:rsidR="000158BD" w:rsidRDefault="000158BD" w:rsidP="00F747AC">
            <w:pPr>
              <w:autoSpaceDE w:val="0"/>
              <w:autoSpaceDN w:val="0"/>
              <w:adjustRightInd w:val="0"/>
              <w:ind w:right="72"/>
              <w:jc w:val="center"/>
              <w:rPr>
                <w:b/>
                <w:bCs/>
              </w:rPr>
            </w:pPr>
            <w:r>
              <w:rPr>
                <w:b/>
                <w:bCs/>
              </w:rPr>
              <w:t xml:space="preserve">                    Ф.И.О. </w:t>
            </w:r>
          </w:p>
          <w:p w:rsidR="000158BD" w:rsidRPr="00E71E75" w:rsidRDefault="000158BD" w:rsidP="00F747AC">
            <w:pPr>
              <w:autoSpaceDE w:val="0"/>
              <w:autoSpaceDN w:val="0"/>
              <w:adjustRightInd w:val="0"/>
              <w:ind w:right="72"/>
              <w:jc w:val="center"/>
              <w:rPr>
                <w:b/>
                <w:bCs/>
              </w:rPr>
            </w:pPr>
            <w:r>
              <w:rPr>
                <w:b/>
                <w:bCs/>
              </w:rPr>
              <w:t xml:space="preserve">                Адрес заявителя</w:t>
            </w:r>
          </w:p>
        </w:tc>
      </w:tr>
    </w:tbl>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0158BD" w:rsidRPr="000037DF" w:rsidRDefault="000158BD" w:rsidP="00E01B2B">
      <w:pPr>
        <w:pStyle w:val="ConsPlusNonformat"/>
        <w:ind w:firstLine="567"/>
        <w:jc w:val="both"/>
        <w:rPr>
          <w:rFonts w:ascii="Arial" w:hAnsi="Arial" w:cs="Arial"/>
          <w:sz w:val="24"/>
          <w:szCs w:val="24"/>
        </w:rPr>
      </w:pPr>
      <w:r w:rsidRPr="000037DF">
        <w:rPr>
          <w:rFonts w:ascii="Arial" w:hAnsi="Arial" w:cs="Arial"/>
          <w:sz w:val="24"/>
          <w:szCs w:val="24"/>
        </w:rPr>
        <w:t>На основании пос</w:t>
      </w:r>
      <w:r w:rsidR="000037DF">
        <w:rPr>
          <w:rFonts w:ascii="Arial" w:hAnsi="Arial" w:cs="Arial"/>
          <w:sz w:val="24"/>
          <w:szCs w:val="24"/>
        </w:rPr>
        <w:t xml:space="preserve">тановления администрации муниципального </w:t>
      </w:r>
      <w:r w:rsidR="000D78F7">
        <w:rPr>
          <w:rFonts w:ascii="Arial" w:hAnsi="Arial" w:cs="Arial"/>
          <w:sz w:val="24"/>
          <w:szCs w:val="24"/>
        </w:rPr>
        <w:t>образования</w:t>
      </w:r>
      <w:r w:rsidR="000037DF">
        <w:rPr>
          <w:rFonts w:ascii="Arial" w:hAnsi="Arial" w:cs="Arial"/>
          <w:sz w:val="24"/>
          <w:szCs w:val="24"/>
        </w:rPr>
        <w:t xml:space="preserve"> городское поселение Печенга </w:t>
      </w:r>
      <w:r w:rsidRPr="000037DF">
        <w:rPr>
          <w:rFonts w:ascii="Arial" w:hAnsi="Arial" w:cs="Arial"/>
          <w:sz w:val="24"/>
          <w:szCs w:val="24"/>
        </w:rPr>
        <w:t>от ____________</w:t>
      </w:r>
      <w:r w:rsidR="000037DF">
        <w:rPr>
          <w:rFonts w:ascii="Arial" w:hAnsi="Arial" w:cs="Arial"/>
          <w:sz w:val="24"/>
          <w:szCs w:val="24"/>
        </w:rPr>
        <w:t xml:space="preserve"> № </w:t>
      </w:r>
      <w:r w:rsidRPr="000037DF">
        <w:rPr>
          <w:rFonts w:ascii="Arial" w:hAnsi="Arial" w:cs="Arial"/>
          <w:sz w:val="24"/>
          <w:szCs w:val="24"/>
        </w:rPr>
        <w:t xml:space="preserve"> _______________ Вы приняты на учет в качестве нуждающегос</w:t>
      </w:r>
      <w:proofErr w:type="gramStart"/>
      <w:r w:rsidRPr="000037DF">
        <w:rPr>
          <w:rFonts w:ascii="Arial" w:hAnsi="Arial" w:cs="Arial"/>
          <w:sz w:val="24"/>
          <w:szCs w:val="24"/>
        </w:rPr>
        <w:t>я(</w:t>
      </w:r>
      <w:proofErr w:type="spellStart"/>
      <w:proofErr w:type="gramEnd"/>
      <w:r w:rsidRPr="000037DF">
        <w:rPr>
          <w:rFonts w:ascii="Arial" w:hAnsi="Arial" w:cs="Arial"/>
          <w:sz w:val="24"/>
          <w:szCs w:val="24"/>
        </w:rPr>
        <w:t>ейся</w:t>
      </w:r>
      <w:proofErr w:type="spellEnd"/>
      <w:r w:rsidRPr="000037DF">
        <w:rPr>
          <w:rFonts w:ascii="Arial" w:hAnsi="Arial" w:cs="Arial"/>
          <w:sz w:val="24"/>
          <w:szCs w:val="24"/>
        </w:rPr>
        <w:t xml:space="preserve">) в  </w:t>
      </w:r>
      <w:proofErr w:type="spellStart"/>
      <w:r w:rsidRPr="000037DF">
        <w:rPr>
          <w:rFonts w:ascii="Arial" w:hAnsi="Arial" w:cs="Arial"/>
          <w:sz w:val="24"/>
          <w:szCs w:val="24"/>
        </w:rPr>
        <w:t>жиломпомещении</w:t>
      </w:r>
      <w:proofErr w:type="spellEnd"/>
      <w:r w:rsidRPr="000037DF">
        <w:rPr>
          <w:rFonts w:ascii="Arial" w:hAnsi="Arial" w:cs="Arial"/>
          <w:sz w:val="24"/>
          <w:szCs w:val="24"/>
        </w:rPr>
        <w:t>.</w:t>
      </w:r>
    </w:p>
    <w:p w:rsidR="000037DF" w:rsidRDefault="000037DF" w:rsidP="000158BD">
      <w:pPr>
        <w:pStyle w:val="ConsPlusNonformat"/>
        <w:jc w:val="both"/>
        <w:rPr>
          <w:rFonts w:ascii="Arial" w:hAnsi="Arial" w:cs="Arial"/>
          <w:sz w:val="24"/>
          <w:szCs w:val="24"/>
        </w:rPr>
      </w:pPr>
    </w:p>
    <w:p w:rsidR="000037DF" w:rsidRDefault="000037DF" w:rsidP="000158BD">
      <w:pPr>
        <w:pStyle w:val="ConsPlusNonformat"/>
        <w:jc w:val="both"/>
        <w:rPr>
          <w:rFonts w:ascii="Arial" w:hAnsi="Arial" w:cs="Arial"/>
          <w:sz w:val="24"/>
          <w:szCs w:val="24"/>
        </w:rPr>
      </w:pPr>
    </w:p>
    <w:p w:rsidR="000158BD" w:rsidRPr="000037DF" w:rsidRDefault="000158BD" w:rsidP="000158BD">
      <w:pPr>
        <w:pStyle w:val="ConsPlusNonformat"/>
        <w:jc w:val="both"/>
        <w:rPr>
          <w:rFonts w:ascii="Arial" w:hAnsi="Arial" w:cs="Arial"/>
          <w:sz w:val="24"/>
          <w:szCs w:val="24"/>
        </w:rPr>
      </w:pPr>
      <w:r w:rsidRPr="000037DF">
        <w:rPr>
          <w:rFonts w:ascii="Arial" w:hAnsi="Arial" w:cs="Arial"/>
          <w:sz w:val="24"/>
          <w:szCs w:val="24"/>
        </w:rPr>
        <w:t xml:space="preserve">Приложение: постановление администрации </w:t>
      </w:r>
      <w:r w:rsidR="000D78F7">
        <w:rPr>
          <w:rFonts w:ascii="Arial" w:hAnsi="Arial" w:cs="Arial"/>
          <w:sz w:val="24"/>
          <w:szCs w:val="24"/>
        </w:rPr>
        <w:t xml:space="preserve">МО г.п. Печенга </w:t>
      </w:r>
      <w:r w:rsidRPr="000037DF">
        <w:rPr>
          <w:rFonts w:ascii="Arial" w:hAnsi="Arial" w:cs="Arial"/>
          <w:sz w:val="24"/>
          <w:szCs w:val="24"/>
        </w:rPr>
        <w:t xml:space="preserve"> на 1 л. в 1 экз.</w:t>
      </w:r>
    </w:p>
    <w:p w:rsidR="00760728" w:rsidRDefault="00760728" w:rsidP="0001267E">
      <w:pPr>
        <w:pStyle w:val="ConsPlusNormal"/>
        <w:jc w:val="right"/>
        <w:rPr>
          <w:rFonts w:ascii="Arial" w:hAnsi="Arial" w:cs="Arial"/>
          <w:color w:val="000000" w:themeColor="text1"/>
          <w:sz w:val="24"/>
          <w:szCs w:val="24"/>
        </w:rPr>
      </w:pPr>
    </w:p>
    <w:p w:rsidR="000D78F7" w:rsidRDefault="000D78F7" w:rsidP="000D78F7">
      <w:pPr>
        <w:rPr>
          <w:rFonts w:ascii="Arial" w:eastAsia="Times New Roman" w:hAnsi="Arial" w:cs="Arial"/>
          <w:color w:val="000000" w:themeColor="text1"/>
        </w:rPr>
      </w:pPr>
    </w:p>
    <w:p w:rsidR="000D78F7" w:rsidRDefault="000D78F7" w:rsidP="000D78F7">
      <w:pPr>
        <w:rPr>
          <w:rFonts w:ascii="Arial" w:eastAsia="Times New Roman" w:hAnsi="Arial" w:cs="Arial"/>
          <w:color w:val="000000" w:themeColor="text1"/>
        </w:rPr>
      </w:pPr>
    </w:p>
    <w:p w:rsidR="000D78F7" w:rsidRPr="00F60C64" w:rsidRDefault="000D78F7" w:rsidP="000D78F7">
      <w:pPr>
        <w:rPr>
          <w:rFonts w:ascii="Arial" w:hAnsi="Arial" w:cs="Arial"/>
          <w:b/>
        </w:rPr>
      </w:pPr>
      <w:r w:rsidRPr="00F60C64">
        <w:rPr>
          <w:rFonts w:ascii="Arial" w:hAnsi="Arial" w:cs="Arial"/>
          <w:b/>
        </w:rPr>
        <w:t xml:space="preserve">Глава администрации </w:t>
      </w:r>
    </w:p>
    <w:p w:rsidR="000D78F7" w:rsidRPr="00F60C64" w:rsidRDefault="000D78F7" w:rsidP="000D78F7">
      <w:pPr>
        <w:rPr>
          <w:rFonts w:ascii="Arial" w:hAnsi="Arial" w:cs="Arial"/>
          <w:b/>
        </w:rPr>
      </w:pPr>
      <w:r w:rsidRPr="00F60C64">
        <w:rPr>
          <w:rFonts w:ascii="Arial" w:hAnsi="Arial" w:cs="Arial"/>
          <w:b/>
        </w:rPr>
        <w:t>муниципального образования</w:t>
      </w:r>
    </w:p>
    <w:p w:rsidR="00760728" w:rsidRDefault="000D78F7" w:rsidP="000D78F7">
      <w:pPr>
        <w:pStyle w:val="ConsPlusNormal"/>
        <w:rPr>
          <w:rFonts w:ascii="Arial" w:hAnsi="Arial" w:cs="Arial"/>
          <w:color w:val="000000" w:themeColor="text1"/>
          <w:sz w:val="24"/>
          <w:szCs w:val="24"/>
        </w:rPr>
      </w:pPr>
      <w:r w:rsidRPr="00F60C64">
        <w:rPr>
          <w:rFonts w:ascii="Arial" w:hAnsi="Arial" w:cs="Arial"/>
          <w:b/>
          <w:sz w:val="24"/>
          <w:szCs w:val="24"/>
        </w:rPr>
        <w:t>городское поселение Печенга</w:t>
      </w:r>
      <w:r w:rsidRPr="00F60C64">
        <w:rPr>
          <w:rFonts w:ascii="Arial" w:hAnsi="Arial" w:cs="Arial"/>
          <w:b/>
          <w:sz w:val="24"/>
          <w:szCs w:val="24"/>
        </w:rPr>
        <w:tab/>
        <w:t xml:space="preserve">                                                 Н.Г. Жданова     </w:t>
      </w: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0158BD" w:rsidRDefault="000158BD" w:rsidP="0001267E">
      <w:pPr>
        <w:pStyle w:val="ConsPlusNormal"/>
        <w:jc w:val="right"/>
        <w:rPr>
          <w:rFonts w:ascii="Arial" w:hAnsi="Arial" w:cs="Arial"/>
          <w:color w:val="000000" w:themeColor="text1"/>
          <w:sz w:val="24"/>
          <w:szCs w:val="24"/>
        </w:rPr>
      </w:pPr>
    </w:p>
    <w:p w:rsidR="000158BD" w:rsidRDefault="000158BD" w:rsidP="0001267E">
      <w:pPr>
        <w:pStyle w:val="ConsPlusNormal"/>
        <w:jc w:val="right"/>
        <w:rPr>
          <w:rFonts w:ascii="Arial" w:hAnsi="Arial" w:cs="Arial"/>
          <w:color w:val="000000" w:themeColor="text1"/>
          <w:sz w:val="24"/>
          <w:szCs w:val="24"/>
        </w:rPr>
      </w:pPr>
    </w:p>
    <w:p w:rsidR="000158BD" w:rsidRDefault="000158BD"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tbl>
      <w:tblPr>
        <w:tblpPr w:leftFromText="180" w:rightFromText="180" w:horzAnchor="margin" w:tblpY="825"/>
        <w:tblW w:w="0" w:type="auto"/>
        <w:tblLook w:val="04A0"/>
      </w:tblPr>
      <w:tblGrid>
        <w:gridCol w:w="4782"/>
        <w:gridCol w:w="4789"/>
      </w:tblGrid>
      <w:tr w:rsidR="006623D8" w:rsidRPr="00CA27FE" w:rsidTr="00F747AC">
        <w:tc>
          <w:tcPr>
            <w:tcW w:w="4782" w:type="dxa"/>
          </w:tcPr>
          <w:p w:rsidR="006623D8" w:rsidRDefault="006623D8" w:rsidP="00F747AC">
            <w:pPr>
              <w:jc w:val="center"/>
              <w:rPr>
                <w:b/>
              </w:rPr>
            </w:pPr>
          </w:p>
          <w:p w:rsidR="006623D8" w:rsidRDefault="006623D8" w:rsidP="00F747AC">
            <w:pPr>
              <w:jc w:val="center"/>
              <w:rPr>
                <w:b/>
              </w:rPr>
            </w:pPr>
            <w:r>
              <w:rPr>
                <w:b/>
                <w:noProof/>
              </w:rPr>
              <w:drawing>
                <wp:inline distT="0" distB="0" distL="0" distR="0">
                  <wp:extent cx="447675" cy="561975"/>
                  <wp:effectExtent l="0" t="0" r="9525" b="9525"/>
                  <wp:docPr id="13" name="Рисунок 13"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6623D8" w:rsidRPr="00EA39B1" w:rsidRDefault="006623D8" w:rsidP="00F747AC">
            <w:pPr>
              <w:jc w:val="center"/>
              <w:rPr>
                <w:b/>
              </w:rPr>
            </w:pPr>
            <w:r w:rsidRPr="00EA39B1">
              <w:rPr>
                <w:b/>
              </w:rPr>
              <w:t>АДМИНИСТРАЦИЯ</w:t>
            </w:r>
          </w:p>
          <w:p w:rsidR="006623D8" w:rsidRPr="00EA39B1" w:rsidRDefault="006623D8" w:rsidP="00F747AC">
            <w:pPr>
              <w:jc w:val="center"/>
              <w:rPr>
                <w:b/>
              </w:rPr>
            </w:pPr>
            <w:r w:rsidRPr="00EA39B1">
              <w:rPr>
                <w:b/>
              </w:rPr>
              <w:t>МУНИЦИПАЛЬНОГО ОБРАЗОВАНИЯ</w:t>
            </w:r>
          </w:p>
          <w:p w:rsidR="006623D8" w:rsidRPr="00EA39B1" w:rsidRDefault="006623D8" w:rsidP="00F747AC">
            <w:pPr>
              <w:jc w:val="center"/>
              <w:rPr>
                <w:b/>
              </w:rPr>
            </w:pPr>
            <w:r w:rsidRPr="00EA39B1">
              <w:rPr>
                <w:b/>
              </w:rPr>
              <w:t>ГОРОДСКОЕ ПОСЕЛЕНИЕ ПЕЧЕНГА</w:t>
            </w:r>
          </w:p>
          <w:p w:rsidR="006623D8" w:rsidRPr="00EA39B1" w:rsidRDefault="006623D8" w:rsidP="00F747AC">
            <w:pPr>
              <w:jc w:val="center"/>
              <w:rPr>
                <w:b/>
              </w:rPr>
            </w:pPr>
            <w:r w:rsidRPr="00EA39B1">
              <w:rPr>
                <w:b/>
              </w:rPr>
              <w:t>ПЕЧЕНГСКОГО РАЙОНА</w:t>
            </w:r>
          </w:p>
          <w:p w:rsidR="006623D8" w:rsidRPr="00EA39B1" w:rsidRDefault="006623D8" w:rsidP="00F747AC">
            <w:pPr>
              <w:jc w:val="center"/>
              <w:rPr>
                <w:b/>
              </w:rPr>
            </w:pPr>
            <w:r w:rsidRPr="00EA39B1">
              <w:rPr>
                <w:b/>
              </w:rPr>
              <w:t>МУРМАНСКОЙ ОБЛАСТИ</w:t>
            </w:r>
          </w:p>
          <w:p w:rsidR="006623D8" w:rsidRPr="00EA39B1" w:rsidRDefault="006623D8" w:rsidP="00F747AC">
            <w:pPr>
              <w:jc w:val="center"/>
            </w:pPr>
            <w:proofErr w:type="spellStart"/>
            <w:r w:rsidRPr="00EA39B1">
              <w:t>Печенгское</w:t>
            </w:r>
            <w:proofErr w:type="spellEnd"/>
            <w:r w:rsidRPr="00EA39B1">
              <w:t xml:space="preserve"> шоссе ул., д.3, п. Печенга </w:t>
            </w:r>
          </w:p>
          <w:p w:rsidR="006623D8" w:rsidRPr="00EA39B1" w:rsidRDefault="006623D8" w:rsidP="00F747AC">
            <w:pPr>
              <w:jc w:val="center"/>
            </w:pPr>
            <w:proofErr w:type="spellStart"/>
            <w:r w:rsidRPr="00EA39B1">
              <w:t>Печенгский</w:t>
            </w:r>
            <w:proofErr w:type="spellEnd"/>
            <w:r w:rsidRPr="00EA39B1">
              <w:t xml:space="preserve"> район </w:t>
            </w:r>
            <w:proofErr w:type="gramStart"/>
            <w:r w:rsidRPr="00EA39B1">
              <w:t>Мурманской</w:t>
            </w:r>
            <w:proofErr w:type="gramEnd"/>
            <w:r w:rsidRPr="00EA39B1">
              <w:t xml:space="preserve"> обл., 184410</w:t>
            </w:r>
          </w:p>
          <w:p w:rsidR="006623D8" w:rsidRPr="00EA39B1" w:rsidRDefault="006623D8" w:rsidP="00F747AC">
            <w:pPr>
              <w:jc w:val="center"/>
            </w:pPr>
            <w:r w:rsidRPr="00EA39B1">
              <w:t>Тел./факс (815) 547-63-47</w:t>
            </w:r>
          </w:p>
          <w:p w:rsidR="006623D8" w:rsidRPr="00EA39B1" w:rsidRDefault="006623D8" w:rsidP="00F747AC">
            <w:pPr>
              <w:jc w:val="center"/>
              <w:rPr>
                <w:lang w:val="en-US"/>
              </w:rPr>
            </w:pPr>
            <w:r w:rsidRPr="00EA39B1">
              <w:rPr>
                <w:lang w:val="en-US"/>
              </w:rPr>
              <w:t xml:space="preserve">e-mail: </w:t>
            </w:r>
            <w:r w:rsidRPr="002A0BC6">
              <w:rPr>
                <w:color w:val="0070C0"/>
                <w:u w:val="single"/>
                <w:lang w:val="en-US"/>
              </w:rPr>
              <w:t>adm@</w:t>
            </w:r>
            <w:hyperlink r:id="rId33" w:history="1">
              <w:r w:rsidRPr="002A0BC6">
                <w:rPr>
                  <w:rStyle w:val="a3"/>
                  <w:color w:val="0070C0"/>
                  <w:lang w:val="en-US"/>
                </w:rPr>
                <w:t>pechenga</w:t>
              </w:r>
              <w:r w:rsidRPr="00E117C1">
                <w:rPr>
                  <w:rStyle w:val="a3"/>
                  <w:color w:val="0070C0"/>
                  <w:lang w:val="en-US"/>
                </w:rPr>
                <w:t>51</w:t>
              </w:r>
              <w:r w:rsidRPr="002A0BC6">
                <w:rPr>
                  <w:rStyle w:val="a3"/>
                  <w:color w:val="0070C0"/>
                  <w:lang w:val="en-US"/>
                </w:rPr>
                <w:t>.ru</w:t>
              </w:r>
            </w:hyperlink>
          </w:p>
          <w:p w:rsidR="006623D8" w:rsidRPr="00E117C1" w:rsidRDefault="006623D8" w:rsidP="00F747AC">
            <w:pPr>
              <w:jc w:val="center"/>
              <w:rPr>
                <w:lang w:val="en-US"/>
              </w:rPr>
            </w:pPr>
            <w:r w:rsidRPr="00EA39B1">
              <w:t>ОКПО</w:t>
            </w:r>
            <w:r w:rsidRPr="00E117C1">
              <w:rPr>
                <w:lang w:val="en-US"/>
              </w:rPr>
              <w:t xml:space="preserve"> 04195302, </w:t>
            </w:r>
            <w:r w:rsidRPr="00EA39B1">
              <w:t>ОГРН</w:t>
            </w:r>
            <w:r w:rsidRPr="00E117C1">
              <w:rPr>
                <w:lang w:val="en-US"/>
              </w:rPr>
              <w:t xml:space="preserve"> 1065109002793,</w:t>
            </w:r>
          </w:p>
          <w:p w:rsidR="006623D8" w:rsidRPr="00EA39B1" w:rsidRDefault="006623D8" w:rsidP="00F747AC">
            <w:pPr>
              <w:jc w:val="center"/>
            </w:pPr>
            <w:r w:rsidRPr="00EA39B1">
              <w:t>ИНН/КПП 5109001890/510901001</w:t>
            </w:r>
          </w:p>
          <w:p w:rsidR="006623D8" w:rsidRPr="00EA39B1" w:rsidRDefault="006623D8" w:rsidP="00F747AC"/>
          <w:tbl>
            <w:tblPr>
              <w:tblW w:w="0" w:type="auto"/>
              <w:tblLook w:val="04A0"/>
            </w:tblPr>
            <w:tblGrid>
              <w:gridCol w:w="441"/>
              <w:gridCol w:w="355"/>
              <w:gridCol w:w="1216"/>
              <w:gridCol w:w="264"/>
              <w:gridCol w:w="181"/>
              <w:gridCol w:w="264"/>
              <w:gridCol w:w="1845"/>
            </w:tblGrid>
            <w:tr w:rsidR="006623D8" w:rsidRPr="000105B5" w:rsidTr="00F747AC">
              <w:tc>
                <w:tcPr>
                  <w:tcW w:w="441" w:type="dxa"/>
                </w:tcPr>
                <w:p w:rsidR="006623D8" w:rsidRPr="003A52E4" w:rsidRDefault="006623D8" w:rsidP="008B008D">
                  <w:pPr>
                    <w:framePr w:hSpace="180" w:wrap="around" w:hAnchor="margin" w:y="825"/>
                  </w:pPr>
                  <w:r w:rsidRPr="003A52E4">
                    <w:t>от</w:t>
                  </w:r>
                </w:p>
              </w:tc>
              <w:tc>
                <w:tcPr>
                  <w:tcW w:w="1671" w:type="dxa"/>
                  <w:gridSpan w:val="2"/>
                  <w:tcBorders>
                    <w:bottom w:val="single" w:sz="4" w:space="0" w:color="auto"/>
                  </w:tcBorders>
                </w:tcPr>
                <w:p w:rsidR="006623D8" w:rsidRPr="003A52E4" w:rsidRDefault="006623D8" w:rsidP="008B008D">
                  <w:pPr>
                    <w:framePr w:hSpace="180" w:wrap="around" w:hAnchor="margin" w:y="825"/>
                  </w:pPr>
                </w:p>
              </w:tc>
              <w:tc>
                <w:tcPr>
                  <w:tcW w:w="445" w:type="dxa"/>
                  <w:gridSpan w:val="2"/>
                </w:tcPr>
                <w:p w:rsidR="006623D8" w:rsidRPr="003A52E4" w:rsidRDefault="006623D8" w:rsidP="008B008D">
                  <w:pPr>
                    <w:framePr w:hSpace="180" w:wrap="around" w:hAnchor="margin" w:y="825"/>
                  </w:pPr>
                  <w:r>
                    <w:t>№</w:t>
                  </w:r>
                </w:p>
              </w:tc>
              <w:tc>
                <w:tcPr>
                  <w:tcW w:w="2229" w:type="dxa"/>
                  <w:gridSpan w:val="2"/>
                  <w:tcBorders>
                    <w:bottom w:val="single" w:sz="4" w:space="0" w:color="auto"/>
                  </w:tcBorders>
                </w:tcPr>
                <w:p w:rsidR="006623D8" w:rsidRPr="003A52E4" w:rsidRDefault="006623D8" w:rsidP="008B008D">
                  <w:pPr>
                    <w:framePr w:hSpace="180" w:wrap="around" w:hAnchor="margin" w:y="825"/>
                  </w:pPr>
                </w:p>
              </w:tc>
            </w:tr>
            <w:tr w:rsidR="006623D8" w:rsidRPr="000105B5" w:rsidTr="00F747AC">
              <w:tc>
                <w:tcPr>
                  <w:tcW w:w="817" w:type="dxa"/>
                  <w:gridSpan w:val="2"/>
                </w:tcPr>
                <w:p w:rsidR="006623D8" w:rsidRPr="003A52E4" w:rsidRDefault="006623D8" w:rsidP="008B008D">
                  <w:pPr>
                    <w:framePr w:hSpace="180" w:wrap="around" w:hAnchor="margin" w:y="825"/>
                  </w:pPr>
                  <w:r>
                    <w:t>На №</w:t>
                  </w:r>
                </w:p>
              </w:tc>
              <w:tc>
                <w:tcPr>
                  <w:tcW w:w="1559" w:type="dxa"/>
                  <w:gridSpan w:val="2"/>
                  <w:tcBorders>
                    <w:bottom w:val="single" w:sz="4" w:space="0" w:color="auto"/>
                  </w:tcBorders>
                </w:tcPr>
                <w:p w:rsidR="006623D8" w:rsidRPr="003A52E4" w:rsidRDefault="006623D8" w:rsidP="008B008D">
                  <w:pPr>
                    <w:framePr w:hSpace="180" w:wrap="around" w:hAnchor="margin" w:y="825"/>
                  </w:pPr>
                </w:p>
              </w:tc>
              <w:tc>
                <w:tcPr>
                  <w:tcW w:w="445" w:type="dxa"/>
                  <w:gridSpan w:val="2"/>
                </w:tcPr>
                <w:p w:rsidR="006623D8" w:rsidRDefault="006623D8" w:rsidP="008B008D">
                  <w:pPr>
                    <w:framePr w:hSpace="180" w:wrap="around" w:hAnchor="margin" w:y="825"/>
                  </w:pPr>
                  <w:r>
                    <w:t>от</w:t>
                  </w:r>
                </w:p>
              </w:tc>
              <w:tc>
                <w:tcPr>
                  <w:tcW w:w="1965" w:type="dxa"/>
                  <w:tcBorders>
                    <w:bottom w:val="single" w:sz="4" w:space="0" w:color="auto"/>
                  </w:tcBorders>
                </w:tcPr>
                <w:p w:rsidR="006623D8" w:rsidRPr="003A52E4" w:rsidRDefault="006623D8" w:rsidP="008B008D">
                  <w:pPr>
                    <w:framePr w:hSpace="180" w:wrap="around" w:hAnchor="margin" w:y="825"/>
                  </w:pPr>
                </w:p>
              </w:tc>
            </w:tr>
          </w:tbl>
          <w:p w:rsidR="006623D8" w:rsidRPr="00495DD8" w:rsidRDefault="006623D8" w:rsidP="00F747AC">
            <w:pPr>
              <w:rPr>
                <w:b/>
              </w:rPr>
            </w:pPr>
          </w:p>
        </w:tc>
        <w:tc>
          <w:tcPr>
            <w:tcW w:w="4789" w:type="dxa"/>
          </w:tcPr>
          <w:p w:rsidR="006623D8" w:rsidRPr="00CA27FE" w:rsidRDefault="006623D8" w:rsidP="00F747AC">
            <w:pPr>
              <w:jc w:val="center"/>
              <w:rPr>
                <w:i/>
              </w:rPr>
            </w:pPr>
          </w:p>
          <w:p w:rsidR="006623D8" w:rsidRPr="00CA27FE" w:rsidRDefault="006623D8" w:rsidP="00F747AC">
            <w:pPr>
              <w:autoSpaceDE w:val="0"/>
              <w:autoSpaceDN w:val="0"/>
              <w:adjustRightInd w:val="0"/>
              <w:ind w:right="72"/>
              <w:jc w:val="center"/>
              <w:rPr>
                <w:b/>
                <w:bCs/>
              </w:rPr>
            </w:pPr>
          </w:p>
          <w:p w:rsidR="006623D8" w:rsidRPr="00CA27FE" w:rsidRDefault="006623D8" w:rsidP="00F747AC">
            <w:pPr>
              <w:autoSpaceDE w:val="0"/>
              <w:autoSpaceDN w:val="0"/>
              <w:adjustRightInd w:val="0"/>
              <w:ind w:right="72"/>
              <w:jc w:val="center"/>
              <w:rPr>
                <w:b/>
                <w:bCs/>
              </w:rPr>
            </w:pPr>
          </w:p>
          <w:p w:rsidR="006623D8" w:rsidRDefault="006623D8" w:rsidP="00F747AC">
            <w:pPr>
              <w:autoSpaceDE w:val="0"/>
              <w:autoSpaceDN w:val="0"/>
              <w:adjustRightInd w:val="0"/>
              <w:ind w:right="72"/>
              <w:jc w:val="center"/>
              <w:rPr>
                <w:b/>
                <w:bCs/>
              </w:rPr>
            </w:pPr>
          </w:p>
          <w:p w:rsidR="006623D8" w:rsidRDefault="006623D8" w:rsidP="00F747AC">
            <w:pPr>
              <w:autoSpaceDE w:val="0"/>
              <w:autoSpaceDN w:val="0"/>
              <w:adjustRightInd w:val="0"/>
              <w:ind w:right="72"/>
              <w:jc w:val="center"/>
              <w:rPr>
                <w:b/>
                <w:bCs/>
              </w:rPr>
            </w:pPr>
            <w:r>
              <w:rPr>
                <w:b/>
                <w:bCs/>
              </w:rPr>
              <w:t xml:space="preserve">                    Ф.И.О. </w:t>
            </w:r>
          </w:p>
          <w:p w:rsidR="006623D8" w:rsidRPr="00E71E75" w:rsidRDefault="006623D8" w:rsidP="00F747AC">
            <w:pPr>
              <w:autoSpaceDE w:val="0"/>
              <w:autoSpaceDN w:val="0"/>
              <w:adjustRightInd w:val="0"/>
              <w:ind w:right="72"/>
              <w:jc w:val="center"/>
              <w:rPr>
                <w:b/>
                <w:bCs/>
              </w:rPr>
            </w:pPr>
            <w:r>
              <w:rPr>
                <w:b/>
                <w:bCs/>
              </w:rPr>
              <w:t xml:space="preserve">                Адрес заявителя</w:t>
            </w:r>
          </w:p>
        </w:tc>
      </w:tr>
    </w:tbl>
    <w:p w:rsidR="006623D8" w:rsidRDefault="006623D8" w:rsidP="006623D8">
      <w:pPr>
        <w:pStyle w:val="ConsPlusNormal"/>
        <w:jc w:val="right"/>
        <w:rPr>
          <w:rFonts w:ascii="Arial" w:hAnsi="Arial" w:cs="Arial"/>
          <w:color w:val="000000" w:themeColor="text1"/>
          <w:sz w:val="24"/>
          <w:szCs w:val="24"/>
        </w:rPr>
      </w:pPr>
      <w:r>
        <w:rPr>
          <w:rFonts w:ascii="Arial" w:hAnsi="Arial" w:cs="Arial"/>
          <w:color w:val="000000" w:themeColor="text1"/>
          <w:sz w:val="24"/>
          <w:szCs w:val="24"/>
        </w:rPr>
        <w:t>Приложение № 6</w:t>
      </w:r>
    </w:p>
    <w:p w:rsidR="006623D8" w:rsidRDefault="006623D8" w:rsidP="006623D8">
      <w:pPr>
        <w:pStyle w:val="ConsPlusNormal"/>
        <w:jc w:val="right"/>
        <w:rPr>
          <w:rFonts w:ascii="Arial" w:hAnsi="Arial" w:cs="Arial"/>
          <w:color w:val="000000" w:themeColor="text1"/>
          <w:sz w:val="24"/>
          <w:szCs w:val="24"/>
        </w:rPr>
      </w:pPr>
      <w:r>
        <w:rPr>
          <w:rFonts w:ascii="Arial" w:hAnsi="Arial" w:cs="Arial"/>
          <w:color w:val="000000" w:themeColor="text1"/>
          <w:sz w:val="24"/>
          <w:szCs w:val="24"/>
        </w:rPr>
        <w:t>к Административному регламенту</w:t>
      </w:r>
    </w:p>
    <w:p w:rsidR="006623D8" w:rsidRDefault="006623D8" w:rsidP="006623D8">
      <w:pPr>
        <w:pStyle w:val="ConsPlusNonformat"/>
        <w:jc w:val="both"/>
        <w:rPr>
          <w:rFonts w:ascii="Arial" w:hAnsi="Arial" w:cs="Arial"/>
          <w:sz w:val="24"/>
          <w:szCs w:val="24"/>
        </w:rPr>
      </w:pPr>
    </w:p>
    <w:p w:rsidR="006623D8" w:rsidRDefault="006623D8" w:rsidP="006623D8">
      <w:pPr>
        <w:pStyle w:val="ConsPlusNonformat"/>
        <w:jc w:val="both"/>
        <w:rPr>
          <w:rFonts w:ascii="Arial" w:hAnsi="Arial" w:cs="Arial"/>
          <w:sz w:val="24"/>
          <w:szCs w:val="24"/>
        </w:rPr>
      </w:pPr>
    </w:p>
    <w:p w:rsidR="00495489" w:rsidRPr="000037DF" w:rsidRDefault="00E01B2B" w:rsidP="00495489">
      <w:pPr>
        <w:pStyle w:val="ConsPlusNonformat"/>
        <w:ind w:firstLine="567"/>
        <w:jc w:val="both"/>
        <w:rPr>
          <w:rFonts w:ascii="Arial" w:hAnsi="Arial" w:cs="Arial"/>
          <w:sz w:val="24"/>
          <w:szCs w:val="24"/>
        </w:rPr>
      </w:pPr>
      <w:r w:rsidRPr="000037DF">
        <w:rPr>
          <w:rFonts w:ascii="Arial" w:hAnsi="Arial" w:cs="Arial"/>
          <w:sz w:val="24"/>
          <w:szCs w:val="24"/>
        </w:rPr>
        <w:t>На основании пос</w:t>
      </w:r>
      <w:r>
        <w:rPr>
          <w:rFonts w:ascii="Arial" w:hAnsi="Arial" w:cs="Arial"/>
          <w:sz w:val="24"/>
          <w:szCs w:val="24"/>
        </w:rPr>
        <w:t xml:space="preserve">тановления администрации муниципального образования городское поселение Печенга </w:t>
      </w:r>
      <w:r w:rsidRPr="000037DF">
        <w:rPr>
          <w:rFonts w:ascii="Arial" w:hAnsi="Arial" w:cs="Arial"/>
          <w:sz w:val="24"/>
          <w:szCs w:val="24"/>
        </w:rPr>
        <w:t>от ____________</w:t>
      </w:r>
      <w:r>
        <w:rPr>
          <w:rFonts w:ascii="Arial" w:hAnsi="Arial" w:cs="Arial"/>
          <w:sz w:val="24"/>
          <w:szCs w:val="24"/>
        </w:rPr>
        <w:t xml:space="preserve"> № </w:t>
      </w:r>
      <w:r w:rsidRPr="000037DF">
        <w:rPr>
          <w:rFonts w:ascii="Arial" w:hAnsi="Arial" w:cs="Arial"/>
          <w:sz w:val="24"/>
          <w:szCs w:val="24"/>
        </w:rPr>
        <w:t xml:space="preserve"> _______________ </w:t>
      </w:r>
      <w:r w:rsidR="00495489">
        <w:rPr>
          <w:rFonts w:ascii="Arial" w:hAnsi="Arial" w:cs="Arial"/>
          <w:sz w:val="24"/>
          <w:szCs w:val="24"/>
        </w:rPr>
        <w:t xml:space="preserve">Вам отказано в принятии на </w:t>
      </w:r>
      <w:proofErr w:type="spellStart"/>
      <w:r w:rsidR="00495489">
        <w:rPr>
          <w:rFonts w:ascii="Arial" w:hAnsi="Arial" w:cs="Arial"/>
          <w:sz w:val="24"/>
          <w:szCs w:val="24"/>
        </w:rPr>
        <w:t>учет</w:t>
      </w:r>
      <w:r w:rsidR="00495489" w:rsidRPr="000037DF">
        <w:rPr>
          <w:rFonts w:ascii="Arial" w:hAnsi="Arial" w:cs="Arial"/>
          <w:sz w:val="24"/>
          <w:szCs w:val="24"/>
        </w:rPr>
        <w:t>в</w:t>
      </w:r>
      <w:proofErr w:type="spellEnd"/>
      <w:r w:rsidR="00495489" w:rsidRPr="000037DF">
        <w:rPr>
          <w:rFonts w:ascii="Arial" w:hAnsi="Arial" w:cs="Arial"/>
          <w:sz w:val="24"/>
          <w:szCs w:val="24"/>
        </w:rPr>
        <w:t xml:space="preserve"> качестве нуждающегос</w:t>
      </w:r>
      <w:proofErr w:type="gramStart"/>
      <w:r w:rsidR="00495489" w:rsidRPr="000037DF">
        <w:rPr>
          <w:rFonts w:ascii="Arial" w:hAnsi="Arial" w:cs="Arial"/>
          <w:sz w:val="24"/>
          <w:szCs w:val="24"/>
        </w:rPr>
        <w:t>я(</w:t>
      </w:r>
      <w:proofErr w:type="spellStart"/>
      <w:proofErr w:type="gramEnd"/>
      <w:r w:rsidR="00495489" w:rsidRPr="000037DF">
        <w:rPr>
          <w:rFonts w:ascii="Arial" w:hAnsi="Arial" w:cs="Arial"/>
          <w:sz w:val="24"/>
          <w:szCs w:val="24"/>
        </w:rPr>
        <w:t>ейся</w:t>
      </w:r>
      <w:proofErr w:type="spellEnd"/>
      <w:r w:rsidR="00495489" w:rsidRPr="000037DF">
        <w:rPr>
          <w:rFonts w:ascii="Arial" w:hAnsi="Arial" w:cs="Arial"/>
          <w:sz w:val="24"/>
          <w:szCs w:val="24"/>
        </w:rPr>
        <w:t xml:space="preserve">) в  </w:t>
      </w:r>
      <w:proofErr w:type="spellStart"/>
      <w:r w:rsidR="00495489" w:rsidRPr="000037DF">
        <w:rPr>
          <w:rFonts w:ascii="Arial" w:hAnsi="Arial" w:cs="Arial"/>
          <w:sz w:val="24"/>
          <w:szCs w:val="24"/>
        </w:rPr>
        <w:t>жиломпомещении</w:t>
      </w:r>
      <w:proofErr w:type="spellEnd"/>
      <w:r w:rsidR="00495489" w:rsidRPr="000037DF">
        <w:rPr>
          <w:rFonts w:ascii="Arial" w:hAnsi="Arial" w:cs="Arial"/>
          <w:sz w:val="24"/>
          <w:szCs w:val="24"/>
        </w:rPr>
        <w:t>.</w:t>
      </w:r>
    </w:p>
    <w:p w:rsidR="006623D8" w:rsidRDefault="006623D8" w:rsidP="006623D8">
      <w:pPr>
        <w:pStyle w:val="ConsPlusNonformat"/>
        <w:jc w:val="both"/>
        <w:rPr>
          <w:rFonts w:ascii="Arial" w:hAnsi="Arial" w:cs="Arial"/>
          <w:sz w:val="24"/>
          <w:szCs w:val="24"/>
        </w:rPr>
      </w:pPr>
    </w:p>
    <w:p w:rsidR="00495489" w:rsidRDefault="00495489" w:rsidP="006623D8">
      <w:pPr>
        <w:pStyle w:val="ConsPlusNonformat"/>
        <w:jc w:val="both"/>
        <w:rPr>
          <w:rFonts w:ascii="Arial" w:hAnsi="Arial" w:cs="Arial"/>
          <w:sz w:val="24"/>
          <w:szCs w:val="24"/>
        </w:rPr>
      </w:pPr>
    </w:p>
    <w:p w:rsidR="006623D8" w:rsidRPr="000037DF" w:rsidRDefault="006623D8" w:rsidP="006623D8">
      <w:pPr>
        <w:pStyle w:val="ConsPlusNonformat"/>
        <w:jc w:val="both"/>
        <w:rPr>
          <w:rFonts w:ascii="Arial" w:hAnsi="Arial" w:cs="Arial"/>
          <w:sz w:val="24"/>
          <w:szCs w:val="24"/>
        </w:rPr>
      </w:pPr>
      <w:r w:rsidRPr="000037DF">
        <w:rPr>
          <w:rFonts w:ascii="Arial" w:hAnsi="Arial" w:cs="Arial"/>
          <w:sz w:val="24"/>
          <w:szCs w:val="24"/>
        </w:rPr>
        <w:t xml:space="preserve">Приложение: постановление администрации </w:t>
      </w:r>
      <w:r>
        <w:rPr>
          <w:rFonts w:ascii="Arial" w:hAnsi="Arial" w:cs="Arial"/>
          <w:sz w:val="24"/>
          <w:szCs w:val="24"/>
        </w:rPr>
        <w:t xml:space="preserve">МО г.п. Печенга </w:t>
      </w:r>
      <w:r w:rsidRPr="000037DF">
        <w:rPr>
          <w:rFonts w:ascii="Arial" w:hAnsi="Arial" w:cs="Arial"/>
          <w:sz w:val="24"/>
          <w:szCs w:val="24"/>
        </w:rPr>
        <w:t xml:space="preserve"> на 1 л. в 1 экз.</w:t>
      </w:r>
    </w:p>
    <w:p w:rsidR="006623D8" w:rsidRDefault="006623D8" w:rsidP="006623D8">
      <w:pPr>
        <w:pStyle w:val="ConsPlusNormal"/>
        <w:jc w:val="right"/>
        <w:rPr>
          <w:rFonts w:ascii="Arial" w:hAnsi="Arial" w:cs="Arial"/>
          <w:color w:val="000000" w:themeColor="text1"/>
          <w:sz w:val="24"/>
          <w:szCs w:val="24"/>
        </w:rPr>
      </w:pPr>
    </w:p>
    <w:p w:rsidR="006623D8" w:rsidRDefault="006623D8" w:rsidP="006623D8">
      <w:pPr>
        <w:rPr>
          <w:rFonts w:ascii="Arial" w:eastAsia="Times New Roman" w:hAnsi="Arial" w:cs="Arial"/>
          <w:color w:val="000000" w:themeColor="text1"/>
        </w:rPr>
      </w:pPr>
    </w:p>
    <w:p w:rsidR="006623D8" w:rsidRDefault="006623D8" w:rsidP="006623D8">
      <w:pPr>
        <w:rPr>
          <w:rFonts w:ascii="Arial" w:eastAsia="Times New Roman" w:hAnsi="Arial" w:cs="Arial"/>
          <w:color w:val="000000" w:themeColor="text1"/>
        </w:rPr>
      </w:pPr>
    </w:p>
    <w:p w:rsidR="006623D8" w:rsidRPr="00F60C64" w:rsidRDefault="006623D8" w:rsidP="006623D8">
      <w:pPr>
        <w:rPr>
          <w:rFonts w:ascii="Arial" w:hAnsi="Arial" w:cs="Arial"/>
          <w:b/>
        </w:rPr>
      </w:pPr>
      <w:r w:rsidRPr="00F60C64">
        <w:rPr>
          <w:rFonts w:ascii="Arial" w:hAnsi="Arial" w:cs="Arial"/>
          <w:b/>
        </w:rPr>
        <w:t xml:space="preserve">Глава администрации </w:t>
      </w:r>
    </w:p>
    <w:p w:rsidR="006623D8" w:rsidRPr="00F60C64" w:rsidRDefault="006623D8" w:rsidP="006623D8">
      <w:pPr>
        <w:rPr>
          <w:rFonts w:ascii="Arial" w:hAnsi="Arial" w:cs="Arial"/>
          <w:b/>
        </w:rPr>
      </w:pPr>
      <w:r w:rsidRPr="00F60C64">
        <w:rPr>
          <w:rFonts w:ascii="Arial" w:hAnsi="Arial" w:cs="Arial"/>
          <w:b/>
        </w:rPr>
        <w:t>муниципального образования</w:t>
      </w:r>
    </w:p>
    <w:p w:rsidR="006623D8" w:rsidRDefault="006623D8" w:rsidP="006623D8">
      <w:pPr>
        <w:pStyle w:val="ConsPlusNormal"/>
        <w:rPr>
          <w:rFonts w:ascii="Arial" w:hAnsi="Arial" w:cs="Arial"/>
          <w:color w:val="000000" w:themeColor="text1"/>
          <w:sz w:val="24"/>
          <w:szCs w:val="24"/>
        </w:rPr>
      </w:pPr>
      <w:r w:rsidRPr="00F60C64">
        <w:rPr>
          <w:rFonts w:ascii="Arial" w:hAnsi="Arial" w:cs="Arial"/>
          <w:b/>
          <w:sz w:val="24"/>
          <w:szCs w:val="24"/>
        </w:rPr>
        <w:t>городское поселение Печенга</w:t>
      </w:r>
      <w:r w:rsidRPr="00F60C64">
        <w:rPr>
          <w:rFonts w:ascii="Arial" w:hAnsi="Arial" w:cs="Arial"/>
          <w:b/>
          <w:sz w:val="24"/>
          <w:szCs w:val="24"/>
        </w:rPr>
        <w:tab/>
        <w:t xml:space="preserve">                                                 Н.Г. Жданова     </w:t>
      </w: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E01B2B" w:rsidRDefault="00E01B2B" w:rsidP="0001267E">
      <w:pPr>
        <w:pStyle w:val="ConsPlusNormal"/>
        <w:jc w:val="right"/>
        <w:rPr>
          <w:rFonts w:ascii="Arial" w:hAnsi="Arial" w:cs="Arial"/>
          <w:color w:val="000000" w:themeColor="text1"/>
          <w:sz w:val="24"/>
          <w:szCs w:val="24"/>
        </w:rPr>
      </w:pPr>
    </w:p>
    <w:p w:rsidR="00E01B2B" w:rsidRDefault="00E01B2B" w:rsidP="0001267E">
      <w:pPr>
        <w:pStyle w:val="ConsPlusNormal"/>
        <w:jc w:val="right"/>
        <w:rPr>
          <w:rFonts w:ascii="Arial" w:hAnsi="Arial" w:cs="Arial"/>
          <w:color w:val="000000" w:themeColor="text1"/>
          <w:sz w:val="24"/>
          <w:szCs w:val="24"/>
        </w:rPr>
      </w:pPr>
    </w:p>
    <w:p w:rsidR="00E01B2B" w:rsidRDefault="00E01B2B" w:rsidP="0001267E">
      <w:pPr>
        <w:pStyle w:val="ConsPlusNormal"/>
        <w:jc w:val="right"/>
        <w:rPr>
          <w:rFonts w:ascii="Arial" w:hAnsi="Arial" w:cs="Arial"/>
          <w:color w:val="000000" w:themeColor="text1"/>
          <w:sz w:val="24"/>
          <w:szCs w:val="24"/>
        </w:rPr>
      </w:pPr>
    </w:p>
    <w:p w:rsidR="00E01B2B" w:rsidRDefault="00E01B2B" w:rsidP="0001267E">
      <w:pPr>
        <w:pStyle w:val="ConsPlusNormal"/>
        <w:jc w:val="right"/>
        <w:rPr>
          <w:rFonts w:ascii="Arial" w:hAnsi="Arial" w:cs="Arial"/>
          <w:color w:val="000000" w:themeColor="text1"/>
          <w:sz w:val="24"/>
          <w:szCs w:val="24"/>
        </w:rPr>
      </w:pPr>
    </w:p>
    <w:p w:rsidR="00E01B2B" w:rsidRDefault="00E01B2B" w:rsidP="0001267E">
      <w:pPr>
        <w:pStyle w:val="ConsPlusNormal"/>
        <w:jc w:val="right"/>
        <w:rPr>
          <w:rFonts w:ascii="Arial" w:hAnsi="Arial" w:cs="Arial"/>
          <w:color w:val="000000" w:themeColor="text1"/>
          <w:sz w:val="24"/>
          <w:szCs w:val="24"/>
        </w:rPr>
      </w:pPr>
    </w:p>
    <w:p w:rsidR="00E01B2B" w:rsidRDefault="00E01B2B" w:rsidP="0001267E">
      <w:pPr>
        <w:pStyle w:val="ConsPlusNormal"/>
        <w:jc w:val="right"/>
        <w:rPr>
          <w:rFonts w:ascii="Arial" w:hAnsi="Arial" w:cs="Arial"/>
          <w:color w:val="000000" w:themeColor="text1"/>
          <w:sz w:val="24"/>
          <w:szCs w:val="24"/>
        </w:rPr>
      </w:pPr>
    </w:p>
    <w:p w:rsidR="00495489" w:rsidRDefault="00495489"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760728" w:rsidRDefault="00760728"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EF7340" w:rsidRDefault="00EF7340" w:rsidP="0001267E">
      <w:pPr>
        <w:pStyle w:val="ConsPlusNormal"/>
        <w:jc w:val="right"/>
        <w:rPr>
          <w:rFonts w:ascii="Arial" w:hAnsi="Arial" w:cs="Arial"/>
          <w:color w:val="000000" w:themeColor="text1"/>
          <w:sz w:val="24"/>
          <w:szCs w:val="24"/>
        </w:rPr>
        <w:sectPr w:rsidR="00EF7340" w:rsidSect="008627BF">
          <w:pgSz w:w="11907" w:h="16840"/>
          <w:pgMar w:top="1134" w:right="851" w:bottom="1134" w:left="1701" w:header="0" w:footer="6" w:gutter="0"/>
          <w:cols w:space="720"/>
          <w:noEndnote/>
          <w:docGrid w:linePitch="360"/>
        </w:sectPr>
      </w:pPr>
    </w:p>
    <w:p w:rsidR="000822B7" w:rsidRDefault="00EF7340" w:rsidP="0001267E">
      <w:pPr>
        <w:pStyle w:val="ConsPlusNormal"/>
        <w:jc w:val="right"/>
        <w:rPr>
          <w:rFonts w:ascii="Arial" w:hAnsi="Arial" w:cs="Arial"/>
          <w:color w:val="000000" w:themeColor="text1"/>
          <w:sz w:val="24"/>
          <w:szCs w:val="24"/>
        </w:rPr>
      </w:pPr>
      <w:r>
        <w:rPr>
          <w:rFonts w:ascii="Arial" w:hAnsi="Arial" w:cs="Arial"/>
          <w:color w:val="000000" w:themeColor="text1"/>
          <w:sz w:val="24"/>
          <w:szCs w:val="24"/>
        </w:rPr>
        <w:lastRenderedPageBreak/>
        <w:t>Приложение № 7</w:t>
      </w:r>
    </w:p>
    <w:p w:rsidR="00EF7340" w:rsidRDefault="00EF7340" w:rsidP="0001267E">
      <w:pPr>
        <w:pStyle w:val="ConsPlusNormal"/>
        <w:jc w:val="right"/>
        <w:rPr>
          <w:rFonts w:ascii="Arial" w:hAnsi="Arial" w:cs="Arial"/>
          <w:color w:val="000000" w:themeColor="text1"/>
          <w:sz w:val="24"/>
          <w:szCs w:val="24"/>
        </w:rPr>
      </w:pPr>
      <w:r>
        <w:rPr>
          <w:rFonts w:ascii="Arial" w:hAnsi="Arial" w:cs="Arial"/>
          <w:color w:val="000000" w:themeColor="text1"/>
          <w:sz w:val="24"/>
          <w:szCs w:val="24"/>
        </w:rPr>
        <w:t>к Административному регламенту</w:t>
      </w:r>
    </w:p>
    <w:p w:rsidR="00F152FE" w:rsidRDefault="00F152FE" w:rsidP="00F152FE">
      <w:pPr>
        <w:pStyle w:val="ConsPlusNormal"/>
        <w:jc w:val="both"/>
      </w:pPr>
    </w:p>
    <w:p w:rsidR="00EF7340" w:rsidRDefault="00EF7340" w:rsidP="00F152FE">
      <w:pPr>
        <w:pStyle w:val="ConsPlusTitle"/>
        <w:jc w:val="center"/>
      </w:pPr>
      <w:bookmarkStart w:id="40" w:name="P756"/>
      <w:bookmarkEnd w:id="40"/>
    </w:p>
    <w:p w:rsidR="00F152FE" w:rsidRPr="00EF7340" w:rsidRDefault="00F152FE" w:rsidP="00EF7340">
      <w:pPr>
        <w:pStyle w:val="ConsPlusTitle"/>
        <w:jc w:val="center"/>
        <w:rPr>
          <w:rFonts w:ascii="Arial" w:hAnsi="Arial" w:cs="Arial"/>
          <w:sz w:val="24"/>
          <w:szCs w:val="24"/>
        </w:rPr>
      </w:pPr>
      <w:r w:rsidRPr="00EF7340">
        <w:rPr>
          <w:rFonts w:ascii="Arial" w:hAnsi="Arial" w:cs="Arial"/>
          <w:sz w:val="24"/>
          <w:szCs w:val="24"/>
        </w:rPr>
        <w:t>КНИГА</w:t>
      </w:r>
    </w:p>
    <w:p w:rsidR="00F152FE" w:rsidRPr="00EF7340" w:rsidRDefault="00F152FE" w:rsidP="00EF7340">
      <w:pPr>
        <w:pStyle w:val="ConsPlusTitle"/>
        <w:jc w:val="center"/>
        <w:rPr>
          <w:rFonts w:ascii="Arial" w:hAnsi="Arial" w:cs="Arial"/>
          <w:sz w:val="24"/>
          <w:szCs w:val="24"/>
        </w:rPr>
      </w:pPr>
      <w:r w:rsidRPr="00EF7340">
        <w:rPr>
          <w:rFonts w:ascii="Arial" w:hAnsi="Arial" w:cs="Arial"/>
          <w:sz w:val="24"/>
          <w:szCs w:val="24"/>
        </w:rPr>
        <w:t>УЧЕТА ГРАЖДАН, НУЖДАЮЩИХСЯ В ЖИЛЫХ ПОМЕЩЕНИЯХ ПО ДОГОВОРАМ</w:t>
      </w:r>
    </w:p>
    <w:p w:rsidR="00F152FE" w:rsidRPr="00EF7340" w:rsidRDefault="00F152FE" w:rsidP="00EF7340">
      <w:pPr>
        <w:pStyle w:val="ConsPlusTitle"/>
        <w:jc w:val="center"/>
        <w:rPr>
          <w:rFonts w:ascii="Arial" w:hAnsi="Arial" w:cs="Arial"/>
          <w:sz w:val="24"/>
          <w:szCs w:val="24"/>
        </w:rPr>
      </w:pPr>
      <w:r w:rsidRPr="00EF7340">
        <w:rPr>
          <w:rFonts w:ascii="Arial" w:hAnsi="Arial" w:cs="Arial"/>
          <w:sz w:val="24"/>
          <w:szCs w:val="24"/>
        </w:rPr>
        <w:t>СОЦИАЛЬНОГО НАЙМА</w:t>
      </w:r>
    </w:p>
    <w:p w:rsidR="00F152FE" w:rsidRDefault="00F152FE" w:rsidP="00EF7340">
      <w:pPr>
        <w:pStyle w:val="ConsPlusNormal"/>
        <w:jc w:val="center"/>
      </w:pPr>
    </w:p>
    <w:p w:rsidR="00EF7340" w:rsidRPr="00D0529D" w:rsidRDefault="00EF7340" w:rsidP="00EF7340">
      <w:pPr>
        <w:pStyle w:val="ConsPlusNonformat"/>
        <w:jc w:val="both"/>
        <w:rPr>
          <w:rFonts w:ascii="Arial" w:hAnsi="Arial" w:cs="Arial"/>
          <w:sz w:val="24"/>
          <w:szCs w:val="24"/>
        </w:rPr>
      </w:pPr>
      <w:r w:rsidRPr="00D0529D">
        <w:rPr>
          <w:rFonts w:ascii="Arial" w:hAnsi="Arial" w:cs="Arial"/>
          <w:sz w:val="24"/>
          <w:szCs w:val="24"/>
        </w:rPr>
        <w:t xml:space="preserve">    Населенный пункт ______________________________________________________</w:t>
      </w:r>
    </w:p>
    <w:p w:rsidR="00EF7340" w:rsidRPr="00D0529D" w:rsidRDefault="00EF7340" w:rsidP="00EF7340">
      <w:pPr>
        <w:pStyle w:val="ConsPlusNonformat"/>
        <w:jc w:val="both"/>
        <w:rPr>
          <w:rFonts w:ascii="Arial" w:hAnsi="Arial" w:cs="Arial"/>
          <w:sz w:val="24"/>
          <w:szCs w:val="24"/>
        </w:rPr>
      </w:pPr>
      <w:r w:rsidRPr="00D0529D">
        <w:rPr>
          <w:rFonts w:ascii="Arial" w:hAnsi="Arial" w:cs="Arial"/>
          <w:sz w:val="24"/>
          <w:szCs w:val="24"/>
        </w:rPr>
        <w:t xml:space="preserve">    Администрация_______________________</w:t>
      </w:r>
      <w:bookmarkStart w:id="41" w:name="_GoBack"/>
      <w:bookmarkEnd w:id="41"/>
      <w:r w:rsidRPr="00D0529D">
        <w:rPr>
          <w:rFonts w:ascii="Arial" w:hAnsi="Arial" w:cs="Arial"/>
          <w:sz w:val="24"/>
          <w:szCs w:val="24"/>
        </w:rPr>
        <w:t>___________________________________.</w:t>
      </w:r>
    </w:p>
    <w:p w:rsidR="00EF7340" w:rsidRPr="00D0529D" w:rsidRDefault="00EF7340" w:rsidP="00EF7340">
      <w:pPr>
        <w:pStyle w:val="ConsPlusNonformat"/>
        <w:jc w:val="both"/>
        <w:rPr>
          <w:rFonts w:ascii="Arial" w:hAnsi="Arial" w:cs="Arial"/>
        </w:rPr>
      </w:pPr>
      <w:r w:rsidRPr="00D0529D">
        <w:rPr>
          <w:rFonts w:ascii="Arial" w:hAnsi="Arial" w:cs="Arial"/>
        </w:rPr>
        <w:t>(точное название уполномоченного органа)</w:t>
      </w:r>
    </w:p>
    <w:p w:rsidR="00EF7340" w:rsidRPr="00D0529D" w:rsidRDefault="00EF7340" w:rsidP="00EF7340">
      <w:pPr>
        <w:pStyle w:val="ConsPlusNonformat"/>
        <w:jc w:val="both"/>
        <w:rPr>
          <w:rFonts w:ascii="Arial" w:hAnsi="Arial" w:cs="Arial"/>
        </w:rPr>
      </w:pPr>
    </w:p>
    <w:p w:rsidR="00EF7340" w:rsidRPr="00D0529D" w:rsidRDefault="00EF7340" w:rsidP="00EF7340">
      <w:pPr>
        <w:pStyle w:val="ConsPlusNonformat"/>
        <w:rPr>
          <w:rFonts w:ascii="Arial" w:hAnsi="Arial" w:cs="Arial"/>
          <w:sz w:val="24"/>
          <w:szCs w:val="24"/>
        </w:rPr>
      </w:pPr>
      <w:r w:rsidRPr="00D0529D">
        <w:rPr>
          <w:rFonts w:ascii="Arial" w:hAnsi="Arial" w:cs="Arial"/>
          <w:sz w:val="24"/>
          <w:szCs w:val="24"/>
        </w:rPr>
        <w:t>Начата ____________</w:t>
      </w:r>
    </w:p>
    <w:p w:rsidR="00EF7340" w:rsidRPr="00D0529D" w:rsidRDefault="00EF7340" w:rsidP="00EF7340">
      <w:pPr>
        <w:pStyle w:val="ConsPlusNonformat"/>
        <w:rPr>
          <w:rFonts w:ascii="Arial" w:hAnsi="Arial" w:cs="Arial"/>
          <w:sz w:val="24"/>
          <w:szCs w:val="24"/>
        </w:rPr>
      </w:pPr>
      <w:r w:rsidRPr="00D0529D">
        <w:rPr>
          <w:rFonts w:ascii="Arial" w:hAnsi="Arial" w:cs="Arial"/>
          <w:sz w:val="24"/>
          <w:szCs w:val="24"/>
        </w:rPr>
        <w:t>Окончена __________</w:t>
      </w:r>
    </w:p>
    <w:p w:rsidR="00F152FE" w:rsidRDefault="00F152FE" w:rsidP="00F152FE">
      <w:pPr>
        <w:pStyle w:val="ConsPlusNormal"/>
        <w:jc w:val="both"/>
      </w:pP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1276"/>
        <w:gridCol w:w="1559"/>
        <w:gridCol w:w="1276"/>
        <w:gridCol w:w="2126"/>
        <w:gridCol w:w="1701"/>
        <w:gridCol w:w="1418"/>
        <w:gridCol w:w="1559"/>
      </w:tblGrid>
      <w:tr w:rsidR="00EF7340" w:rsidRPr="003127B9" w:rsidTr="003127B9">
        <w:tc>
          <w:tcPr>
            <w:tcW w:w="1701"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Ф.И.О. принятого на учет заявителя и членов семьи</w:t>
            </w:r>
          </w:p>
        </w:tc>
        <w:tc>
          <w:tcPr>
            <w:tcW w:w="1701"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Родственные отношения или иные основания признания членами семьи заявителя</w:t>
            </w:r>
          </w:p>
        </w:tc>
        <w:tc>
          <w:tcPr>
            <w:tcW w:w="1276"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Адрес и краткая характеристика занимаемого жилого помещения</w:t>
            </w:r>
          </w:p>
        </w:tc>
        <w:tc>
          <w:tcPr>
            <w:tcW w:w="1559"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Основания принятия на учет. Дата и номер решения о принятии на учет</w:t>
            </w:r>
          </w:p>
        </w:tc>
        <w:tc>
          <w:tcPr>
            <w:tcW w:w="1276"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Номер учетного дела</w:t>
            </w:r>
          </w:p>
        </w:tc>
        <w:tc>
          <w:tcPr>
            <w:tcW w:w="2126"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Перерегистрация учтенного дела</w:t>
            </w:r>
          </w:p>
        </w:tc>
        <w:tc>
          <w:tcPr>
            <w:tcW w:w="1701"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Решение о предоставлении жилого помещения. Его дата и номер</w:t>
            </w:r>
          </w:p>
        </w:tc>
        <w:tc>
          <w:tcPr>
            <w:tcW w:w="1418"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Адрес жилого помещения</w:t>
            </w:r>
          </w:p>
        </w:tc>
        <w:tc>
          <w:tcPr>
            <w:tcW w:w="1559"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Примечание</w:t>
            </w:r>
          </w:p>
        </w:tc>
      </w:tr>
      <w:tr w:rsidR="00EF7340" w:rsidRPr="003127B9" w:rsidTr="003127B9">
        <w:tc>
          <w:tcPr>
            <w:tcW w:w="1701"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1</w:t>
            </w:r>
          </w:p>
        </w:tc>
        <w:tc>
          <w:tcPr>
            <w:tcW w:w="1701"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2</w:t>
            </w:r>
          </w:p>
        </w:tc>
        <w:tc>
          <w:tcPr>
            <w:tcW w:w="1276"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3</w:t>
            </w:r>
          </w:p>
        </w:tc>
        <w:tc>
          <w:tcPr>
            <w:tcW w:w="1559"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4</w:t>
            </w:r>
          </w:p>
        </w:tc>
        <w:tc>
          <w:tcPr>
            <w:tcW w:w="1276"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5</w:t>
            </w:r>
          </w:p>
        </w:tc>
        <w:tc>
          <w:tcPr>
            <w:tcW w:w="2126"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6</w:t>
            </w:r>
          </w:p>
        </w:tc>
        <w:tc>
          <w:tcPr>
            <w:tcW w:w="1701"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7</w:t>
            </w:r>
          </w:p>
        </w:tc>
        <w:tc>
          <w:tcPr>
            <w:tcW w:w="1418"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8</w:t>
            </w:r>
          </w:p>
        </w:tc>
        <w:tc>
          <w:tcPr>
            <w:tcW w:w="1559" w:type="dxa"/>
            <w:vAlign w:val="center"/>
          </w:tcPr>
          <w:p w:rsidR="00F152FE" w:rsidRPr="003127B9" w:rsidRDefault="00F152FE" w:rsidP="00F747AC">
            <w:pPr>
              <w:pStyle w:val="ConsPlusNormal"/>
              <w:jc w:val="center"/>
              <w:rPr>
                <w:rFonts w:ascii="Arial" w:hAnsi="Arial" w:cs="Arial"/>
                <w:sz w:val="24"/>
                <w:szCs w:val="24"/>
              </w:rPr>
            </w:pPr>
            <w:r w:rsidRPr="003127B9">
              <w:rPr>
                <w:rFonts w:ascii="Arial" w:hAnsi="Arial" w:cs="Arial"/>
                <w:sz w:val="24"/>
                <w:szCs w:val="24"/>
              </w:rPr>
              <w:t>9</w:t>
            </w:r>
          </w:p>
        </w:tc>
      </w:tr>
      <w:tr w:rsidR="00EF7340" w:rsidRPr="003127B9" w:rsidTr="003127B9">
        <w:trPr>
          <w:trHeight w:val="297"/>
        </w:trPr>
        <w:tc>
          <w:tcPr>
            <w:tcW w:w="1701" w:type="dxa"/>
            <w:vAlign w:val="center"/>
          </w:tcPr>
          <w:p w:rsidR="00F152FE" w:rsidRPr="003127B9" w:rsidRDefault="00F152FE" w:rsidP="00F747AC">
            <w:pPr>
              <w:pStyle w:val="ConsPlusNormal"/>
              <w:rPr>
                <w:rFonts w:ascii="Arial" w:hAnsi="Arial" w:cs="Arial"/>
                <w:sz w:val="24"/>
                <w:szCs w:val="24"/>
              </w:rPr>
            </w:pPr>
          </w:p>
        </w:tc>
        <w:tc>
          <w:tcPr>
            <w:tcW w:w="1701" w:type="dxa"/>
            <w:vAlign w:val="center"/>
          </w:tcPr>
          <w:p w:rsidR="00F152FE" w:rsidRPr="003127B9" w:rsidRDefault="00F152FE" w:rsidP="00F747AC">
            <w:pPr>
              <w:pStyle w:val="ConsPlusNormal"/>
              <w:rPr>
                <w:rFonts w:ascii="Arial" w:hAnsi="Arial" w:cs="Arial"/>
                <w:sz w:val="24"/>
                <w:szCs w:val="24"/>
              </w:rPr>
            </w:pPr>
          </w:p>
        </w:tc>
        <w:tc>
          <w:tcPr>
            <w:tcW w:w="1276" w:type="dxa"/>
            <w:vAlign w:val="center"/>
          </w:tcPr>
          <w:p w:rsidR="00F152FE" w:rsidRPr="003127B9" w:rsidRDefault="00F152FE" w:rsidP="00F747AC">
            <w:pPr>
              <w:pStyle w:val="ConsPlusNormal"/>
              <w:rPr>
                <w:rFonts w:ascii="Arial" w:hAnsi="Arial" w:cs="Arial"/>
                <w:sz w:val="24"/>
                <w:szCs w:val="24"/>
              </w:rPr>
            </w:pPr>
          </w:p>
        </w:tc>
        <w:tc>
          <w:tcPr>
            <w:tcW w:w="1559" w:type="dxa"/>
            <w:vAlign w:val="center"/>
          </w:tcPr>
          <w:p w:rsidR="00F152FE" w:rsidRPr="003127B9" w:rsidRDefault="00F152FE" w:rsidP="00F747AC">
            <w:pPr>
              <w:pStyle w:val="ConsPlusNormal"/>
              <w:rPr>
                <w:rFonts w:ascii="Arial" w:hAnsi="Arial" w:cs="Arial"/>
                <w:sz w:val="24"/>
                <w:szCs w:val="24"/>
              </w:rPr>
            </w:pPr>
          </w:p>
        </w:tc>
        <w:tc>
          <w:tcPr>
            <w:tcW w:w="1276" w:type="dxa"/>
            <w:vAlign w:val="center"/>
          </w:tcPr>
          <w:p w:rsidR="00F152FE" w:rsidRPr="003127B9" w:rsidRDefault="00F152FE" w:rsidP="00F747AC">
            <w:pPr>
              <w:pStyle w:val="ConsPlusNormal"/>
              <w:rPr>
                <w:rFonts w:ascii="Arial" w:hAnsi="Arial" w:cs="Arial"/>
                <w:sz w:val="24"/>
                <w:szCs w:val="24"/>
              </w:rPr>
            </w:pPr>
          </w:p>
        </w:tc>
        <w:tc>
          <w:tcPr>
            <w:tcW w:w="2126" w:type="dxa"/>
            <w:vAlign w:val="center"/>
          </w:tcPr>
          <w:p w:rsidR="00F152FE" w:rsidRPr="003127B9" w:rsidRDefault="00F152FE" w:rsidP="00F747AC">
            <w:pPr>
              <w:pStyle w:val="ConsPlusNormal"/>
              <w:rPr>
                <w:rFonts w:ascii="Arial" w:hAnsi="Arial" w:cs="Arial"/>
                <w:sz w:val="24"/>
                <w:szCs w:val="24"/>
              </w:rPr>
            </w:pPr>
          </w:p>
        </w:tc>
        <w:tc>
          <w:tcPr>
            <w:tcW w:w="1701" w:type="dxa"/>
            <w:vAlign w:val="center"/>
          </w:tcPr>
          <w:p w:rsidR="00F152FE" w:rsidRPr="003127B9" w:rsidRDefault="00F152FE" w:rsidP="00F747AC">
            <w:pPr>
              <w:pStyle w:val="ConsPlusNormal"/>
              <w:rPr>
                <w:rFonts w:ascii="Arial" w:hAnsi="Arial" w:cs="Arial"/>
                <w:sz w:val="24"/>
                <w:szCs w:val="24"/>
              </w:rPr>
            </w:pPr>
          </w:p>
        </w:tc>
        <w:tc>
          <w:tcPr>
            <w:tcW w:w="1418" w:type="dxa"/>
            <w:vAlign w:val="center"/>
          </w:tcPr>
          <w:p w:rsidR="00F152FE" w:rsidRPr="003127B9" w:rsidRDefault="00F152FE" w:rsidP="00F747AC">
            <w:pPr>
              <w:pStyle w:val="ConsPlusNormal"/>
              <w:rPr>
                <w:rFonts w:ascii="Arial" w:hAnsi="Arial" w:cs="Arial"/>
                <w:sz w:val="24"/>
                <w:szCs w:val="24"/>
              </w:rPr>
            </w:pPr>
          </w:p>
        </w:tc>
        <w:tc>
          <w:tcPr>
            <w:tcW w:w="1559" w:type="dxa"/>
            <w:vAlign w:val="center"/>
          </w:tcPr>
          <w:p w:rsidR="00F152FE" w:rsidRPr="003127B9" w:rsidRDefault="00F152FE" w:rsidP="00F747AC">
            <w:pPr>
              <w:pStyle w:val="ConsPlusNormal"/>
              <w:rPr>
                <w:rFonts w:ascii="Arial" w:hAnsi="Arial" w:cs="Arial"/>
                <w:sz w:val="24"/>
                <w:szCs w:val="24"/>
              </w:rPr>
            </w:pPr>
          </w:p>
        </w:tc>
      </w:tr>
    </w:tbl>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F93D24" w:rsidRDefault="00F93D24" w:rsidP="0001267E">
      <w:pPr>
        <w:pStyle w:val="ConsPlusNormal"/>
        <w:jc w:val="right"/>
        <w:rPr>
          <w:rFonts w:ascii="Arial" w:hAnsi="Arial" w:cs="Arial"/>
          <w:color w:val="000000" w:themeColor="text1"/>
          <w:sz w:val="24"/>
          <w:szCs w:val="24"/>
        </w:rPr>
        <w:sectPr w:rsidR="00F93D24" w:rsidSect="00EF7340">
          <w:pgSz w:w="16840" w:h="11907" w:orient="landscape"/>
          <w:pgMar w:top="851" w:right="1134" w:bottom="851" w:left="1134" w:header="0" w:footer="6" w:gutter="0"/>
          <w:cols w:space="720"/>
          <w:noEndnote/>
          <w:docGrid w:linePitch="360"/>
        </w:sectPr>
      </w:pPr>
    </w:p>
    <w:p w:rsidR="000822B7" w:rsidRDefault="00F93D24" w:rsidP="0001267E">
      <w:pPr>
        <w:pStyle w:val="ConsPlusNormal"/>
        <w:jc w:val="right"/>
        <w:rPr>
          <w:rFonts w:ascii="Arial" w:hAnsi="Arial" w:cs="Arial"/>
          <w:color w:val="000000" w:themeColor="text1"/>
          <w:sz w:val="24"/>
          <w:szCs w:val="24"/>
        </w:rPr>
      </w:pPr>
      <w:r>
        <w:rPr>
          <w:rFonts w:ascii="Arial" w:hAnsi="Arial" w:cs="Arial"/>
          <w:color w:val="000000" w:themeColor="text1"/>
          <w:sz w:val="24"/>
          <w:szCs w:val="24"/>
        </w:rPr>
        <w:lastRenderedPageBreak/>
        <w:t>Приложение № 8</w:t>
      </w:r>
    </w:p>
    <w:p w:rsidR="00F93D24" w:rsidRDefault="00F93D24" w:rsidP="0001267E">
      <w:pPr>
        <w:pStyle w:val="ConsPlusNormal"/>
        <w:jc w:val="right"/>
        <w:rPr>
          <w:rFonts w:ascii="Arial" w:hAnsi="Arial" w:cs="Arial"/>
          <w:color w:val="000000" w:themeColor="text1"/>
          <w:sz w:val="24"/>
          <w:szCs w:val="24"/>
        </w:rPr>
      </w:pPr>
      <w:r>
        <w:rPr>
          <w:rFonts w:ascii="Arial" w:hAnsi="Arial" w:cs="Arial"/>
          <w:color w:val="000000" w:themeColor="text1"/>
          <w:sz w:val="24"/>
          <w:szCs w:val="24"/>
        </w:rPr>
        <w:t>к Административному регламенту</w:t>
      </w:r>
    </w:p>
    <w:p w:rsidR="00F93D24" w:rsidRDefault="00F93D24" w:rsidP="0001267E">
      <w:pPr>
        <w:pStyle w:val="ConsPlusNormal"/>
        <w:jc w:val="right"/>
        <w:rPr>
          <w:rFonts w:ascii="Arial" w:hAnsi="Arial" w:cs="Arial"/>
          <w:color w:val="000000" w:themeColor="text1"/>
          <w:sz w:val="24"/>
          <w:szCs w:val="24"/>
        </w:rPr>
      </w:pPr>
    </w:p>
    <w:p w:rsidR="00F93D24" w:rsidRPr="00F93D24" w:rsidRDefault="00F93D24" w:rsidP="0001267E">
      <w:pPr>
        <w:pStyle w:val="ConsPlusNormal"/>
        <w:jc w:val="right"/>
        <w:rPr>
          <w:rFonts w:ascii="Arial" w:hAnsi="Arial" w:cs="Arial"/>
          <w:color w:val="000000" w:themeColor="text1"/>
          <w:sz w:val="24"/>
          <w:szCs w:val="24"/>
        </w:rPr>
      </w:pPr>
    </w:p>
    <w:p w:rsidR="00F93D24" w:rsidRDefault="00F93D24" w:rsidP="00F93D24">
      <w:pPr>
        <w:pStyle w:val="ConsPlusTitle"/>
        <w:jc w:val="center"/>
        <w:rPr>
          <w:rFonts w:ascii="Arial" w:hAnsi="Arial" w:cs="Arial"/>
          <w:sz w:val="24"/>
          <w:szCs w:val="24"/>
        </w:rPr>
      </w:pPr>
    </w:p>
    <w:p w:rsidR="00F93D24" w:rsidRDefault="00F93D24" w:rsidP="00F93D24">
      <w:pPr>
        <w:pStyle w:val="ConsPlusTitle"/>
        <w:jc w:val="center"/>
        <w:rPr>
          <w:rFonts w:ascii="Arial" w:hAnsi="Arial" w:cs="Arial"/>
          <w:sz w:val="24"/>
          <w:szCs w:val="24"/>
        </w:rPr>
      </w:pPr>
    </w:p>
    <w:p w:rsidR="00F93D24" w:rsidRDefault="00F93D24" w:rsidP="00F93D24">
      <w:pPr>
        <w:pStyle w:val="ConsPlusTitle"/>
        <w:jc w:val="center"/>
        <w:rPr>
          <w:rFonts w:ascii="Arial" w:hAnsi="Arial" w:cs="Arial"/>
          <w:sz w:val="24"/>
          <w:szCs w:val="24"/>
        </w:rPr>
      </w:pPr>
    </w:p>
    <w:p w:rsidR="00F7780B" w:rsidRDefault="00F7780B" w:rsidP="00F93D24">
      <w:pPr>
        <w:pStyle w:val="ConsPlusTitle"/>
        <w:jc w:val="center"/>
        <w:rPr>
          <w:rFonts w:ascii="Arial" w:hAnsi="Arial" w:cs="Arial"/>
          <w:sz w:val="24"/>
          <w:szCs w:val="24"/>
        </w:rPr>
      </w:pPr>
    </w:p>
    <w:p w:rsidR="00F7780B" w:rsidRDefault="00F7780B" w:rsidP="00F93D24">
      <w:pPr>
        <w:pStyle w:val="ConsPlusTitle"/>
        <w:jc w:val="center"/>
        <w:rPr>
          <w:rFonts w:ascii="Arial" w:hAnsi="Arial" w:cs="Arial"/>
          <w:sz w:val="24"/>
          <w:szCs w:val="24"/>
        </w:rPr>
      </w:pPr>
    </w:p>
    <w:p w:rsidR="00F93D24" w:rsidRPr="00F93D24" w:rsidRDefault="00F93D24" w:rsidP="00F93D24">
      <w:pPr>
        <w:pStyle w:val="ConsPlusTitle"/>
        <w:jc w:val="center"/>
        <w:rPr>
          <w:rFonts w:ascii="Arial" w:hAnsi="Arial" w:cs="Arial"/>
          <w:sz w:val="24"/>
          <w:szCs w:val="24"/>
        </w:rPr>
      </w:pPr>
      <w:r w:rsidRPr="00F93D24">
        <w:rPr>
          <w:rFonts w:ascii="Arial" w:hAnsi="Arial" w:cs="Arial"/>
          <w:sz w:val="24"/>
          <w:szCs w:val="24"/>
        </w:rPr>
        <w:t xml:space="preserve">УЧЕТНОЕ ДЕЛО </w:t>
      </w:r>
      <w:r>
        <w:rPr>
          <w:rFonts w:ascii="Arial" w:hAnsi="Arial" w:cs="Arial"/>
          <w:sz w:val="24"/>
          <w:szCs w:val="24"/>
        </w:rPr>
        <w:t>№</w:t>
      </w:r>
      <w:r w:rsidRPr="00F93D24">
        <w:rPr>
          <w:rFonts w:ascii="Arial" w:hAnsi="Arial" w:cs="Arial"/>
          <w:sz w:val="24"/>
          <w:szCs w:val="24"/>
        </w:rPr>
        <w:t xml:space="preserve"> _____</w:t>
      </w:r>
    </w:p>
    <w:p w:rsidR="00F93D24" w:rsidRPr="00F93D24" w:rsidRDefault="00F93D24" w:rsidP="00F93D24">
      <w:pPr>
        <w:pStyle w:val="ConsPlusTitle"/>
        <w:jc w:val="center"/>
        <w:rPr>
          <w:rFonts w:ascii="Arial" w:hAnsi="Arial" w:cs="Arial"/>
          <w:sz w:val="24"/>
          <w:szCs w:val="24"/>
        </w:rPr>
      </w:pPr>
      <w:r w:rsidRPr="00F93D24">
        <w:rPr>
          <w:rFonts w:ascii="Arial" w:hAnsi="Arial" w:cs="Arial"/>
          <w:sz w:val="24"/>
          <w:szCs w:val="24"/>
        </w:rPr>
        <w:t xml:space="preserve">ГРАЖДАНИНА, ПРИНЯТОГО НА УЧЕТ В КАЧЕСТВЕ НУЖДАЮЩЕГОСЯ </w:t>
      </w:r>
      <w:proofErr w:type="gramStart"/>
      <w:r w:rsidRPr="00F93D24">
        <w:rPr>
          <w:rFonts w:ascii="Arial" w:hAnsi="Arial" w:cs="Arial"/>
          <w:sz w:val="24"/>
          <w:szCs w:val="24"/>
        </w:rPr>
        <w:t>В</w:t>
      </w:r>
      <w:proofErr w:type="gramEnd"/>
    </w:p>
    <w:p w:rsidR="00F93D24" w:rsidRPr="00F93D24" w:rsidRDefault="00F93D24" w:rsidP="00F93D24">
      <w:pPr>
        <w:pStyle w:val="ConsPlusTitle"/>
        <w:jc w:val="center"/>
        <w:rPr>
          <w:rFonts w:ascii="Arial" w:hAnsi="Arial" w:cs="Arial"/>
          <w:sz w:val="24"/>
          <w:szCs w:val="24"/>
        </w:rPr>
      </w:pPr>
      <w:r w:rsidRPr="00F93D24">
        <w:rPr>
          <w:rFonts w:ascii="Arial" w:hAnsi="Arial" w:cs="Arial"/>
          <w:sz w:val="24"/>
          <w:szCs w:val="24"/>
        </w:rPr>
        <w:t xml:space="preserve">ЖИЛОМ </w:t>
      </w:r>
      <w:proofErr w:type="gramStart"/>
      <w:r w:rsidRPr="00F93D24">
        <w:rPr>
          <w:rFonts w:ascii="Arial" w:hAnsi="Arial" w:cs="Arial"/>
          <w:sz w:val="24"/>
          <w:szCs w:val="24"/>
        </w:rPr>
        <w:t>ПОМЕЩЕНИИ</w:t>
      </w:r>
      <w:proofErr w:type="gramEnd"/>
      <w:r w:rsidRPr="00F93D24">
        <w:rPr>
          <w:rFonts w:ascii="Arial" w:hAnsi="Arial" w:cs="Arial"/>
          <w:sz w:val="24"/>
          <w:szCs w:val="24"/>
        </w:rPr>
        <w:t xml:space="preserve"> ПО ДОГОВОРУ СОЦИАЛЬНОГО НАЙМА</w:t>
      </w:r>
    </w:p>
    <w:p w:rsidR="00F93D24" w:rsidRPr="00F93D24" w:rsidRDefault="00F93D24" w:rsidP="00F93D24">
      <w:pPr>
        <w:pStyle w:val="ConsPlusNormal"/>
        <w:jc w:val="both"/>
        <w:rPr>
          <w:rFonts w:ascii="Arial" w:hAnsi="Arial" w:cs="Arial"/>
          <w:sz w:val="24"/>
          <w:szCs w:val="24"/>
        </w:rPr>
      </w:pPr>
    </w:p>
    <w:p w:rsidR="00F7780B" w:rsidRDefault="00F7780B" w:rsidP="00F93D24">
      <w:pPr>
        <w:pStyle w:val="ConsPlusNormal"/>
        <w:jc w:val="center"/>
        <w:rPr>
          <w:rFonts w:ascii="Arial" w:hAnsi="Arial" w:cs="Arial"/>
          <w:sz w:val="24"/>
          <w:szCs w:val="24"/>
        </w:rPr>
      </w:pPr>
    </w:p>
    <w:p w:rsidR="00F7780B" w:rsidRDefault="00F7780B" w:rsidP="00F93D24">
      <w:pPr>
        <w:pStyle w:val="ConsPlusNormal"/>
        <w:jc w:val="center"/>
        <w:rPr>
          <w:rFonts w:ascii="Arial" w:hAnsi="Arial" w:cs="Arial"/>
          <w:sz w:val="24"/>
          <w:szCs w:val="24"/>
        </w:rPr>
      </w:pPr>
    </w:p>
    <w:p w:rsidR="00F7780B" w:rsidRDefault="00F7780B" w:rsidP="00F93D24">
      <w:pPr>
        <w:pStyle w:val="ConsPlusNormal"/>
        <w:jc w:val="center"/>
        <w:rPr>
          <w:rFonts w:ascii="Arial" w:hAnsi="Arial" w:cs="Arial"/>
          <w:sz w:val="24"/>
          <w:szCs w:val="24"/>
        </w:rPr>
      </w:pPr>
    </w:p>
    <w:p w:rsidR="00F7780B" w:rsidRDefault="00F7780B" w:rsidP="00F93D24">
      <w:pPr>
        <w:pStyle w:val="ConsPlusNormal"/>
        <w:jc w:val="center"/>
        <w:rPr>
          <w:rFonts w:ascii="Arial" w:hAnsi="Arial" w:cs="Arial"/>
          <w:sz w:val="24"/>
          <w:szCs w:val="24"/>
        </w:rPr>
      </w:pPr>
    </w:p>
    <w:p w:rsidR="00F7780B" w:rsidRDefault="00F7780B" w:rsidP="00F93D24">
      <w:pPr>
        <w:pStyle w:val="ConsPlusNormal"/>
        <w:jc w:val="center"/>
        <w:rPr>
          <w:rFonts w:ascii="Arial" w:hAnsi="Arial" w:cs="Arial"/>
          <w:sz w:val="24"/>
          <w:szCs w:val="24"/>
        </w:rPr>
      </w:pPr>
    </w:p>
    <w:p w:rsidR="00F93D24" w:rsidRPr="00F93D24" w:rsidRDefault="00F93D24" w:rsidP="00F93D24">
      <w:pPr>
        <w:pStyle w:val="ConsPlusNormal"/>
        <w:jc w:val="center"/>
        <w:rPr>
          <w:rFonts w:ascii="Arial" w:hAnsi="Arial" w:cs="Arial"/>
          <w:sz w:val="24"/>
          <w:szCs w:val="24"/>
        </w:rPr>
      </w:pPr>
      <w:r w:rsidRPr="00F93D24">
        <w:rPr>
          <w:rFonts w:ascii="Arial" w:hAnsi="Arial" w:cs="Arial"/>
          <w:sz w:val="24"/>
          <w:szCs w:val="24"/>
        </w:rPr>
        <w:t>_________________________________________</w:t>
      </w:r>
    </w:p>
    <w:p w:rsidR="00F93D24" w:rsidRPr="00F93D24" w:rsidRDefault="00F93D24" w:rsidP="00F93D24">
      <w:pPr>
        <w:pStyle w:val="ConsPlusNormal"/>
        <w:jc w:val="center"/>
        <w:rPr>
          <w:rFonts w:ascii="Arial" w:hAnsi="Arial" w:cs="Arial"/>
          <w:sz w:val="24"/>
          <w:szCs w:val="24"/>
        </w:rPr>
      </w:pPr>
      <w:r w:rsidRPr="00F93D24">
        <w:rPr>
          <w:rFonts w:ascii="Arial" w:hAnsi="Arial" w:cs="Arial"/>
          <w:sz w:val="24"/>
          <w:szCs w:val="24"/>
        </w:rPr>
        <w:t>(Ф.И.О. заявителя)</w:t>
      </w:r>
    </w:p>
    <w:p w:rsidR="00F93D24" w:rsidRPr="00F93D24" w:rsidRDefault="00F93D24" w:rsidP="00F93D24">
      <w:pPr>
        <w:pStyle w:val="ConsPlusNormal"/>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7780B" w:rsidRDefault="00F7780B" w:rsidP="00F93D24">
      <w:pPr>
        <w:pStyle w:val="ConsPlusNormal"/>
        <w:ind w:firstLine="540"/>
        <w:jc w:val="both"/>
        <w:rPr>
          <w:rFonts w:ascii="Arial" w:hAnsi="Arial" w:cs="Arial"/>
          <w:sz w:val="24"/>
          <w:szCs w:val="24"/>
        </w:rPr>
      </w:pPr>
    </w:p>
    <w:p w:rsidR="00F93D24" w:rsidRPr="00F93D24" w:rsidRDefault="00F93D24" w:rsidP="00F93D24">
      <w:pPr>
        <w:pStyle w:val="ConsPlusNormal"/>
        <w:ind w:firstLine="540"/>
        <w:jc w:val="both"/>
        <w:rPr>
          <w:rFonts w:ascii="Arial" w:hAnsi="Arial" w:cs="Arial"/>
          <w:sz w:val="24"/>
          <w:szCs w:val="24"/>
        </w:rPr>
      </w:pPr>
      <w:r w:rsidRPr="00F93D24">
        <w:rPr>
          <w:rFonts w:ascii="Arial" w:hAnsi="Arial" w:cs="Arial"/>
          <w:sz w:val="24"/>
          <w:szCs w:val="24"/>
        </w:rPr>
        <w:t>Состав семьи: _____ чел.</w:t>
      </w:r>
    </w:p>
    <w:p w:rsidR="00F93D24" w:rsidRPr="00F93D24" w:rsidRDefault="00F93D24" w:rsidP="00F93D24">
      <w:pPr>
        <w:pStyle w:val="ConsPlusNormal"/>
        <w:ind w:firstLine="540"/>
        <w:jc w:val="both"/>
        <w:rPr>
          <w:rFonts w:ascii="Arial" w:hAnsi="Arial" w:cs="Arial"/>
          <w:sz w:val="24"/>
          <w:szCs w:val="24"/>
        </w:rPr>
      </w:pPr>
      <w:r w:rsidRPr="00F93D24">
        <w:rPr>
          <w:rFonts w:ascii="Arial" w:hAnsi="Arial" w:cs="Arial"/>
          <w:sz w:val="24"/>
          <w:szCs w:val="24"/>
        </w:rPr>
        <w:t>Адрес: _________________</w:t>
      </w:r>
    </w:p>
    <w:p w:rsidR="00F93D24" w:rsidRPr="00F93D24" w:rsidRDefault="00F93D24" w:rsidP="00F93D24">
      <w:pPr>
        <w:pStyle w:val="ConsPlusNormal"/>
        <w:ind w:firstLine="540"/>
        <w:jc w:val="both"/>
        <w:rPr>
          <w:rFonts w:ascii="Arial" w:hAnsi="Arial" w:cs="Arial"/>
          <w:sz w:val="24"/>
          <w:szCs w:val="24"/>
        </w:rPr>
      </w:pPr>
      <w:r w:rsidRPr="00F93D24">
        <w:rPr>
          <w:rFonts w:ascii="Arial" w:hAnsi="Arial" w:cs="Arial"/>
          <w:sz w:val="24"/>
          <w:szCs w:val="24"/>
        </w:rPr>
        <w:t>________________________</w:t>
      </w:r>
    </w:p>
    <w:p w:rsidR="00F93D24" w:rsidRPr="00F93D24" w:rsidRDefault="00F93D24" w:rsidP="00F93D24">
      <w:pPr>
        <w:pStyle w:val="ConsPlusNormal"/>
        <w:ind w:firstLine="540"/>
        <w:jc w:val="both"/>
        <w:rPr>
          <w:rFonts w:ascii="Arial" w:hAnsi="Arial" w:cs="Arial"/>
          <w:sz w:val="24"/>
          <w:szCs w:val="24"/>
        </w:rPr>
      </w:pPr>
      <w:r w:rsidRPr="00F93D24">
        <w:rPr>
          <w:rFonts w:ascii="Arial" w:hAnsi="Arial" w:cs="Arial"/>
          <w:sz w:val="24"/>
          <w:szCs w:val="24"/>
        </w:rPr>
        <w:t>Дата постановки на учет: _____________</w:t>
      </w:r>
    </w:p>
    <w:p w:rsidR="00F93D24" w:rsidRPr="00F93D24" w:rsidRDefault="00F93D24" w:rsidP="00F93D24">
      <w:pPr>
        <w:pStyle w:val="ConsPlusNormal"/>
        <w:jc w:val="both"/>
        <w:rPr>
          <w:rFonts w:ascii="Arial" w:hAnsi="Arial" w:cs="Arial"/>
          <w:sz w:val="24"/>
          <w:szCs w:val="24"/>
        </w:rPr>
      </w:pPr>
    </w:p>
    <w:p w:rsidR="00F93D24" w:rsidRDefault="00F93D24"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F7780B" w:rsidP="0001267E">
      <w:pPr>
        <w:pStyle w:val="ConsPlusNormal"/>
        <w:jc w:val="right"/>
        <w:rPr>
          <w:rFonts w:ascii="Arial" w:hAnsi="Arial" w:cs="Arial"/>
          <w:color w:val="000000" w:themeColor="text1"/>
          <w:sz w:val="24"/>
          <w:szCs w:val="24"/>
        </w:rPr>
      </w:pPr>
      <w:r>
        <w:rPr>
          <w:rFonts w:ascii="Arial" w:hAnsi="Arial" w:cs="Arial"/>
          <w:color w:val="000000" w:themeColor="text1"/>
          <w:sz w:val="24"/>
          <w:szCs w:val="24"/>
        </w:rPr>
        <w:lastRenderedPageBreak/>
        <w:t>Приложение № 9</w:t>
      </w:r>
    </w:p>
    <w:p w:rsidR="00F7780B" w:rsidRDefault="00F7780B" w:rsidP="0001267E">
      <w:pPr>
        <w:pStyle w:val="ConsPlusNormal"/>
        <w:jc w:val="right"/>
        <w:rPr>
          <w:rFonts w:ascii="Arial" w:hAnsi="Arial" w:cs="Arial"/>
          <w:color w:val="000000" w:themeColor="text1"/>
          <w:sz w:val="24"/>
          <w:szCs w:val="24"/>
        </w:rPr>
      </w:pPr>
      <w:r>
        <w:rPr>
          <w:rFonts w:ascii="Arial" w:hAnsi="Arial" w:cs="Arial"/>
          <w:color w:val="000000" w:themeColor="text1"/>
          <w:sz w:val="24"/>
          <w:szCs w:val="24"/>
        </w:rPr>
        <w:t>к Административному регламенту</w:t>
      </w:r>
    </w:p>
    <w:p w:rsidR="00F7780B" w:rsidRDefault="00F7780B" w:rsidP="0001267E">
      <w:pPr>
        <w:pStyle w:val="ConsPlusNormal"/>
        <w:jc w:val="right"/>
        <w:rPr>
          <w:rFonts w:ascii="Arial" w:hAnsi="Arial" w:cs="Arial"/>
          <w:color w:val="000000" w:themeColor="text1"/>
          <w:sz w:val="24"/>
          <w:szCs w:val="24"/>
        </w:rPr>
      </w:pPr>
    </w:p>
    <w:p w:rsidR="00F7780B" w:rsidRPr="001701FC" w:rsidRDefault="00F7780B" w:rsidP="0001267E">
      <w:pPr>
        <w:pStyle w:val="ConsPlusNormal"/>
        <w:jc w:val="right"/>
        <w:rPr>
          <w:rFonts w:ascii="Arial" w:hAnsi="Arial" w:cs="Arial"/>
          <w:color w:val="000000" w:themeColor="text1"/>
          <w:sz w:val="24"/>
          <w:szCs w:val="24"/>
        </w:rPr>
      </w:pPr>
    </w:p>
    <w:p w:rsidR="00F7780B" w:rsidRPr="001701FC" w:rsidRDefault="00F7780B" w:rsidP="00F7780B">
      <w:pPr>
        <w:pStyle w:val="ConsPlusTitle"/>
        <w:jc w:val="center"/>
        <w:rPr>
          <w:rFonts w:ascii="Arial" w:hAnsi="Arial" w:cs="Arial"/>
          <w:sz w:val="24"/>
          <w:szCs w:val="24"/>
        </w:rPr>
      </w:pPr>
      <w:r w:rsidRPr="001701FC">
        <w:rPr>
          <w:rFonts w:ascii="Arial" w:hAnsi="Arial" w:cs="Arial"/>
          <w:sz w:val="24"/>
          <w:szCs w:val="24"/>
        </w:rPr>
        <w:t>БЛОК-СХЕМА</w:t>
      </w:r>
    </w:p>
    <w:p w:rsidR="00F7780B" w:rsidRPr="001701FC" w:rsidRDefault="00F7780B" w:rsidP="00F7780B">
      <w:pPr>
        <w:pStyle w:val="ConsPlusTitle"/>
        <w:jc w:val="center"/>
        <w:rPr>
          <w:rFonts w:ascii="Arial" w:hAnsi="Arial" w:cs="Arial"/>
          <w:sz w:val="24"/>
          <w:szCs w:val="24"/>
        </w:rPr>
      </w:pPr>
      <w:r w:rsidRPr="001701FC">
        <w:rPr>
          <w:rFonts w:ascii="Arial" w:hAnsi="Arial" w:cs="Arial"/>
          <w:sz w:val="24"/>
          <w:szCs w:val="24"/>
        </w:rPr>
        <w:t>ПРЕДОСТАВЛЕНИЯ МУНИЦИПАЛЬНОЙ УСЛУГИ</w:t>
      </w:r>
    </w:p>
    <w:p w:rsidR="00F7780B" w:rsidRDefault="00F7780B" w:rsidP="00F7780B">
      <w:pPr>
        <w:pStyle w:val="ConsPlusNormal"/>
        <w:jc w:val="center"/>
        <w:rPr>
          <w:rFonts w:ascii="Arial" w:hAnsi="Arial" w:cs="Arial"/>
          <w:color w:val="000000" w:themeColor="text1"/>
          <w:sz w:val="24"/>
          <w:szCs w:val="24"/>
        </w:rPr>
      </w:pPr>
    </w:p>
    <w:p w:rsidR="00F7780B" w:rsidRDefault="00F7780B" w:rsidP="00F7780B">
      <w:pPr>
        <w:pStyle w:val="ConsPlusNormal"/>
        <w:jc w:val="center"/>
        <w:rPr>
          <w:rFonts w:ascii="Arial" w:hAnsi="Arial" w:cs="Arial"/>
          <w:color w:val="000000" w:themeColor="text1"/>
          <w:sz w:val="24"/>
          <w:szCs w:val="24"/>
        </w:rPr>
      </w:pPr>
    </w:p>
    <w:tbl>
      <w:tblPr>
        <w:tblStyle w:val="ad"/>
        <w:tblW w:w="0" w:type="auto"/>
        <w:tblLook w:val="04A0"/>
      </w:tblPr>
      <w:tblGrid>
        <w:gridCol w:w="10421"/>
      </w:tblGrid>
      <w:tr w:rsidR="00D70518" w:rsidTr="00D70518">
        <w:tc>
          <w:tcPr>
            <w:tcW w:w="10421" w:type="dxa"/>
          </w:tcPr>
          <w:p w:rsidR="00D70518" w:rsidRDefault="009D37DF" w:rsidP="00F7780B">
            <w:pPr>
              <w:pStyle w:val="ConsPlusNormal"/>
              <w:jc w:val="center"/>
              <w:rPr>
                <w:rFonts w:ascii="Arial" w:hAnsi="Arial" w:cs="Arial"/>
                <w:color w:val="000000" w:themeColor="text1"/>
                <w:sz w:val="24"/>
                <w:szCs w:val="24"/>
              </w:rPr>
            </w:pPr>
            <w:r>
              <w:rPr>
                <w:rFonts w:ascii="Arial" w:hAnsi="Arial" w:cs="Arial"/>
                <w:color w:val="000000" w:themeColor="text1"/>
                <w:sz w:val="24"/>
                <w:szCs w:val="24"/>
              </w:rPr>
              <w:t>Прием, регистрация заявлений и представленных документов</w:t>
            </w:r>
          </w:p>
        </w:tc>
      </w:tr>
    </w:tbl>
    <w:p w:rsidR="00F7780B" w:rsidRDefault="00A702CF" w:rsidP="00F7780B">
      <w:pPr>
        <w:pStyle w:val="ConsPlusNormal"/>
        <w:jc w:val="center"/>
        <w:rPr>
          <w:rFonts w:ascii="Arial" w:hAnsi="Arial" w:cs="Arial"/>
          <w:color w:val="000000" w:themeColor="text1"/>
          <w:sz w:val="24"/>
          <w:szCs w:val="24"/>
        </w:rPr>
      </w:pPr>
      <w:r>
        <w:rPr>
          <w:rFonts w:ascii="Arial" w:hAnsi="Arial" w:cs="Arial"/>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left:0;text-align:left;margin-left:231.95pt;margin-top:11.6pt;width:24pt;height:26.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" adj="11726" fillcolor="#4f81bd [3204]" strokecolor="#243f60 [1604]" strokeweight="2pt"/>
        </w:pict>
      </w:r>
    </w:p>
    <w:p w:rsidR="000822B7" w:rsidRDefault="000822B7" w:rsidP="00D70518">
      <w:pPr>
        <w:pStyle w:val="ConsPlusNormal"/>
        <w:jc w:val="center"/>
        <w:rPr>
          <w:rFonts w:ascii="Arial" w:hAnsi="Arial" w:cs="Arial"/>
          <w:color w:val="000000" w:themeColor="text1"/>
          <w:sz w:val="24"/>
          <w:szCs w:val="24"/>
        </w:rPr>
      </w:pPr>
    </w:p>
    <w:p w:rsidR="000822B7" w:rsidRDefault="000822B7" w:rsidP="00D70518">
      <w:pPr>
        <w:pStyle w:val="ConsPlusNormal"/>
        <w:jc w:val="center"/>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tbl>
      <w:tblPr>
        <w:tblStyle w:val="ad"/>
        <w:tblW w:w="0" w:type="auto"/>
        <w:tblLook w:val="04A0"/>
      </w:tblPr>
      <w:tblGrid>
        <w:gridCol w:w="10421"/>
      </w:tblGrid>
      <w:tr w:rsidR="00D70518" w:rsidTr="00F747AC">
        <w:tc>
          <w:tcPr>
            <w:tcW w:w="10421" w:type="dxa"/>
          </w:tcPr>
          <w:p w:rsidR="00D70518" w:rsidRDefault="009D37DF" w:rsidP="00F747AC">
            <w:pPr>
              <w:pStyle w:val="ConsPlusNormal"/>
              <w:jc w:val="center"/>
              <w:rPr>
                <w:rFonts w:ascii="Arial" w:hAnsi="Arial" w:cs="Arial"/>
                <w:color w:val="000000" w:themeColor="text1"/>
                <w:sz w:val="24"/>
                <w:szCs w:val="24"/>
              </w:rPr>
            </w:pPr>
            <w:r>
              <w:rPr>
                <w:rFonts w:ascii="Arial" w:hAnsi="Arial" w:cs="Arial"/>
                <w:color w:val="000000" w:themeColor="text1"/>
                <w:sz w:val="24"/>
                <w:szCs w:val="24"/>
              </w:rPr>
              <w:t>Направление межведомственных запросов</w:t>
            </w:r>
          </w:p>
        </w:tc>
      </w:tr>
    </w:tbl>
    <w:p w:rsidR="00D70518" w:rsidRDefault="00A702CF" w:rsidP="00D70518">
      <w:pPr>
        <w:pStyle w:val="ConsPlusNormal"/>
        <w:jc w:val="center"/>
        <w:rPr>
          <w:rFonts w:ascii="Arial" w:hAnsi="Arial" w:cs="Arial"/>
          <w:color w:val="000000" w:themeColor="text1"/>
          <w:sz w:val="24"/>
          <w:szCs w:val="24"/>
        </w:rPr>
      </w:pPr>
      <w:r>
        <w:rPr>
          <w:rFonts w:ascii="Arial" w:hAnsi="Arial" w:cs="Arial"/>
          <w:noProof/>
          <w:color w:val="000000" w:themeColor="text1"/>
          <w:sz w:val="24"/>
          <w:szCs w:val="24"/>
        </w:rPr>
        <w:pict>
          <v:shape id="Стрелка вниз 16" o:spid="_x0000_s1029" type="#_x0000_t67" style="position:absolute;left:0;text-align:left;margin-left:231.95pt;margin-top:11.6pt;width:24pt;height:26.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" adj="11726" fillcolor="#4f81bd [3204]" strokecolor="#243f60 [1604]" strokeweight="2pt"/>
        </w:pict>
      </w:r>
    </w:p>
    <w:p w:rsidR="00D70518" w:rsidRDefault="00D70518" w:rsidP="00D70518">
      <w:pPr>
        <w:pStyle w:val="ConsPlusNormal"/>
        <w:jc w:val="center"/>
        <w:rPr>
          <w:rFonts w:ascii="Arial" w:hAnsi="Arial" w:cs="Arial"/>
          <w:color w:val="000000" w:themeColor="text1"/>
          <w:sz w:val="24"/>
          <w:szCs w:val="24"/>
        </w:rPr>
      </w:pPr>
    </w:p>
    <w:p w:rsidR="000822B7" w:rsidRDefault="000822B7" w:rsidP="00D70518">
      <w:pPr>
        <w:pStyle w:val="ConsPlusNormal"/>
        <w:jc w:val="center"/>
        <w:rPr>
          <w:rFonts w:ascii="Arial" w:hAnsi="Arial" w:cs="Arial"/>
          <w:color w:val="000000" w:themeColor="text1"/>
          <w:sz w:val="24"/>
          <w:szCs w:val="24"/>
        </w:rPr>
      </w:pPr>
    </w:p>
    <w:p w:rsidR="00D70518" w:rsidRDefault="00D70518" w:rsidP="00D70518">
      <w:pPr>
        <w:pStyle w:val="ConsPlusNormal"/>
        <w:jc w:val="center"/>
        <w:rPr>
          <w:rFonts w:ascii="Arial" w:hAnsi="Arial" w:cs="Arial"/>
          <w:color w:val="000000" w:themeColor="text1"/>
          <w:sz w:val="24"/>
          <w:szCs w:val="24"/>
        </w:rPr>
      </w:pPr>
    </w:p>
    <w:tbl>
      <w:tblPr>
        <w:tblStyle w:val="ad"/>
        <w:tblW w:w="0" w:type="auto"/>
        <w:tblLook w:val="04A0"/>
      </w:tblPr>
      <w:tblGrid>
        <w:gridCol w:w="10421"/>
      </w:tblGrid>
      <w:tr w:rsidR="00D70518" w:rsidTr="00F747AC">
        <w:tc>
          <w:tcPr>
            <w:tcW w:w="10421" w:type="dxa"/>
          </w:tcPr>
          <w:p w:rsidR="00D70518" w:rsidRDefault="009D37DF" w:rsidP="00F747AC">
            <w:pPr>
              <w:pStyle w:val="ConsPlusNormal"/>
              <w:jc w:val="center"/>
              <w:rPr>
                <w:rFonts w:ascii="Arial" w:hAnsi="Arial" w:cs="Arial"/>
                <w:color w:val="000000" w:themeColor="text1"/>
                <w:sz w:val="24"/>
                <w:szCs w:val="24"/>
              </w:rPr>
            </w:pPr>
            <w:r>
              <w:rPr>
                <w:rFonts w:ascii="Arial" w:hAnsi="Arial" w:cs="Arial"/>
                <w:color w:val="000000" w:themeColor="text1"/>
                <w:sz w:val="24"/>
                <w:szCs w:val="24"/>
              </w:rPr>
              <w:t xml:space="preserve">Подготовка и принятие решения </w:t>
            </w:r>
            <w:r w:rsidR="00EC1976">
              <w:rPr>
                <w:rFonts w:ascii="Arial" w:hAnsi="Arial" w:cs="Arial"/>
                <w:color w:val="000000" w:themeColor="text1"/>
                <w:sz w:val="24"/>
                <w:szCs w:val="24"/>
              </w:rPr>
              <w:t>о принятии или отказе в принятии заявителя на учет в качестве нуждающегося в жилом помещении</w:t>
            </w:r>
          </w:p>
        </w:tc>
      </w:tr>
    </w:tbl>
    <w:p w:rsidR="00D70518" w:rsidRDefault="00A702CF" w:rsidP="00D70518">
      <w:pPr>
        <w:pStyle w:val="ConsPlusNormal"/>
        <w:jc w:val="center"/>
        <w:rPr>
          <w:rFonts w:ascii="Arial" w:hAnsi="Arial" w:cs="Arial"/>
          <w:color w:val="000000" w:themeColor="text1"/>
          <w:sz w:val="24"/>
          <w:szCs w:val="24"/>
        </w:rPr>
      </w:pPr>
      <w:r>
        <w:rPr>
          <w:rFonts w:ascii="Arial" w:hAnsi="Arial" w:cs="Arial"/>
          <w:noProof/>
          <w:color w:val="000000" w:themeColor="text1"/>
          <w:sz w:val="24"/>
          <w:szCs w:val="24"/>
        </w:rPr>
        <w:pict>
          <v:shape id="Стрелка вниз 17" o:spid="_x0000_s1028" type="#_x0000_t67" style="position:absolute;left:0;text-align:left;margin-left:63.2pt;margin-top:11.6pt;width:24pt;height:26.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" adj="11726" fillcolor="#4f81bd [3204]" strokecolor="#243f60 [1604]" strokeweight="2pt"/>
        </w:pict>
      </w:r>
      <w:r>
        <w:rPr>
          <w:rFonts w:ascii="Arial" w:hAnsi="Arial" w:cs="Arial"/>
          <w:noProof/>
          <w:color w:val="000000" w:themeColor="text1"/>
          <w:sz w:val="24"/>
          <w:szCs w:val="24"/>
        </w:rPr>
        <w:pict>
          <v:shape id="Стрелка вниз 18" o:spid="_x0000_s1027" type="#_x0000_t67" style="position:absolute;left:0;text-align:left;margin-left:411.2pt;margin-top:10.85pt;width:24pt;height:26.2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" adj="11726" fillcolor="#4f81bd" strokecolor="#385d8a" strokeweight="2pt"/>
        </w:pict>
      </w:r>
    </w:p>
    <w:p w:rsidR="00D70518" w:rsidRDefault="00D70518" w:rsidP="00D70518">
      <w:pPr>
        <w:pStyle w:val="ConsPlusNormal"/>
        <w:jc w:val="center"/>
        <w:rPr>
          <w:rFonts w:ascii="Arial" w:hAnsi="Arial" w:cs="Arial"/>
          <w:color w:val="000000" w:themeColor="text1"/>
          <w:sz w:val="24"/>
          <w:szCs w:val="24"/>
        </w:rPr>
      </w:pPr>
    </w:p>
    <w:p w:rsidR="00D70518" w:rsidRDefault="00D70518" w:rsidP="00D70518">
      <w:pPr>
        <w:pStyle w:val="ConsPlusNormal"/>
        <w:jc w:val="center"/>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tbl>
      <w:tblPr>
        <w:tblStyle w:val="ad"/>
        <w:tblW w:w="10421" w:type="dxa"/>
        <w:tblLook w:val="04A0"/>
      </w:tblPr>
      <w:tblGrid>
        <w:gridCol w:w="3473"/>
        <w:gridCol w:w="3474"/>
        <w:gridCol w:w="3474"/>
      </w:tblGrid>
      <w:tr w:rsidR="00B77D03" w:rsidTr="00B77D03">
        <w:tc>
          <w:tcPr>
            <w:tcW w:w="3473" w:type="dxa"/>
          </w:tcPr>
          <w:p w:rsidR="00B77D03" w:rsidRDefault="00B77D03" w:rsidP="00B77D03">
            <w:pPr>
              <w:pStyle w:val="ConsPlusNormal"/>
              <w:jc w:val="center"/>
              <w:rPr>
                <w:rFonts w:ascii="Arial" w:hAnsi="Arial" w:cs="Arial"/>
                <w:color w:val="000000" w:themeColor="text1"/>
                <w:sz w:val="24"/>
                <w:szCs w:val="24"/>
              </w:rPr>
            </w:pPr>
            <w:r>
              <w:rPr>
                <w:rFonts w:ascii="Arial" w:hAnsi="Arial" w:cs="Arial"/>
                <w:color w:val="000000" w:themeColor="text1"/>
                <w:sz w:val="24"/>
                <w:szCs w:val="24"/>
              </w:rPr>
              <w:t xml:space="preserve">Направление заявителю уведомления </w:t>
            </w:r>
            <w:proofErr w:type="gramStart"/>
            <w:r>
              <w:rPr>
                <w:rFonts w:ascii="Arial" w:hAnsi="Arial" w:cs="Arial"/>
                <w:color w:val="000000" w:themeColor="text1"/>
                <w:sz w:val="24"/>
                <w:szCs w:val="24"/>
              </w:rPr>
              <w:t>о принятии на учет в качестве нуждающегося в предоставлении жилого помещения по договору</w:t>
            </w:r>
            <w:proofErr w:type="gramEnd"/>
            <w:r>
              <w:rPr>
                <w:rFonts w:ascii="Arial" w:hAnsi="Arial" w:cs="Arial"/>
                <w:color w:val="000000" w:themeColor="text1"/>
                <w:sz w:val="24"/>
                <w:szCs w:val="24"/>
              </w:rPr>
              <w:t xml:space="preserve"> социального найма</w:t>
            </w:r>
          </w:p>
        </w:tc>
        <w:tc>
          <w:tcPr>
            <w:tcW w:w="3474" w:type="dxa"/>
          </w:tcPr>
          <w:p w:rsidR="00B77D03" w:rsidRDefault="00B77D03" w:rsidP="0001267E">
            <w:pPr>
              <w:pStyle w:val="ConsPlusNormal"/>
              <w:jc w:val="right"/>
              <w:rPr>
                <w:rFonts w:ascii="Arial" w:hAnsi="Arial" w:cs="Arial"/>
                <w:color w:val="000000" w:themeColor="text1"/>
                <w:sz w:val="24"/>
                <w:szCs w:val="24"/>
              </w:rPr>
            </w:pPr>
          </w:p>
        </w:tc>
        <w:tc>
          <w:tcPr>
            <w:tcW w:w="3474" w:type="dxa"/>
          </w:tcPr>
          <w:p w:rsidR="00B77D03" w:rsidRDefault="00B77D03" w:rsidP="001701FC">
            <w:pPr>
              <w:pStyle w:val="ConsPlusNormal"/>
              <w:jc w:val="center"/>
              <w:rPr>
                <w:rFonts w:ascii="Arial" w:hAnsi="Arial" w:cs="Arial"/>
                <w:color w:val="000000" w:themeColor="text1"/>
                <w:sz w:val="24"/>
                <w:szCs w:val="24"/>
              </w:rPr>
            </w:pPr>
            <w:r>
              <w:rPr>
                <w:rFonts w:ascii="Arial" w:hAnsi="Arial" w:cs="Arial"/>
                <w:color w:val="000000" w:themeColor="text1"/>
                <w:sz w:val="24"/>
                <w:szCs w:val="24"/>
              </w:rPr>
              <w:t xml:space="preserve">Направление заявителю уведомления </w:t>
            </w:r>
            <w:r w:rsidR="001701FC">
              <w:rPr>
                <w:rFonts w:ascii="Arial" w:hAnsi="Arial" w:cs="Arial"/>
                <w:color w:val="000000" w:themeColor="text1"/>
                <w:sz w:val="24"/>
                <w:szCs w:val="24"/>
              </w:rPr>
              <w:t xml:space="preserve">об </w:t>
            </w:r>
            <w:proofErr w:type="spellStart"/>
            <w:r w:rsidR="001701FC">
              <w:rPr>
                <w:rFonts w:ascii="Arial" w:hAnsi="Arial" w:cs="Arial"/>
                <w:color w:val="000000" w:themeColor="text1"/>
                <w:sz w:val="24"/>
                <w:szCs w:val="24"/>
              </w:rPr>
              <w:t>отказев</w:t>
            </w:r>
            <w:proofErr w:type="spellEnd"/>
            <w:r w:rsidR="001701FC">
              <w:rPr>
                <w:rFonts w:ascii="Arial" w:hAnsi="Arial" w:cs="Arial"/>
                <w:color w:val="000000" w:themeColor="text1"/>
                <w:sz w:val="24"/>
                <w:szCs w:val="24"/>
              </w:rPr>
              <w:t xml:space="preserve"> принятии на</w:t>
            </w:r>
            <w:r>
              <w:rPr>
                <w:rFonts w:ascii="Arial" w:hAnsi="Arial" w:cs="Arial"/>
                <w:color w:val="000000" w:themeColor="text1"/>
                <w:sz w:val="24"/>
                <w:szCs w:val="24"/>
              </w:rPr>
              <w:t xml:space="preserve"> учет в качестве нуждающегося в предоставлении жилого помещения по договору социального найма</w:t>
            </w:r>
          </w:p>
        </w:tc>
      </w:tr>
    </w:tbl>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822B7" w:rsidRDefault="000822B7" w:rsidP="0001267E">
      <w:pPr>
        <w:pStyle w:val="ConsPlusNormal"/>
        <w:jc w:val="right"/>
        <w:rPr>
          <w:rFonts w:ascii="Arial" w:hAnsi="Arial" w:cs="Arial"/>
          <w:color w:val="000000" w:themeColor="text1"/>
          <w:sz w:val="24"/>
          <w:szCs w:val="24"/>
        </w:rPr>
      </w:pPr>
    </w:p>
    <w:p w:rsidR="0001267E" w:rsidRPr="00A20137" w:rsidRDefault="00077B64" w:rsidP="0001267E">
      <w:pPr>
        <w:pStyle w:val="ConsPlusNormal"/>
        <w:jc w:val="right"/>
        <w:rPr>
          <w:rFonts w:ascii="Arial" w:hAnsi="Arial" w:cs="Arial"/>
          <w:color w:val="000000" w:themeColor="text1"/>
          <w:sz w:val="24"/>
          <w:szCs w:val="24"/>
        </w:rPr>
      </w:pPr>
      <w:r w:rsidRPr="00A20137">
        <w:rPr>
          <w:rFonts w:ascii="Arial" w:hAnsi="Arial" w:cs="Arial"/>
          <w:color w:val="000000" w:themeColor="text1"/>
          <w:sz w:val="24"/>
          <w:szCs w:val="24"/>
        </w:rPr>
        <w:lastRenderedPageBreak/>
        <w:t xml:space="preserve">Приложение </w:t>
      </w:r>
      <w:r w:rsidR="00480BED" w:rsidRPr="00A20137">
        <w:rPr>
          <w:rFonts w:ascii="Arial" w:hAnsi="Arial" w:cs="Arial"/>
          <w:color w:val="000000" w:themeColor="text1"/>
          <w:sz w:val="24"/>
          <w:szCs w:val="24"/>
        </w:rPr>
        <w:t>№</w:t>
      </w:r>
      <w:r w:rsidR="001701FC">
        <w:rPr>
          <w:rFonts w:ascii="Arial" w:hAnsi="Arial" w:cs="Arial"/>
          <w:color w:val="000000" w:themeColor="text1"/>
          <w:sz w:val="24"/>
          <w:szCs w:val="24"/>
        </w:rPr>
        <w:t xml:space="preserve"> 10</w:t>
      </w:r>
    </w:p>
    <w:p w:rsidR="0001267E" w:rsidRPr="00A20137" w:rsidRDefault="0001267E" w:rsidP="0001267E">
      <w:pPr>
        <w:pStyle w:val="ConsPlusNormal"/>
        <w:jc w:val="right"/>
        <w:rPr>
          <w:rFonts w:ascii="Arial" w:hAnsi="Arial" w:cs="Arial"/>
          <w:color w:val="000000" w:themeColor="text1"/>
          <w:sz w:val="24"/>
          <w:szCs w:val="24"/>
        </w:rPr>
      </w:pPr>
      <w:r w:rsidRPr="00A20137">
        <w:rPr>
          <w:rFonts w:ascii="Arial" w:hAnsi="Arial" w:cs="Arial"/>
          <w:color w:val="000000" w:themeColor="text1"/>
          <w:sz w:val="24"/>
          <w:szCs w:val="24"/>
        </w:rPr>
        <w:t>к Административному регламенту</w:t>
      </w:r>
    </w:p>
    <w:p w:rsidR="0001267E" w:rsidRPr="00A20137" w:rsidRDefault="0001267E" w:rsidP="0001267E">
      <w:pPr>
        <w:pStyle w:val="ConsPlusNormal"/>
        <w:jc w:val="both"/>
        <w:rPr>
          <w:rFonts w:ascii="Arial" w:hAnsi="Arial" w:cs="Arial"/>
          <w:color w:val="000000" w:themeColor="text1"/>
          <w:sz w:val="24"/>
          <w:szCs w:val="24"/>
        </w:rPr>
      </w:pPr>
    </w:p>
    <w:p w:rsidR="00077B64" w:rsidRPr="00A20137" w:rsidRDefault="00077B64" w:rsidP="00077B64">
      <w:pPr>
        <w:jc w:val="right"/>
        <w:rPr>
          <w:rFonts w:ascii="Arial" w:hAnsi="Arial" w:cs="Arial"/>
          <w:b/>
          <w:color w:val="000000" w:themeColor="text1"/>
        </w:rPr>
      </w:pPr>
      <w:bookmarkStart w:id="42" w:name="P983"/>
      <w:bookmarkEnd w:id="42"/>
      <w:r w:rsidRPr="00A20137">
        <w:rPr>
          <w:rFonts w:ascii="Arial" w:hAnsi="Arial" w:cs="Arial"/>
          <w:b/>
          <w:color w:val="000000" w:themeColor="text1"/>
        </w:rPr>
        <w:t xml:space="preserve">Главе администрации </w:t>
      </w:r>
    </w:p>
    <w:p w:rsidR="00077B64" w:rsidRPr="00A20137" w:rsidRDefault="00077B64" w:rsidP="00077B64">
      <w:pPr>
        <w:jc w:val="right"/>
        <w:rPr>
          <w:rFonts w:ascii="Arial" w:hAnsi="Arial" w:cs="Arial"/>
          <w:b/>
          <w:color w:val="000000" w:themeColor="text1"/>
        </w:rPr>
      </w:pPr>
      <w:r w:rsidRPr="00A20137">
        <w:rPr>
          <w:rFonts w:ascii="Arial" w:hAnsi="Arial" w:cs="Arial"/>
          <w:b/>
          <w:color w:val="000000" w:themeColor="text1"/>
        </w:rPr>
        <w:t>муниципального образования</w:t>
      </w:r>
    </w:p>
    <w:p w:rsidR="00077B64" w:rsidRPr="00A20137" w:rsidRDefault="00077B64" w:rsidP="00077B64">
      <w:pPr>
        <w:jc w:val="right"/>
        <w:rPr>
          <w:rFonts w:ascii="Arial" w:hAnsi="Arial" w:cs="Arial"/>
          <w:b/>
          <w:color w:val="000000" w:themeColor="text1"/>
        </w:rPr>
      </w:pPr>
      <w:r w:rsidRPr="00A20137">
        <w:rPr>
          <w:rFonts w:ascii="Arial" w:hAnsi="Arial" w:cs="Arial"/>
          <w:b/>
          <w:color w:val="000000" w:themeColor="text1"/>
        </w:rPr>
        <w:t xml:space="preserve"> городское поселение Печенга</w:t>
      </w:r>
    </w:p>
    <w:p w:rsidR="00077B64" w:rsidRPr="00A20137" w:rsidRDefault="00077B64" w:rsidP="00077B64">
      <w:pPr>
        <w:jc w:val="right"/>
        <w:rPr>
          <w:rFonts w:ascii="Arial" w:hAnsi="Arial" w:cs="Arial"/>
          <w:b/>
          <w:color w:val="000000" w:themeColor="text1"/>
        </w:rPr>
      </w:pPr>
      <w:proofErr w:type="spellStart"/>
      <w:r w:rsidRPr="00A20137">
        <w:rPr>
          <w:rFonts w:ascii="Arial" w:hAnsi="Arial" w:cs="Arial"/>
          <w:b/>
          <w:color w:val="000000" w:themeColor="text1"/>
        </w:rPr>
        <w:t>Печенгского</w:t>
      </w:r>
      <w:proofErr w:type="spellEnd"/>
      <w:r w:rsidRPr="00A20137">
        <w:rPr>
          <w:rFonts w:ascii="Arial" w:hAnsi="Arial" w:cs="Arial"/>
          <w:b/>
          <w:color w:val="000000" w:themeColor="text1"/>
        </w:rPr>
        <w:t xml:space="preserve"> района</w:t>
      </w:r>
    </w:p>
    <w:p w:rsidR="00077B64" w:rsidRPr="00A20137" w:rsidRDefault="00077B64" w:rsidP="00077B64">
      <w:pPr>
        <w:jc w:val="right"/>
        <w:rPr>
          <w:rFonts w:ascii="Arial" w:hAnsi="Arial" w:cs="Arial"/>
          <w:b/>
          <w:color w:val="000000" w:themeColor="text1"/>
        </w:rPr>
      </w:pPr>
      <w:r w:rsidRPr="00A20137">
        <w:rPr>
          <w:rFonts w:ascii="Arial" w:hAnsi="Arial" w:cs="Arial"/>
          <w:b/>
          <w:color w:val="000000" w:themeColor="text1"/>
        </w:rPr>
        <w:t xml:space="preserve"> Мурманской области </w:t>
      </w:r>
    </w:p>
    <w:p w:rsidR="00077B64" w:rsidRPr="00A20137" w:rsidRDefault="00077B64" w:rsidP="00077B64">
      <w:pPr>
        <w:jc w:val="right"/>
        <w:rPr>
          <w:rFonts w:ascii="Arial" w:hAnsi="Arial" w:cs="Arial"/>
          <w:b/>
          <w:color w:val="000000" w:themeColor="text1"/>
        </w:rPr>
      </w:pPr>
    </w:p>
    <w:p w:rsidR="00077B64" w:rsidRPr="00A20137" w:rsidRDefault="00077B64" w:rsidP="00077B64">
      <w:pPr>
        <w:jc w:val="right"/>
        <w:rPr>
          <w:rFonts w:ascii="Arial" w:hAnsi="Arial" w:cs="Arial"/>
          <w:color w:val="000000" w:themeColor="text1"/>
        </w:rPr>
      </w:pPr>
      <w:r w:rsidRPr="00A20137">
        <w:rPr>
          <w:rFonts w:ascii="Arial" w:hAnsi="Arial" w:cs="Arial"/>
          <w:b/>
          <w:color w:val="000000" w:themeColor="text1"/>
        </w:rPr>
        <w:t xml:space="preserve">от </w:t>
      </w:r>
      <w:r w:rsidRPr="00A20137">
        <w:rPr>
          <w:rFonts w:ascii="Arial" w:hAnsi="Arial" w:cs="Arial"/>
          <w:color w:val="000000" w:themeColor="text1"/>
        </w:rPr>
        <w:t>_________________________</w:t>
      </w:r>
    </w:p>
    <w:p w:rsidR="00077B64" w:rsidRPr="00A20137" w:rsidRDefault="00077B64" w:rsidP="00077B64">
      <w:pPr>
        <w:jc w:val="right"/>
        <w:rPr>
          <w:rFonts w:ascii="Arial" w:hAnsi="Arial" w:cs="Arial"/>
          <w:color w:val="000000" w:themeColor="text1"/>
        </w:rPr>
      </w:pPr>
      <w:r w:rsidRPr="00A20137">
        <w:rPr>
          <w:rFonts w:ascii="Arial" w:hAnsi="Arial" w:cs="Arial"/>
          <w:color w:val="000000" w:themeColor="text1"/>
        </w:rPr>
        <w:t>_________________________</w:t>
      </w:r>
    </w:p>
    <w:p w:rsidR="00077B64" w:rsidRPr="00A20137" w:rsidRDefault="00077B64" w:rsidP="00077B64">
      <w:pPr>
        <w:jc w:val="right"/>
        <w:rPr>
          <w:rFonts w:ascii="Arial" w:hAnsi="Arial" w:cs="Arial"/>
          <w:b/>
          <w:color w:val="000000" w:themeColor="text1"/>
        </w:rPr>
      </w:pPr>
      <w:proofErr w:type="gramStart"/>
      <w:r w:rsidRPr="00A20137">
        <w:rPr>
          <w:rFonts w:ascii="Arial" w:hAnsi="Arial" w:cs="Arial"/>
          <w:b/>
          <w:color w:val="000000" w:themeColor="text1"/>
        </w:rPr>
        <w:t>проживающего</w:t>
      </w:r>
      <w:proofErr w:type="gramEnd"/>
      <w:r w:rsidRPr="00A20137">
        <w:rPr>
          <w:rFonts w:ascii="Arial" w:hAnsi="Arial" w:cs="Arial"/>
          <w:b/>
          <w:color w:val="000000" w:themeColor="text1"/>
        </w:rPr>
        <w:t xml:space="preserve"> (ей) по адресу:</w:t>
      </w:r>
    </w:p>
    <w:p w:rsidR="00077B64" w:rsidRPr="00A20137" w:rsidRDefault="00077B64" w:rsidP="00077B64">
      <w:pPr>
        <w:jc w:val="right"/>
        <w:rPr>
          <w:rFonts w:ascii="Arial" w:hAnsi="Arial" w:cs="Arial"/>
          <w:color w:val="000000" w:themeColor="text1"/>
        </w:rPr>
      </w:pPr>
      <w:r w:rsidRPr="00A20137">
        <w:rPr>
          <w:rFonts w:ascii="Arial" w:hAnsi="Arial" w:cs="Arial"/>
          <w:color w:val="000000" w:themeColor="text1"/>
        </w:rPr>
        <w:t>_________________________</w:t>
      </w:r>
    </w:p>
    <w:p w:rsidR="00077B64" w:rsidRPr="00A20137" w:rsidRDefault="00077B64" w:rsidP="00077B64">
      <w:pPr>
        <w:jc w:val="right"/>
        <w:rPr>
          <w:rFonts w:ascii="Arial" w:hAnsi="Arial" w:cs="Arial"/>
          <w:color w:val="000000" w:themeColor="text1"/>
        </w:rPr>
      </w:pPr>
      <w:r w:rsidRPr="00A20137">
        <w:rPr>
          <w:rFonts w:ascii="Arial" w:hAnsi="Arial" w:cs="Arial"/>
          <w:color w:val="000000" w:themeColor="text1"/>
        </w:rPr>
        <w:t>_________________________</w:t>
      </w:r>
    </w:p>
    <w:p w:rsidR="00077B64" w:rsidRPr="00A20137" w:rsidRDefault="00077B64" w:rsidP="00077B64">
      <w:pPr>
        <w:jc w:val="right"/>
        <w:rPr>
          <w:rFonts w:ascii="Arial" w:hAnsi="Arial" w:cs="Arial"/>
          <w:color w:val="000000" w:themeColor="text1"/>
        </w:rPr>
      </w:pPr>
      <w:r w:rsidRPr="00A20137">
        <w:rPr>
          <w:rFonts w:ascii="Arial" w:hAnsi="Arial" w:cs="Arial"/>
          <w:color w:val="000000" w:themeColor="text1"/>
        </w:rPr>
        <w:t>_________________________</w:t>
      </w:r>
    </w:p>
    <w:p w:rsidR="00077B64" w:rsidRPr="00A20137" w:rsidRDefault="00077B64" w:rsidP="00077B64">
      <w:pPr>
        <w:tabs>
          <w:tab w:val="left" w:pos="6096"/>
        </w:tabs>
        <w:jc w:val="right"/>
        <w:rPr>
          <w:rFonts w:ascii="Arial" w:hAnsi="Arial" w:cs="Arial"/>
          <w:b/>
          <w:color w:val="000000" w:themeColor="text1"/>
        </w:rPr>
      </w:pPr>
      <w:proofErr w:type="spellStart"/>
      <w:r w:rsidRPr="00A20137">
        <w:rPr>
          <w:rFonts w:ascii="Arial" w:hAnsi="Arial" w:cs="Arial"/>
          <w:b/>
          <w:color w:val="000000" w:themeColor="text1"/>
        </w:rPr>
        <w:t>моб</w:t>
      </w:r>
      <w:proofErr w:type="spellEnd"/>
      <w:r w:rsidRPr="00A20137">
        <w:rPr>
          <w:rFonts w:ascii="Arial" w:hAnsi="Arial" w:cs="Arial"/>
          <w:b/>
          <w:color w:val="000000" w:themeColor="text1"/>
        </w:rPr>
        <w:t>. тел.-</w:t>
      </w:r>
      <w:r w:rsidRPr="00A20137">
        <w:rPr>
          <w:rFonts w:ascii="Arial" w:hAnsi="Arial" w:cs="Arial"/>
          <w:color w:val="000000" w:themeColor="text1"/>
        </w:rPr>
        <w:t>___________________</w:t>
      </w:r>
    </w:p>
    <w:p w:rsidR="006A68BE" w:rsidRPr="00A20137" w:rsidRDefault="006A68BE" w:rsidP="0001267E">
      <w:pPr>
        <w:pStyle w:val="ConsPlusTitle"/>
        <w:jc w:val="center"/>
        <w:rPr>
          <w:rFonts w:ascii="Arial" w:hAnsi="Arial" w:cs="Arial"/>
          <w:color w:val="000000" w:themeColor="text1"/>
          <w:sz w:val="24"/>
          <w:szCs w:val="24"/>
        </w:rPr>
      </w:pPr>
    </w:p>
    <w:p w:rsidR="006A68BE" w:rsidRPr="00A20137" w:rsidRDefault="006A68BE" w:rsidP="0001267E">
      <w:pPr>
        <w:pStyle w:val="ConsPlusTitle"/>
        <w:jc w:val="center"/>
        <w:rPr>
          <w:rFonts w:ascii="Arial" w:hAnsi="Arial" w:cs="Arial"/>
          <w:color w:val="000000" w:themeColor="text1"/>
          <w:sz w:val="24"/>
          <w:szCs w:val="24"/>
        </w:rPr>
      </w:pPr>
    </w:p>
    <w:p w:rsidR="006A68BE" w:rsidRPr="00A20137" w:rsidRDefault="006A68BE" w:rsidP="0001267E">
      <w:pPr>
        <w:pStyle w:val="ConsPlusTitle"/>
        <w:jc w:val="center"/>
        <w:rPr>
          <w:rFonts w:ascii="Arial" w:hAnsi="Arial" w:cs="Arial"/>
          <w:color w:val="000000" w:themeColor="text1"/>
          <w:sz w:val="24"/>
          <w:szCs w:val="24"/>
        </w:rPr>
      </w:pPr>
    </w:p>
    <w:p w:rsidR="0001267E" w:rsidRPr="00A20137" w:rsidRDefault="0001267E" w:rsidP="0001267E">
      <w:pPr>
        <w:pStyle w:val="ConsPlusTitle"/>
        <w:jc w:val="center"/>
        <w:rPr>
          <w:rFonts w:ascii="Arial" w:hAnsi="Arial" w:cs="Arial"/>
          <w:color w:val="000000" w:themeColor="text1"/>
          <w:sz w:val="24"/>
          <w:szCs w:val="24"/>
        </w:rPr>
      </w:pPr>
      <w:r w:rsidRPr="00A20137">
        <w:rPr>
          <w:rFonts w:ascii="Arial" w:hAnsi="Arial" w:cs="Arial"/>
          <w:color w:val="000000" w:themeColor="text1"/>
          <w:sz w:val="24"/>
          <w:szCs w:val="24"/>
        </w:rPr>
        <w:t>ЖАЛОБА</w:t>
      </w:r>
    </w:p>
    <w:p w:rsidR="0001267E" w:rsidRPr="00A20137" w:rsidRDefault="00825D92" w:rsidP="00825D92">
      <w:pPr>
        <w:pStyle w:val="ConsPlusNonformat"/>
        <w:jc w:val="both"/>
        <w:rPr>
          <w:rFonts w:ascii="Arial" w:hAnsi="Arial" w:cs="Arial"/>
          <w:color w:val="000000" w:themeColor="text1"/>
        </w:rPr>
      </w:pPr>
      <w:r w:rsidRPr="00A20137">
        <w:rPr>
          <w:rFonts w:ascii="Arial" w:eastAsia="Times New Roman" w:hAnsi="Arial" w:cs="Arial"/>
          <w:color w:val="000000" w:themeColor="text1"/>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0A55">
        <w:rPr>
          <w:rFonts w:ascii="Arial" w:eastAsia="Times New Roman" w:hAnsi="Arial" w:cs="Arial"/>
          <w:color w:val="000000" w:themeColor="text1"/>
          <w:sz w:val="22"/>
        </w:rPr>
        <w:t>_____________________________</w:t>
      </w:r>
      <w:r w:rsidRPr="00A20137">
        <w:rPr>
          <w:rFonts w:ascii="Arial" w:eastAsia="Times New Roman" w:hAnsi="Arial" w:cs="Arial"/>
          <w:color w:val="000000" w:themeColor="text1"/>
          <w:sz w:val="22"/>
        </w:rPr>
        <w:t>___________</w:t>
      </w:r>
    </w:p>
    <w:p w:rsidR="0001267E" w:rsidRPr="00A20137" w:rsidRDefault="0001267E" w:rsidP="00AE0A55">
      <w:pPr>
        <w:pStyle w:val="ConsPlusNonformat"/>
        <w:jc w:val="center"/>
        <w:rPr>
          <w:rFonts w:ascii="Arial" w:hAnsi="Arial" w:cs="Arial"/>
          <w:color w:val="000000" w:themeColor="text1"/>
        </w:rPr>
      </w:pPr>
      <w:proofErr w:type="gramStart"/>
      <w:r w:rsidRPr="00A20137">
        <w:rPr>
          <w:rFonts w:ascii="Arial" w:hAnsi="Arial" w:cs="Arial"/>
          <w:color w:val="000000" w:themeColor="text1"/>
        </w:rPr>
        <w:t xml:space="preserve">(указывается  наименование  органа  и (или) должность и (или) фамилия имя </w:t>
      </w:r>
      <w:proofErr w:type="spellStart"/>
      <w:r w:rsidRPr="00A20137">
        <w:rPr>
          <w:rFonts w:ascii="Arial" w:hAnsi="Arial" w:cs="Arial"/>
          <w:color w:val="000000" w:themeColor="text1"/>
        </w:rPr>
        <w:t>иотчество</w:t>
      </w:r>
      <w:proofErr w:type="spellEnd"/>
      <w:r w:rsidRPr="00A20137">
        <w:rPr>
          <w:rFonts w:ascii="Arial" w:hAnsi="Arial" w:cs="Arial"/>
          <w:color w:val="000000" w:themeColor="text1"/>
        </w:rPr>
        <w:t xml:space="preserve"> муниципального служащего, решение, действие (бездействие) </w:t>
      </w:r>
      <w:proofErr w:type="spellStart"/>
      <w:r w:rsidRPr="00A20137">
        <w:rPr>
          <w:rFonts w:ascii="Arial" w:hAnsi="Arial" w:cs="Arial"/>
          <w:color w:val="000000" w:themeColor="text1"/>
        </w:rPr>
        <w:t>которогообжалуется</w:t>
      </w:r>
      <w:proofErr w:type="spellEnd"/>
      <w:r w:rsidRPr="00A20137">
        <w:rPr>
          <w:rFonts w:ascii="Arial" w:hAnsi="Arial" w:cs="Arial"/>
          <w:color w:val="000000" w:themeColor="text1"/>
        </w:rPr>
        <w:t>, суть обжалуемого решения, действия (бездействия))</w:t>
      </w:r>
      <w:proofErr w:type="gramEnd"/>
    </w:p>
    <w:p w:rsidR="0001267E" w:rsidRPr="00A20137" w:rsidRDefault="0001267E" w:rsidP="00AE0A55">
      <w:pPr>
        <w:pStyle w:val="ConsPlusNonformat"/>
        <w:ind w:firstLine="567"/>
        <w:jc w:val="both"/>
        <w:rPr>
          <w:rFonts w:ascii="Arial" w:hAnsi="Arial" w:cs="Arial"/>
          <w:color w:val="000000" w:themeColor="text1"/>
        </w:rPr>
      </w:pPr>
      <w:r w:rsidRPr="00A20137">
        <w:rPr>
          <w:rFonts w:ascii="Arial" w:hAnsi="Arial" w:cs="Arial"/>
          <w:color w:val="000000" w:themeColor="text1"/>
          <w:sz w:val="24"/>
          <w:szCs w:val="24"/>
        </w:rPr>
        <w:t>Считаю, что данное решение, действие (бездействие) нарушает</w:t>
      </w:r>
      <w:r w:rsidRPr="00A20137">
        <w:rPr>
          <w:rFonts w:ascii="Arial" w:hAnsi="Arial" w:cs="Arial"/>
          <w:color w:val="000000" w:themeColor="text1"/>
        </w:rPr>
        <w:t xml:space="preserve"> _______</w:t>
      </w:r>
      <w:r w:rsidR="00AE0A55">
        <w:rPr>
          <w:rFonts w:ascii="Arial" w:hAnsi="Arial" w:cs="Arial"/>
          <w:color w:val="000000" w:themeColor="text1"/>
        </w:rPr>
        <w:t>________________________________________________________________________________</w:t>
      </w:r>
      <w:r w:rsidRPr="00A20137">
        <w:rPr>
          <w:rFonts w:ascii="Arial" w:hAnsi="Arial" w:cs="Arial"/>
          <w:color w:val="000000" w:themeColor="text1"/>
        </w:rPr>
        <w:t>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__________________________________________________________________________</w:t>
      </w:r>
      <w:r w:rsidR="00755E22" w:rsidRPr="00A20137">
        <w:rPr>
          <w:rFonts w:ascii="Arial" w:hAnsi="Arial" w:cs="Arial"/>
          <w:color w:val="000000" w:themeColor="text1"/>
        </w:rPr>
        <w:t>_____</w:t>
      </w:r>
      <w:r w:rsidR="00AE0A55">
        <w:rPr>
          <w:rFonts w:ascii="Arial" w:hAnsi="Arial" w:cs="Arial"/>
          <w:color w:val="000000" w:themeColor="text1"/>
        </w:rPr>
        <w:t>___________</w:t>
      </w:r>
      <w:r w:rsidR="00755E22" w:rsidRPr="00A20137">
        <w:rPr>
          <w:rFonts w:ascii="Arial" w:hAnsi="Arial" w:cs="Arial"/>
          <w:color w:val="000000" w:themeColor="text1"/>
        </w:rPr>
        <w:t>_</w:t>
      </w:r>
      <w:r w:rsidRPr="00A20137">
        <w:rPr>
          <w:rFonts w:ascii="Arial" w:hAnsi="Arial" w:cs="Arial"/>
          <w:color w:val="000000" w:themeColor="text1"/>
        </w:rPr>
        <w:t>.</w:t>
      </w:r>
    </w:p>
    <w:p w:rsidR="00AE0A55" w:rsidRDefault="0001267E" w:rsidP="00AE0A55">
      <w:pPr>
        <w:pStyle w:val="ConsPlusNonformat"/>
        <w:jc w:val="center"/>
        <w:rPr>
          <w:rFonts w:ascii="Arial" w:hAnsi="Arial" w:cs="Arial"/>
          <w:color w:val="000000" w:themeColor="text1"/>
        </w:rPr>
      </w:pPr>
      <w:r w:rsidRPr="00A20137">
        <w:rPr>
          <w:rFonts w:ascii="Arial" w:hAnsi="Arial" w:cs="Arial"/>
          <w:color w:val="000000" w:themeColor="text1"/>
        </w:rPr>
        <w:t xml:space="preserve">(указывается  нормативный  правовой акт  либо права и интересы, которые, </w:t>
      </w:r>
      <w:proofErr w:type="spellStart"/>
      <w:r w:rsidRPr="00A20137">
        <w:rPr>
          <w:rFonts w:ascii="Arial" w:hAnsi="Arial" w:cs="Arial"/>
          <w:color w:val="000000" w:themeColor="text1"/>
        </w:rPr>
        <w:t>помнению</w:t>
      </w:r>
      <w:proofErr w:type="spellEnd"/>
      <w:r w:rsidRPr="00A20137">
        <w:rPr>
          <w:rFonts w:ascii="Arial" w:hAnsi="Arial" w:cs="Arial"/>
          <w:color w:val="000000" w:themeColor="text1"/>
        </w:rPr>
        <w:t xml:space="preserve">    заявителя,    нарушены    решением,    действием   (бездействием</w:t>
      </w:r>
      <w:proofErr w:type="gramStart"/>
      <w:r w:rsidRPr="00A20137">
        <w:rPr>
          <w:rFonts w:ascii="Arial" w:hAnsi="Arial" w:cs="Arial"/>
          <w:color w:val="000000" w:themeColor="text1"/>
        </w:rPr>
        <w:t>)м</w:t>
      </w:r>
      <w:proofErr w:type="gramEnd"/>
      <w:r w:rsidRPr="00A20137">
        <w:rPr>
          <w:rFonts w:ascii="Arial" w:hAnsi="Arial" w:cs="Arial"/>
          <w:color w:val="000000" w:themeColor="text1"/>
        </w:rPr>
        <w:t>униципального служащего)</w:t>
      </w:r>
    </w:p>
    <w:p w:rsidR="0001267E" w:rsidRPr="00A20137" w:rsidRDefault="0001267E" w:rsidP="00AE0A55">
      <w:pPr>
        <w:pStyle w:val="ConsPlusNonformat"/>
        <w:ind w:firstLine="567"/>
        <w:rPr>
          <w:rFonts w:ascii="Arial" w:hAnsi="Arial" w:cs="Arial"/>
          <w:color w:val="000000" w:themeColor="text1"/>
        </w:rPr>
      </w:pPr>
      <w:r w:rsidRPr="00A20137">
        <w:rPr>
          <w:rFonts w:ascii="Arial" w:hAnsi="Arial" w:cs="Arial"/>
          <w:color w:val="000000" w:themeColor="text1"/>
          <w:sz w:val="24"/>
          <w:szCs w:val="24"/>
        </w:rPr>
        <w:t xml:space="preserve">На основании </w:t>
      </w:r>
      <w:proofErr w:type="gramStart"/>
      <w:r w:rsidRPr="00A20137">
        <w:rPr>
          <w:rFonts w:ascii="Arial" w:hAnsi="Arial" w:cs="Arial"/>
          <w:color w:val="000000" w:themeColor="text1"/>
          <w:sz w:val="24"/>
          <w:szCs w:val="24"/>
        </w:rPr>
        <w:t>изложенного</w:t>
      </w:r>
      <w:proofErr w:type="gramEnd"/>
      <w:r w:rsidRPr="00A20137">
        <w:rPr>
          <w:rFonts w:ascii="Arial" w:hAnsi="Arial" w:cs="Arial"/>
          <w:color w:val="000000" w:themeColor="text1"/>
          <w:sz w:val="24"/>
          <w:szCs w:val="24"/>
        </w:rPr>
        <w:t xml:space="preserve"> прошу</w:t>
      </w:r>
      <w:r w:rsidRPr="00A20137">
        <w:rPr>
          <w:rFonts w:ascii="Arial" w:hAnsi="Arial" w:cs="Arial"/>
          <w:color w:val="000000" w:themeColor="text1"/>
        </w:rPr>
        <w:t xml:space="preserve"> ________________________________________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__________________________________________________________________________.</w:t>
      </w:r>
    </w:p>
    <w:p w:rsidR="0001267E" w:rsidRPr="00A20137" w:rsidRDefault="0001267E" w:rsidP="0001267E">
      <w:pPr>
        <w:pStyle w:val="ConsPlusNonformat"/>
        <w:jc w:val="both"/>
        <w:rPr>
          <w:rFonts w:ascii="Arial" w:hAnsi="Arial" w:cs="Arial"/>
          <w:color w:val="000000" w:themeColor="text1"/>
        </w:rPr>
      </w:pPr>
    </w:p>
    <w:p w:rsidR="0001267E" w:rsidRDefault="0001267E" w:rsidP="0001267E">
      <w:pPr>
        <w:pStyle w:val="ConsPlusNonformat"/>
        <w:jc w:val="both"/>
        <w:rPr>
          <w:rFonts w:ascii="Arial" w:hAnsi="Arial" w:cs="Arial"/>
          <w:color w:val="000000" w:themeColor="text1"/>
        </w:rPr>
      </w:pPr>
    </w:p>
    <w:p w:rsidR="0066591F" w:rsidRPr="00A20137" w:rsidRDefault="0066591F" w:rsidP="0001267E">
      <w:pPr>
        <w:pStyle w:val="ConsPlusNonformat"/>
        <w:jc w:val="both"/>
        <w:rPr>
          <w:rFonts w:ascii="Arial" w:hAnsi="Arial" w:cs="Arial"/>
          <w:color w:val="000000" w:themeColor="text1"/>
        </w:rPr>
      </w:pPr>
    </w:p>
    <w:p w:rsidR="00755E22" w:rsidRPr="00A20137" w:rsidRDefault="00755E22" w:rsidP="0001267E">
      <w:pPr>
        <w:pStyle w:val="ConsPlusNonformat"/>
        <w:jc w:val="both"/>
        <w:rPr>
          <w:rFonts w:ascii="Arial" w:hAnsi="Arial" w:cs="Arial"/>
          <w:color w:val="000000" w:themeColor="text1"/>
        </w:rPr>
      </w:pPr>
    </w:p>
    <w:p w:rsidR="00755E22" w:rsidRPr="00A20137" w:rsidRDefault="00755E22" w:rsidP="0001267E">
      <w:pPr>
        <w:pStyle w:val="ConsPlusNonformat"/>
        <w:jc w:val="both"/>
        <w:rPr>
          <w:rFonts w:ascii="Arial" w:hAnsi="Arial" w:cs="Arial"/>
          <w:color w:val="000000" w:themeColor="text1"/>
        </w:rPr>
      </w:pPr>
      <w:r w:rsidRPr="00A20137">
        <w:rPr>
          <w:rFonts w:ascii="Arial" w:hAnsi="Arial" w:cs="Arial"/>
          <w:color w:val="000000" w:themeColor="text1"/>
        </w:rPr>
        <w:t>____________                        _______________                                     _______________</w:t>
      </w:r>
    </w:p>
    <w:p w:rsidR="0001267E" w:rsidRPr="00A20137" w:rsidRDefault="0001267E" w:rsidP="0001267E">
      <w:pPr>
        <w:pStyle w:val="ConsPlusNonformat"/>
        <w:jc w:val="both"/>
        <w:rPr>
          <w:rFonts w:ascii="Arial" w:hAnsi="Arial" w:cs="Arial"/>
          <w:color w:val="000000" w:themeColor="text1"/>
        </w:rPr>
      </w:pPr>
      <w:r w:rsidRPr="00A20137">
        <w:rPr>
          <w:rFonts w:ascii="Arial" w:hAnsi="Arial" w:cs="Arial"/>
          <w:color w:val="000000" w:themeColor="text1"/>
        </w:rPr>
        <w:t>(дата)         (подпись)                         (расшифровка подписи)</w:t>
      </w:r>
    </w:p>
    <w:p w:rsidR="0001267E" w:rsidRPr="00A20137" w:rsidRDefault="0001267E" w:rsidP="0001267E">
      <w:pPr>
        <w:pStyle w:val="ConsPlusNormal"/>
        <w:jc w:val="both"/>
        <w:rPr>
          <w:rFonts w:ascii="Arial" w:hAnsi="Arial" w:cs="Arial"/>
          <w:color w:val="000000" w:themeColor="text1"/>
        </w:rPr>
      </w:pPr>
    </w:p>
    <w:p w:rsidR="008929D9" w:rsidRPr="00A20137" w:rsidRDefault="008929D9" w:rsidP="00C7640C">
      <w:pPr>
        <w:widowControl/>
        <w:jc w:val="center"/>
        <w:rPr>
          <w:rFonts w:ascii="Arial" w:eastAsia="Calibri" w:hAnsi="Arial" w:cs="Arial"/>
          <w:color w:val="000000" w:themeColor="text1"/>
          <w:lang w:eastAsia="en-US"/>
        </w:rPr>
      </w:pPr>
    </w:p>
    <w:sectPr w:rsidR="008929D9" w:rsidRPr="00A20137" w:rsidSect="00F93D24">
      <w:pgSz w:w="11907" w:h="16840"/>
      <w:pgMar w:top="1134" w:right="851" w:bottom="1134"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BBC" w:rsidRDefault="00016BBC" w:rsidP="00585692">
      <w:r>
        <w:separator/>
      </w:r>
    </w:p>
  </w:endnote>
  <w:endnote w:type="continuationSeparator" w:id="1">
    <w:p w:rsidR="00016BBC" w:rsidRDefault="00016BBC"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BBC" w:rsidRDefault="00016BBC"/>
  </w:footnote>
  <w:footnote w:type="continuationSeparator" w:id="1">
    <w:p w:rsidR="00016BBC" w:rsidRDefault="00016B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7">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1">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4">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2">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7"/>
  </w:num>
  <w:num w:numId="4">
    <w:abstractNumId w:val="19"/>
  </w:num>
  <w:num w:numId="5">
    <w:abstractNumId w:val="9"/>
  </w:num>
  <w:num w:numId="6">
    <w:abstractNumId w:val="1"/>
  </w:num>
  <w:num w:numId="7">
    <w:abstractNumId w:val="10"/>
  </w:num>
  <w:num w:numId="8">
    <w:abstractNumId w:val="6"/>
  </w:num>
  <w:num w:numId="9">
    <w:abstractNumId w:val="15"/>
  </w:num>
  <w:num w:numId="10">
    <w:abstractNumId w:val="16"/>
  </w:num>
  <w:num w:numId="11">
    <w:abstractNumId w:val="20"/>
  </w:num>
  <w:num w:numId="12">
    <w:abstractNumId w:val="22"/>
  </w:num>
  <w:num w:numId="13">
    <w:abstractNumId w:val="4"/>
  </w:num>
  <w:num w:numId="14">
    <w:abstractNumId w:val="18"/>
  </w:num>
  <w:num w:numId="15">
    <w:abstractNumId w:val="13"/>
  </w:num>
  <w:num w:numId="16">
    <w:abstractNumId w:val="21"/>
  </w:num>
  <w:num w:numId="17">
    <w:abstractNumId w:val="7"/>
  </w:num>
  <w:num w:numId="18">
    <w:abstractNumId w:val="12"/>
  </w:num>
  <w:num w:numId="19">
    <w:abstractNumId w:val="5"/>
  </w:num>
  <w:num w:numId="20">
    <w:abstractNumId w:val="11"/>
  </w:num>
  <w:num w:numId="21">
    <w:abstractNumId w:val="14"/>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37DF"/>
    <w:rsid w:val="00004EE6"/>
    <w:rsid w:val="00006149"/>
    <w:rsid w:val="0001267E"/>
    <w:rsid w:val="00013E8E"/>
    <w:rsid w:val="00014EA2"/>
    <w:rsid w:val="000158BD"/>
    <w:rsid w:val="00016BBC"/>
    <w:rsid w:val="00022D9D"/>
    <w:rsid w:val="0002492D"/>
    <w:rsid w:val="00025AD7"/>
    <w:rsid w:val="000314F8"/>
    <w:rsid w:val="000329FA"/>
    <w:rsid w:val="00040C35"/>
    <w:rsid w:val="000423AC"/>
    <w:rsid w:val="00043104"/>
    <w:rsid w:val="0004580A"/>
    <w:rsid w:val="000465AB"/>
    <w:rsid w:val="00050F9B"/>
    <w:rsid w:val="00055271"/>
    <w:rsid w:val="00055C8E"/>
    <w:rsid w:val="00057AEA"/>
    <w:rsid w:val="0006063C"/>
    <w:rsid w:val="0006064F"/>
    <w:rsid w:val="000606D7"/>
    <w:rsid w:val="00062D76"/>
    <w:rsid w:val="00066F23"/>
    <w:rsid w:val="00076078"/>
    <w:rsid w:val="00077B64"/>
    <w:rsid w:val="00080639"/>
    <w:rsid w:val="0008127D"/>
    <w:rsid w:val="000822B7"/>
    <w:rsid w:val="00087933"/>
    <w:rsid w:val="000943AD"/>
    <w:rsid w:val="000947BB"/>
    <w:rsid w:val="00094C24"/>
    <w:rsid w:val="00095EDE"/>
    <w:rsid w:val="000A4EFB"/>
    <w:rsid w:val="000C1ED9"/>
    <w:rsid w:val="000C30A5"/>
    <w:rsid w:val="000D309F"/>
    <w:rsid w:val="000D78F7"/>
    <w:rsid w:val="000E063D"/>
    <w:rsid w:val="000E2F8E"/>
    <w:rsid w:val="000E76B9"/>
    <w:rsid w:val="000E7962"/>
    <w:rsid w:val="000F1368"/>
    <w:rsid w:val="001008C0"/>
    <w:rsid w:val="001128C3"/>
    <w:rsid w:val="001144F2"/>
    <w:rsid w:val="0013242D"/>
    <w:rsid w:val="00133277"/>
    <w:rsid w:val="00133AB4"/>
    <w:rsid w:val="00134CFF"/>
    <w:rsid w:val="00143ACE"/>
    <w:rsid w:val="001460CE"/>
    <w:rsid w:val="001479EC"/>
    <w:rsid w:val="00156497"/>
    <w:rsid w:val="001701FC"/>
    <w:rsid w:val="0017228D"/>
    <w:rsid w:val="0018009F"/>
    <w:rsid w:val="00181570"/>
    <w:rsid w:val="001848E9"/>
    <w:rsid w:val="001919B9"/>
    <w:rsid w:val="00193ADA"/>
    <w:rsid w:val="00195AD6"/>
    <w:rsid w:val="001A0435"/>
    <w:rsid w:val="001A1396"/>
    <w:rsid w:val="001A15D7"/>
    <w:rsid w:val="001B4E55"/>
    <w:rsid w:val="001C0371"/>
    <w:rsid w:val="001C0CF7"/>
    <w:rsid w:val="001D0EC9"/>
    <w:rsid w:val="001D29C3"/>
    <w:rsid w:val="001E1CC2"/>
    <w:rsid w:val="001E6747"/>
    <w:rsid w:val="001F0B88"/>
    <w:rsid w:val="001F365B"/>
    <w:rsid w:val="00206139"/>
    <w:rsid w:val="00215EE6"/>
    <w:rsid w:val="00217724"/>
    <w:rsid w:val="00222CBD"/>
    <w:rsid w:val="00226D73"/>
    <w:rsid w:val="00235C95"/>
    <w:rsid w:val="002400B9"/>
    <w:rsid w:val="00241AAB"/>
    <w:rsid w:val="00242C81"/>
    <w:rsid w:val="00245A28"/>
    <w:rsid w:val="00253A4B"/>
    <w:rsid w:val="002559C4"/>
    <w:rsid w:val="00263E48"/>
    <w:rsid w:val="002662ED"/>
    <w:rsid w:val="002734C9"/>
    <w:rsid w:val="00280D2A"/>
    <w:rsid w:val="0028159F"/>
    <w:rsid w:val="00281BEA"/>
    <w:rsid w:val="002828B9"/>
    <w:rsid w:val="002A0246"/>
    <w:rsid w:val="002A54FE"/>
    <w:rsid w:val="002A7DF5"/>
    <w:rsid w:val="002B3534"/>
    <w:rsid w:val="002D642A"/>
    <w:rsid w:val="002D70E3"/>
    <w:rsid w:val="002D7B7B"/>
    <w:rsid w:val="002E124A"/>
    <w:rsid w:val="002E428B"/>
    <w:rsid w:val="002E4780"/>
    <w:rsid w:val="002F24C4"/>
    <w:rsid w:val="002F2FC8"/>
    <w:rsid w:val="002F5ABF"/>
    <w:rsid w:val="00302392"/>
    <w:rsid w:val="00307B3D"/>
    <w:rsid w:val="003127B9"/>
    <w:rsid w:val="00312E30"/>
    <w:rsid w:val="003145BF"/>
    <w:rsid w:val="003207BE"/>
    <w:rsid w:val="00322F76"/>
    <w:rsid w:val="00323568"/>
    <w:rsid w:val="0032662E"/>
    <w:rsid w:val="003271DA"/>
    <w:rsid w:val="003409E7"/>
    <w:rsid w:val="00343FDE"/>
    <w:rsid w:val="00347535"/>
    <w:rsid w:val="0035130D"/>
    <w:rsid w:val="003602E1"/>
    <w:rsid w:val="00363D03"/>
    <w:rsid w:val="00363DFB"/>
    <w:rsid w:val="00365B16"/>
    <w:rsid w:val="00374119"/>
    <w:rsid w:val="003858FA"/>
    <w:rsid w:val="00391A23"/>
    <w:rsid w:val="00395646"/>
    <w:rsid w:val="003A1DB7"/>
    <w:rsid w:val="003A6E33"/>
    <w:rsid w:val="003A7C11"/>
    <w:rsid w:val="003B0952"/>
    <w:rsid w:val="003B5CB8"/>
    <w:rsid w:val="003C1981"/>
    <w:rsid w:val="003D0833"/>
    <w:rsid w:val="003D1F72"/>
    <w:rsid w:val="003D79ED"/>
    <w:rsid w:val="003E1613"/>
    <w:rsid w:val="003E4D23"/>
    <w:rsid w:val="003E6D8E"/>
    <w:rsid w:val="003F0495"/>
    <w:rsid w:val="003F17EE"/>
    <w:rsid w:val="003F20F6"/>
    <w:rsid w:val="004127AE"/>
    <w:rsid w:val="00415BD2"/>
    <w:rsid w:val="00426FF6"/>
    <w:rsid w:val="00433F6D"/>
    <w:rsid w:val="00434821"/>
    <w:rsid w:val="00435050"/>
    <w:rsid w:val="00450B2A"/>
    <w:rsid w:val="00451E9B"/>
    <w:rsid w:val="00465329"/>
    <w:rsid w:val="00474087"/>
    <w:rsid w:val="00480BED"/>
    <w:rsid w:val="00483D17"/>
    <w:rsid w:val="00485CBF"/>
    <w:rsid w:val="0048757B"/>
    <w:rsid w:val="00492C76"/>
    <w:rsid w:val="00495489"/>
    <w:rsid w:val="00496419"/>
    <w:rsid w:val="004A4B49"/>
    <w:rsid w:val="004A5005"/>
    <w:rsid w:val="004A5E25"/>
    <w:rsid w:val="004B4B97"/>
    <w:rsid w:val="004B6352"/>
    <w:rsid w:val="004B7A38"/>
    <w:rsid w:val="004D0542"/>
    <w:rsid w:val="004D1D7A"/>
    <w:rsid w:val="004D5CDC"/>
    <w:rsid w:val="004D700F"/>
    <w:rsid w:val="004E276F"/>
    <w:rsid w:val="004F3ABF"/>
    <w:rsid w:val="004F7443"/>
    <w:rsid w:val="00517ACA"/>
    <w:rsid w:val="00525539"/>
    <w:rsid w:val="00541F08"/>
    <w:rsid w:val="00542BD3"/>
    <w:rsid w:val="005520AD"/>
    <w:rsid w:val="005524E0"/>
    <w:rsid w:val="00552539"/>
    <w:rsid w:val="00554254"/>
    <w:rsid w:val="00554E15"/>
    <w:rsid w:val="005619BF"/>
    <w:rsid w:val="00566F15"/>
    <w:rsid w:val="00585692"/>
    <w:rsid w:val="00585E47"/>
    <w:rsid w:val="00586B3D"/>
    <w:rsid w:val="00587839"/>
    <w:rsid w:val="00592266"/>
    <w:rsid w:val="00596B54"/>
    <w:rsid w:val="005A0562"/>
    <w:rsid w:val="005A73C8"/>
    <w:rsid w:val="005B7D83"/>
    <w:rsid w:val="005C1948"/>
    <w:rsid w:val="005C3B17"/>
    <w:rsid w:val="005D030D"/>
    <w:rsid w:val="005E3DB6"/>
    <w:rsid w:val="005F01D9"/>
    <w:rsid w:val="005F49C5"/>
    <w:rsid w:val="005F6794"/>
    <w:rsid w:val="00600351"/>
    <w:rsid w:val="00603A38"/>
    <w:rsid w:val="00610106"/>
    <w:rsid w:val="006203FE"/>
    <w:rsid w:val="00620B34"/>
    <w:rsid w:val="006226F0"/>
    <w:rsid w:val="00624C71"/>
    <w:rsid w:val="006338B5"/>
    <w:rsid w:val="00634375"/>
    <w:rsid w:val="00640D43"/>
    <w:rsid w:val="0064231A"/>
    <w:rsid w:val="00642AB1"/>
    <w:rsid w:val="0065121F"/>
    <w:rsid w:val="00660EF8"/>
    <w:rsid w:val="006623D8"/>
    <w:rsid w:val="0066591F"/>
    <w:rsid w:val="006706EF"/>
    <w:rsid w:val="006758B5"/>
    <w:rsid w:val="00676B90"/>
    <w:rsid w:val="006775C7"/>
    <w:rsid w:val="0068422E"/>
    <w:rsid w:val="006955B9"/>
    <w:rsid w:val="006A01CC"/>
    <w:rsid w:val="006A4A59"/>
    <w:rsid w:val="006A68BE"/>
    <w:rsid w:val="006B4255"/>
    <w:rsid w:val="006C2268"/>
    <w:rsid w:val="006C67D2"/>
    <w:rsid w:val="006D0FBE"/>
    <w:rsid w:val="006D3D4B"/>
    <w:rsid w:val="006F096E"/>
    <w:rsid w:val="006F3F1A"/>
    <w:rsid w:val="006F3FEC"/>
    <w:rsid w:val="006F4EBF"/>
    <w:rsid w:val="006F6441"/>
    <w:rsid w:val="006F67F2"/>
    <w:rsid w:val="007014B3"/>
    <w:rsid w:val="00710980"/>
    <w:rsid w:val="007131B4"/>
    <w:rsid w:val="0071348C"/>
    <w:rsid w:val="007167FB"/>
    <w:rsid w:val="00716B0E"/>
    <w:rsid w:val="0072449A"/>
    <w:rsid w:val="0073200E"/>
    <w:rsid w:val="00733FB5"/>
    <w:rsid w:val="007403C2"/>
    <w:rsid w:val="00740659"/>
    <w:rsid w:val="00740808"/>
    <w:rsid w:val="00743037"/>
    <w:rsid w:val="00744955"/>
    <w:rsid w:val="00744BB8"/>
    <w:rsid w:val="00745FFE"/>
    <w:rsid w:val="00755E22"/>
    <w:rsid w:val="00760728"/>
    <w:rsid w:val="007638D1"/>
    <w:rsid w:val="00770DC9"/>
    <w:rsid w:val="00772414"/>
    <w:rsid w:val="00775534"/>
    <w:rsid w:val="007770F2"/>
    <w:rsid w:val="00781500"/>
    <w:rsid w:val="00784F16"/>
    <w:rsid w:val="0079062C"/>
    <w:rsid w:val="007931A6"/>
    <w:rsid w:val="007960A4"/>
    <w:rsid w:val="007A13B3"/>
    <w:rsid w:val="007A5A53"/>
    <w:rsid w:val="007B1B3A"/>
    <w:rsid w:val="007B26D6"/>
    <w:rsid w:val="007B299B"/>
    <w:rsid w:val="007B36B6"/>
    <w:rsid w:val="007B4F23"/>
    <w:rsid w:val="007B592D"/>
    <w:rsid w:val="007C3A18"/>
    <w:rsid w:val="007C4E8E"/>
    <w:rsid w:val="007C536C"/>
    <w:rsid w:val="007D1F9C"/>
    <w:rsid w:val="007D73EA"/>
    <w:rsid w:val="007E52F4"/>
    <w:rsid w:val="007E6504"/>
    <w:rsid w:val="007F5D9B"/>
    <w:rsid w:val="007F647C"/>
    <w:rsid w:val="007F7352"/>
    <w:rsid w:val="007F75D1"/>
    <w:rsid w:val="00802303"/>
    <w:rsid w:val="008024BE"/>
    <w:rsid w:val="00806A7A"/>
    <w:rsid w:val="00806F04"/>
    <w:rsid w:val="008106CD"/>
    <w:rsid w:val="00821D6B"/>
    <w:rsid w:val="00825D92"/>
    <w:rsid w:val="008263B0"/>
    <w:rsid w:val="00830F00"/>
    <w:rsid w:val="00841DF3"/>
    <w:rsid w:val="00842FC1"/>
    <w:rsid w:val="00846182"/>
    <w:rsid w:val="00851591"/>
    <w:rsid w:val="00851B24"/>
    <w:rsid w:val="00860D4B"/>
    <w:rsid w:val="008621D2"/>
    <w:rsid w:val="008627BF"/>
    <w:rsid w:val="00864346"/>
    <w:rsid w:val="00871070"/>
    <w:rsid w:val="00881A6C"/>
    <w:rsid w:val="008904EE"/>
    <w:rsid w:val="008929D9"/>
    <w:rsid w:val="00897EDC"/>
    <w:rsid w:val="008B008D"/>
    <w:rsid w:val="008B3EBC"/>
    <w:rsid w:val="008B6633"/>
    <w:rsid w:val="008B7757"/>
    <w:rsid w:val="008C349B"/>
    <w:rsid w:val="008D0D9F"/>
    <w:rsid w:val="008E3199"/>
    <w:rsid w:val="008E58E5"/>
    <w:rsid w:val="008F2FF1"/>
    <w:rsid w:val="008F3A0F"/>
    <w:rsid w:val="008F6B91"/>
    <w:rsid w:val="00901581"/>
    <w:rsid w:val="009033BB"/>
    <w:rsid w:val="00904FFE"/>
    <w:rsid w:val="00905232"/>
    <w:rsid w:val="00912654"/>
    <w:rsid w:val="009152DE"/>
    <w:rsid w:val="00916B2A"/>
    <w:rsid w:val="00916E8B"/>
    <w:rsid w:val="00916FA7"/>
    <w:rsid w:val="00917C68"/>
    <w:rsid w:val="0092254D"/>
    <w:rsid w:val="00924402"/>
    <w:rsid w:val="00924963"/>
    <w:rsid w:val="0092589C"/>
    <w:rsid w:val="0092660A"/>
    <w:rsid w:val="00927EF4"/>
    <w:rsid w:val="009301AC"/>
    <w:rsid w:val="00932868"/>
    <w:rsid w:val="00946E6B"/>
    <w:rsid w:val="009473AA"/>
    <w:rsid w:val="00947EF3"/>
    <w:rsid w:val="00971068"/>
    <w:rsid w:val="0097209A"/>
    <w:rsid w:val="00974420"/>
    <w:rsid w:val="00974E84"/>
    <w:rsid w:val="0097612D"/>
    <w:rsid w:val="0098251E"/>
    <w:rsid w:val="00990BEC"/>
    <w:rsid w:val="00991BE8"/>
    <w:rsid w:val="00992800"/>
    <w:rsid w:val="00992BFA"/>
    <w:rsid w:val="009934F4"/>
    <w:rsid w:val="00995288"/>
    <w:rsid w:val="009954F1"/>
    <w:rsid w:val="009A240C"/>
    <w:rsid w:val="009A5CEF"/>
    <w:rsid w:val="009C1FA6"/>
    <w:rsid w:val="009C49DA"/>
    <w:rsid w:val="009C5B91"/>
    <w:rsid w:val="009D37DF"/>
    <w:rsid w:val="009E3B21"/>
    <w:rsid w:val="009F3DC9"/>
    <w:rsid w:val="00A00C6F"/>
    <w:rsid w:val="00A02A22"/>
    <w:rsid w:val="00A20137"/>
    <w:rsid w:val="00A20BD8"/>
    <w:rsid w:val="00A24068"/>
    <w:rsid w:val="00A24C73"/>
    <w:rsid w:val="00A43541"/>
    <w:rsid w:val="00A43D4D"/>
    <w:rsid w:val="00A45B0E"/>
    <w:rsid w:val="00A51862"/>
    <w:rsid w:val="00A52566"/>
    <w:rsid w:val="00A54870"/>
    <w:rsid w:val="00A60658"/>
    <w:rsid w:val="00A63244"/>
    <w:rsid w:val="00A667E5"/>
    <w:rsid w:val="00A702CF"/>
    <w:rsid w:val="00A74618"/>
    <w:rsid w:val="00A81F70"/>
    <w:rsid w:val="00A863FB"/>
    <w:rsid w:val="00A92121"/>
    <w:rsid w:val="00A93E8C"/>
    <w:rsid w:val="00A97355"/>
    <w:rsid w:val="00AA1C54"/>
    <w:rsid w:val="00AA36F5"/>
    <w:rsid w:val="00AB2E75"/>
    <w:rsid w:val="00AB6823"/>
    <w:rsid w:val="00AC755F"/>
    <w:rsid w:val="00AE0A55"/>
    <w:rsid w:val="00AE3031"/>
    <w:rsid w:val="00AE480D"/>
    <w:rsid w:val="00AE7346"/>
    <w:rsid w:val="00AF05E9"/>
    <w:rsid w:val="00B03028"/>
    <w:rsid w:val="00B030BF"/>
    <w:rsid w:val="00B0315A"/>
    <w:rsid w:val="00B05636"/>
    <w:rsid w:val="00B05DF1"/>
    <w:rsid w:val="00B12E78"/>
    <w:rsid w:val="00B207BE"/>
    <w:rsid w:val="00B2103C"/>
    <w:rsid w:val="00B22CD3"/>
    <w:rsid w:val="00B23CA8"/>
    <w:rsid w:val="00B3102B"/>
    <w:rsid w:val="00B3428A"/>
    <w:rsid w:val="00B343D1"/>
    <w:rsid w:val="00B366C6"/>
    <w:rsid w:val="00B44450"/>
    <w:rsid w:val="00B45188"/>
    <w:rsid w:val="00B5409D"/>
    <w:rsid w:val="00B568CB"/>
    <w:rsid w:val="00B6600C"/>
    <w:rsid w:val="00B751BA"/>
    <w:rsid w:val="00B7611C"/>
    <w:rsid w:val="00B768B0"/>
    <w:rsid w:val="00B77D03"/>
    <w:rsid w:val="00B84F94"/>
    <w:rsid w:val="00B928C7"/>
    <w:rsid w:val="00B96C80"/>
    <w:rsid w:val="00B9718D"/>
    <w:rsid w:val="00BA44E2"/>
    <w:rsid w:val="00BB3020"/>
    <w:rsid w:val="00BB3BB3"/>
    <w:rsid w:val="00BD5A85"/>
    <w:rsid w:val="00BE320A"/>
    <w:rsid w:val="00BE4D44"/>
    <w:rsid w:val="00BE7BFA"/>
    <w:rsid w:val="00BF6589"/>
    <w:rsid w:val="00BF6F95"/>
    <w:rsid w:val="00C01569"/>
    <w:rsid w:val="00C01EA0"/>
    <w:rsid w:val="00C04D1B"/>
    <w:rsid w:val="00C11CF9"/>
    <w:rsid w:val="00C13969"/>
    <w:rsid w:val="00C17963"/>
    <w:rsid w:val="00C22883"/>
    <w:rsid w:val="00C24DB6"/>
    <w:rsid w:val="00C330C5"/>
    <w:rsid w:val="00C34348"/>
    <w:rsid w:val="00C354C6"/>
    <w:rsid w:val="00C52188"/>
    <w:rsid w:val="00C602B3"/>
    <w:rsid w:val="00C63302"/>
    <w:rsid w:val="00C65EAB"/>
    <w:rsid w:val="00C67A16"/>
    <w:rsid w:val="00C71388"/>
    <w:rsid w:val="00C71721"/>
    <w:rsid w:val="00C73336"/>
    <w:rsid w:val="00C75705"/>
    <w:rsid w:val="00C7640C"/>
    <w:rsid w:val="00C85D25"/>
    <w:rsid w:val="00C90389"/>
    <w:rsid w:val="00C92F3A"/>
    <w:rsid w:val="00CA1A58"/>
    <w:rsid w:val="00CA35B0"/>
    <w:rsid w:val="00CA6F32"/>
    <w:rsid w:val="00CB2481"/>
    <w:rsid w:val="00CB7937"/>
    <w:rsid w:val="00CC25C9"/>
    <w:rsid w:val="00CC281F"/>
    <w:rsid w:val="00CE044F"/>
    <w:rsid w:val="00CE49F0"/>
    <w:rsid w:val="00CF0470"/>
    <w:rsid w:val="00CF0EEE"/>
    <w:rsid w:val="00CF73D6"/>
    <w:rsid w:val="00D004C0"/>
    <w:rsid w:val="00D0103A"/>
    <w:rsid w:val="00D02AA5"/>
    <w:rsid w:val="00D030AD"/>
    <w:rsid w:val="00D0529D"/>
    <w:rsid w:val="00D1031E"/>
    <w:rsid w:val="00D11C1A"/>
    <w:rsid w:val="00D13A1A"/>
    <w:rsid w:val="00D13ABF"/>
    <w:rsid w:val="00D14D28"/>
    <w:rsid w:val="00D20B8E"/>
    <w:rsid w:val="00D21A29"/>
    <w:rsid w:val="00D22DE9"/>
    <w:rsid w:val="00D24633"/>
    <w:rsid w:val="00D40A61"/>
    <w:rsid w:val="00D41ACB"/>
    <w:rsid w:val="00D4392D"/>
    <w:rsid w:val="00D47AC6"/>
    <w:rsid w:val="00D569E1"/>
    <w:rsid w:val="00D57CAC"/>
    <w:rsid w:val="00D605F9"/>
    <w:rsid w:val="00D610EC"/>
    <w:rsid w:val="00D70518"/>
    <w:rsid w:val="00D71877"/>
    <w:rsid w:val="00D75AD6"/>
    <w:rsid w:val="00D8104E"/>
    <w:rsid w:val="00D84230"/>
    <w:rsid w:val="00D91962"/>
    <w:rsid w:val="00D9530E"/>
    <w:rsid w:val="00DA1EF4"/>
    <w:rsid w:val="00DA2A2C"/>
    <w:rsid w:val="00DA2F48"/>
    <w:rsid w:val="00DB135B"/>
    <w:rsid w:val="00DB61AA"/>
    <w:rsid w:val="00DC0082"/>
    <w:rsid w:val="00DC1B14"/>
    <w:rsid w:val="00DC4A4F"/>
    <w:rsid w:val="00DC68C8"/>
    <w:rsid w:val="00DC74BB"/>
    <w:rsid w:val="00DD1F88"/>
    <w:rsid w:val="00DD444F"/>
    <w:rsid w:val="00DD5835"/>
    <w:rsid w:val="00DD6696"/>
    <w:rsid w:val="00DD735E"/>
    <w:rsid w:val="00DD7873"/>
    <w:rsid w:val="00DE163B"/>
    <w:rsid w:val="00DE28E8"/>
    <w:rsid w:val="00DE4704"/>
    <w:rsid w:val="00DE5595"/>
    <w:rsid w:val="00DF5451"/>
    <w:rsid w:val="00DF5679"/>
    <w:rsid w:val="00E01B2B"/>
    <w:rsid w:val="00E117C1"/>
    <w:rsid w:val="00E13643"/>
    <w:rsid w:val="00E16C7F"/>
    <w:rsid w:val="00E22848"/>
    <w:rsid w:val="00E269D0"/>
    <w:rsid w:val="00E372AF"/>
    <w:rsid w:val="00E539A7"/>
    <w:rsid w:val="00E71E75"/>
    <w:rsid w:val="00E7450E"/>
    <w:rsid w:val="00E757F6"/>
    <w:rsid w:val="00E77649"/>
    <w:rsid w:val="00E803F5"/>
    <w:rsid w:val="00E85D38"/>
    <w:rsid w:val="00E96948"/>
    <w:rsid w:val="00EA122E"/>
    <w:rsid w:val="00EA525E"/>
    <w:rsid w:val="00EC03A6"/>
    <w:rsid w:val="00EC1976"/>
    <w:rsid w:val="00ED4C7D"/>
    <w:rsid w:val="00ED5093"/>
    <w:rsid w:val="00EE0C31"/>
    <w:rsid w:val="00EE3CDD"/>
    <w:rsid w:val="00EF4EEF"/>
    <w:rsid w:val="00EF7340"/>
    <w:rsid w:val="00F02B83"/>
    <w:rsid w:val="00F05BC8"/>
    <w:rsid w:val="00F12A79"/>
    <w:rsid w:val="00F14A99"/>
    <w:rsid w:val="00F152FE"/>
    <w:rsid w:val="00F23C72"/>
    <w:rsid w:val="00F346A3"/>
    <w:rsid w:val="00F36461"/>
    <w:rsid w:val="00F37232"/>
    <w:rsid w:val="00F37908"/>
    <w:rsid w:val="00F413C8"/>
    <w:rsid w:val="00F479DF"/>
    <w:rsid w:val="00F50B33"/>
    <w:rsid w:val="00F57035"/>
    <w:rsid w:val="00F60A26"/>
    <w:rsid w:val="00F60C64"/>
    <w:rsid w:val="00F611D9"/>
    <w:rsid w:val="00F717CA"/>
    <w:rsid w:val="00F73E64"/>
    <w:rsid w:val="00F747AC"/>
    <w:rsid w:val="00F74FBC"/>
    <w:rsid w:val="00F75088"/>
    <w:rsid w:val="00F7780B"/>
    <w:rsid w:val="00F80DB2"/>
    <w:rsid w:val="00F8450C"/>
    <w:rsid w:val="00F900B4"/>
    <w:rsid w:val="00F93D24"/>
    <w:rsid w:val="00F94CCD"/>
    <w:rsid w:val="00F96786"/>
    <w:rsid w:val="00FA1136"/>
    <w:rsid w:val="00FA42F0"/>
    <w:rsid w:val="00FA7CCB"/>
    <w:rsid w:val="00FB0D5F"/>
    <w:rsid w:val="00FC2668"/>
    <w:rsid w:val="00FC3661"/>
    <w:rsid w:val="00FC56F2"/>
    <w:rsid w:val="00FC6D03"/>
    <w:rsid w:val="00FD0F35"/>
    <w:rsid w:val="00FD23CF"/>
    <w:rsid w:val="00FD275D"/>
    <w:rsid w:val="00FD2F8A"/>
    <w:rsid w:val="00FD609B"/>
    <w:rsid w:val="00FD6C92"/>
    <w:rsid w:val="00FD6D82"/>
    <w:rsid w:val="00FE16EE"/>
    <w:rsid w:val="00FE4863"/>
    <w:rsid w:val="00FE50EF"/>
    <w:rsid w:val="00FF2A18"/>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BC22649BAE516C1DDF31D389C2B4C7F6F04851F7C5F52F1B29E0313929C51499s6cAG" TargetMode="External"/><Relationship Id="rId18" Type="http://schemas.openxmlformats.org/officeDocument/2006/relationships/hyperlink" Target="consultantplus://offline/ref=72E88E31272AD236569634AA2108C5AB576045D132D28794E998ADAD1Fs5c8G" TargetMode="External"/><Relationship Id="rId26" Type="http://schemas.openxmlformats.org/officeDocument/2006/relationships/hyperlink" Target="consultantplus://offline/ref=72E88E31272AD236569634AA2108C5AB576F41D132D38794E998ADAD1F58FD92B260426BA43C3B2EsCc3G" TargetMode="External"/><Relationship Id="rId3" Type="http://schemas.openxmlformats.org/officeDocument/2006/relationships/styles" Target="styles.xml"/><Relationship Id="rId21" Type="http://schemas.openxmlformats.org/officeDocument/2006/relationships/hyperlink" Target="consultantplus://offline/ref=72E88E31272AD236569634BC22649BAE516C1DDF34D18BC7B0C7F6F04851F7C5sFc5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E88E31272AD236569634BC22649BAE516C1DDF33D58FC4B3C7F6F04851F7C5sFc5G" TargetMode="External"/><Relationship Id="rId17" Type="http://schemas.openxmlformats.org/officeDocument/2006/relationships/hyperlink" Target="consultantplus://offline/ref=72E88E31272AD236569634AA2108C5AB576F4BD132D18794E998ADAD1Fs5c8G" TargetMode="External"/><Relationship Id="rId25" Type="http://schemas.openxmlformats.org/officeDocument/2006/relationships/hyperlink" Target="consultantplus://offline/ref=72E88E31272AD236569634AA2108C5AB576F41D132D38794E998ADAD1F58FD92B260426BA2s3cDG" TargetMode="External"/><Relationship Id="rId33" Type="http://schemas.openxmlformats.org/officeDocument/2006/relationships/hyperlink" Target="mailto:pechenga_rus@mail.ru" TargetMode="External"/><Relationship Id="rId2" Type="http://schemas.openxmlformats.org/officeDocument/2006/relationships/numbering" Target="numbering.xml"/><Relationship Id="rId16" Type="http://schemas.openxmlformats.org/officeDocument/2006/relationships/hyperlink" Target="consultantplus://offline/ref=72E88E31272AD236569634AA2108C5AB576F41D132D38794E998ADAD1Fs5c8G" TargetMode="External"/><Relationship Id="rId20" Type="http://schemas.openxmlformats.org/officeDocument/2006/relationships/hyperlink" Target="consultantplus://offline/ref=72E88E31272AD236569634BC22649BAE516C1DDF30D48CC4B4C7F6F04851F7C5F52F1B29E0313929C51599s6cBG" TargetMode="External"/><Relationship Id="rId29" Type="http://schemas.openxmlformats.org/officeDocument/2006/relationships/hyperlink" Target="consultantplus://offline/ref=72E88E31272AD236569634AA2108C5AB576045D132D28794E998ADAD1F58FD92B260426BA5s3c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E88E31272AD236569634AA2108C5AB576045D132D28794E998ADAD1F58FD92B260426BA43C3820sCc1G" TargetMode="External"/><Relationship Id="rId24" Type="http://schemas.openxmlformats.org/officeDocument/2006/relationships/hyperlink" Target="consultantplus://offline/ref=72E88E31272AD236569634AA2108C5AB576F41D132D38794E998ADAD1Fs5c8G" TargetMode="External"/><Relationship Id="rId32" Type="http://schemas.openxmlformats.org/officeDocument/2006/relationships/hyperlink" Target="mailto:pechenga_rus@mail.ru" TargetMode="External"/><Relationship Id="rId5" Type="http://schemas.openxmlformats.org/officeDocument/2006/relationships/webSettings" Target="webSettings.xml"/><Relationship Id="rId15" Type="http://schemas.openxmlformats.org/officeDocument/2006/relationships/hyperlink" Target="mailto:pechenga_rus@mail.ru" TargetMode="External"/><Relationship Id="rId23" Type="http://schemas.openxmlformats.org/officeDocument/2006/relationships/hyperlink" Target="consultantplus://offline/ref=72E88E31272AD236569634BC22649BAE516C1DDF37D28FCAB5C7F6F04851F7C5F52F1B29E0313929C5159As6c1G" TargetMode="External"/><Relationship Id="rId28" Type="http://schemas.openxmlformats.org/officeDocument/2006/relationships/hyperlink" Target="consultantplus://offline/ref=9673D3BAD8E0D9C980B52F2E88F02D21C693E0A0F0939183345203C2DBj8RCI" TargetMode="External"/><Relationship Id="rId36" Type="http://schemas.microsoft.com/office/2007/relationships/stylesWithEffects" Target="stylesWithEffects.xml"/><Relationship Id="rId10" Type="http://schemas.openxmlformats.org/officeDocument/2006/relationships/hyperlink" Target="consultantplus://offline/ref=72E88E31272AD236569634AA2108C5AB576F4BD132D18794E998ADAD1Fs5c8G" TargetMode="External"/><Relationship Id="rId19" Type="http://schemas.openxmlformats.org/officeDocument/2006/relationships/hyperlink" Target="consultantplus://offline/ref=72E88E31272AD236569634AA2108C5AB57604BD531DD8794E998ADAD1Fs5c8G" TargetMode="External"/><Relationship Id="rId31" Type="http://schemas.openxmlformats.org/officeDocument/2006/relationships/hyperlink" Target="mailto:pechenga_rus@mail.ru" TargetMode="External"/><Relationship Id="rId4" Type="http://schemas.openxmlformats.org/officeDocument/2006/relationships/settings" Target="settings.xml"/><Relationship Id="rId9" Type="http://schemas.openxmlformats.org/officeDocument/2006/relationships/hyperlink" Target="consultantplus://offline/ref=72E88E31272AD236569634AA2108C5AB576F41D132D38794E998ADAD1F58FD92B260426BA43C3928sCcDG" TargetMode="External"/><Relationship Id="rId14" Type="http://schemas.openxmlformats.org/officeDocument/2006/relationships/hyperlink" Target="consultantplus://offline/ref=72E88E31272AD236569634BC22649BAE516C1DDF33D484C2B1C7F6F04851F7C5F52F1B29E0313929C41D9As6cBG" TargetMode="External"/><Relationship Id="rId22" Type="http://schemas.openxmlformats.org/officeDocument/2006/relationships/hyperlink" Target="consultantplus://offline/ref=72E88E31272AD236569634BC22649BAE516C1DDF33D48BC5BDC7F6F04851F7C5sFc5G" TargetMode="External"/><Relationship Id="rId27" Type="http://schemas.openxmlformats.org/officeDocument/2006/relationships/hyperlink" Target="consultantplus://offline/ref=9673D3BAD8E0D9C980B531359DF02D21C694E2A2F8999183345203C2DBj8RCI" TargetMode="External"/><Relationship Id="rId30" Type="http://schemas.openxmlformats.org/officeDocument/2006/relationships/hyperlink" Target="mailto:pechenga_rus@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C8FF-0DAA-43BE-9139-6EED720B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32</Pages>
  <Words>10174</Words>
  <Characters>57992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Юрист</cp:lastModifiedBy>
  <cp:revision>10</cp:revision>
  <cp:lastPrinted>2016-03-17T07:05:00Z</cp:lastPrinted>
  <dcterms:created xsi:type="dcterms:W3CDTF">2016-02-20T06:57:00Z</dcterms:created>
  <dcterms:modified xsi:type="dcterms:W3CDTF">2016-03-18T07:26:00Z</dcterms:modified>
</cp:coreProperties>
</file>